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87" w:rsidRDefault="00CA2751" w:rsidP="00CA2751">
      <w:pPr>
        <w:pStyle w:val="4"/>
        <w:spacing w:before="0" w:line="360" w:lineRule="auto"/>
        <w:jc w:val="center"/>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МІНІСТЕРСТВО ОСВІТИ І НАУКИ УКРАЇНИ</w:t>
      </w:r>
    </w:p>
    <w:p w:rsidR="00453F87" w:rsidRDefault="00CA2751" w:rsidP="00CA2751">
      <w:pPr>
        <w:pStyle w:val="4"/>
        <w:spacing w:before="0" w:line="360" w:lineRule="auto"/>
        <w:jc w:val="center"/>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ВІННИЦЬКИЙ НАЦІОНАЛЬНИЙ АГРАРНИЙ УНІВЕРСИТЕТ</w:t>
      </w:r>
    </w:p>
    <w:p w:rsidR="00453F87" w:rsidRDefault="00453F87" w:rsidP="00CA2751">
      <w:pPr>
        <w:pStyle w:val="a9"/>
        <w:spacing w:line="360" w:lineRule="auto"/>
        <w:rPr>
          <w:b/>
          <w:bCs/>
          <w:sz w:val="30"/>
        </w:rPr>
      </w:pPr>
    </w:p>
    <w:p w:rsidR="00453F87" w:rsidRDefault="00453F87" w:rsidP="00CA2751">
      <w:pPr>
        <w:pStyle w:val="a9"/>
        <w:spacing w:line="360" w:lineRule="auto"/>
        <w:rPr>
          <w:b/>
          <w:bCs/>
          <w:sz w:val="25"/>
        </w:rPr>
      </w:pPr>
    </w:p>
    <w:p w:rsidR="00453F87" w:rsidRPr="00CA2751" w:rsidRDefault="00CA2751" w:rsidP="00CA2751">
      <w:pPr>
        <w:pStyle w:val="a9"/>
        <w:spacing w:line="360" w:lineRule="auto"/>
        <w:ind w:left="4536"/>
        <w:rPr>
          <w:b/>
          <w:bCs/>
        </w:rPr>
      </w:pPr>
      <w:r w:rsidRPr="00CA2751">
        <w:rPr>
          <w:b/>
          <w:bCs/>
        </w:rPr>
        <w:t>ЗАТВЕРДЖУЮ</w:t>
      </w:r>
    </w:p>
    <w:p w:rsidR="00453F87" w:rsidRPr="00CA2751" w:rsidRDefault="00CA2751" w:rsidP="00CA2751">
      <w:pPr>
        <w:pStyle w:val="a9"/>
        <w:spacing w:line="360" w:lineRule="auto"/>
        <w:ind w:left="4536"/>
      </w:pPr>
      <w:r w:rsidRPr="00CA2751">
        <w:t>Прорек</w:t>
      </w:r>
      <w:r w:rsidRPr="00D766FB">
        <w:t>т</w:t>
      </w:r>
      <w:r w:rsidRPr="00CA2751">
        <w:t>ор з науково-педагогічної та навчальної роботи</w:t>
      </w:r>
    </w:p>
    <w:p w:rsidR="00CA2751" w:rsidRDefault="00CA2751" w:rsidP="00CA2751">
      <w:pPr>
        <w:pStyle w:val="a9"/>
        <w:tabs>
          <w:tab w:val="left" w:pos="6129"/>
          <w:tab w:val="left" w:pos="7761"/>
        </w:tabs>
        <w:spacing w:line="360" w:lineRule="auto"/>
        <w:ind w:left="4536"/>
      </w:pPr>
      <w:r w:rsidRPr="00CA2751">
        <w:rPr>
          <w:u w:val="single"/>
        </w:rPr>
        <w:tab/>
      </w:r>
      <w:r w:rsidRPr="00CA2751">
        <w:t xml:space="preserve">С.М. </w:t>
      </w:r>
      <w:proofErr w:type="spellStart"/>
      <w:r w:rsidRPr="00CA2751">
        <w:t>Лутк</w:t>
      </w:r>
      <w:r>
        <w:t>овська</w:t>
      </w:r>
      <w:proofErr w:type="spellEnd"/>
    </w:p>
    <w:p w:rsidR="00453F87" w:rsidRDefault="00CA2751" w:rsidP="00CA2751">
      <w:pPr>
        <w:pStyle w:val="a9"/>
        <w:tabs>
          <w:tab w:val="left" w:pos="6129"/>
          <w:tab w:val="left" w:pos="7761"/>
        </w:tabs>
        <w:spacing w:line="360" w:lineRule="auto"/>
        <w:ind w:left="4536"/>
        <w:rPr>
          <w14:textFill>
            <w14:gradFill>
              <w14:gsLst>
                <w14:gs w14:pos="0">
                  <w14:srgbClr w14:val="7B32B2"/>
                </w14:gs>
                <w14:gs w14:pos="100000">
                  <w14:srgbClr w14:val="401A5D"/>
                </w14:gs>
              </w14:gsLst>
              <w14:lin w14:ang="0" w14:scaled="0"/>
            </w14:gradFill>
          </w14:textFill>
        </w:rPr>
      </w:pPr>
      <w:r>
        <w:t>“___”</w:t>
      </w:r>
      <w:r>
        <w:rPr>
          <w:spacing w:val="-2"/>
        </w:rPr>
        <w:t xml:space="preserve"> липня</w:t>
      </w:r>
      <w:r>
        <w:t xml:space="preserve"> 2022</w:t>
      </w:r>
      <w:r>
        <w:rPr>
          <w:spacing w:val="-1"/>
        </w:rPr>
        <w:t xml:space="preserve"> </w:t>
      </w:r>
      <w:r>
        <w:t>р.</w:t>
      </w:r>
    </w:p>
    <w:p w:rsidR="00453F87" w:rsidRDefault="00453F87" w:rsidP="00CA2751">
      <w:pPr>
        <w:pStyle w:val="a9"/>
        <w:spacing w:line="360" w:lineRule="auto"/>
        <w:rPr>
          <w:sz w:val="30"/>
        </w:rPr>
      </w:pPr>
    </w:p>
    <w:p w:rsidR="00453F87" w:rsidRDefault="00453F87" w:rsidP="00CA2751">
      <w:pPr>
        <w:pStyle w:val="a9"/>
        <w:spacing w:line="360" w:lineRule="auto"/>
        <w:rPr>
          <w:sz w:val="24"/>
        </w:rPr>
      </w:pPr>
    </w:p>
    <w:p w:rsidR="00CA2751" w:rsidRDefault="00CA2751" w:rsidP="00CA2751">
      <w:pPr>
        <w:pStyle w:val="a9"/>
        <w:spacing w:line="360" w:lineRule="auto"/>
        <w:rPr>
          <w:sz w:val="24"/>
        </w:rPr>
      </w:pPr>
    </w:p>
    <w:p w:rsidR="00453F87" w:rsidRDefault="00CA2751" w:rsidP="00CA2751">
      <w:pPr>
        <w:spacing w:line="360" w:lineRule="auto"/>
        <w:jc w:val="center"/>
        <w:rPr>
          <w:b/>
          <w:iCs/>
          <w:sz w:val="28"/>
        </w:rPr>
      </w:pPr>
      <w:bookmarkStart w:id="0" w:name="РОБОЧА_ПРОГРАМА_НАВЧАЛЬНОЇ_ДИСЦИПЛІНИ"/>
      <w:bookmarkEnd w:id="0"/>
      <w:r>
        <w:rPr>
          <w:b/>
          <w:iCs/>
          <w:sz w:val="28"/>
        </w:rPr>
        <w:t>РОБОЧА</w:t>
      </w:r>
      <w:r>
        <w:rPr>
          <w:b/>
          <w:iCs/>
          <w:spacing w:val="-4"/>
          <w:sz w:val="28"/>
        </w:rPr>
        <w:t xml:space="preserve"> </w:t>
      </w:r>
      <w:r>
        <w:rPr>
          <w:b/>
          <w:iCs/>
          <w:sz w:val="28"/>
        </w:rPr>
        <w:t>ПРОГРАМА</w:t>
      </w:r>
      <w:r>
        <w:rPr>
          <w:b/>
          <w:iCs/>
          <w:spacing w:val="-4"/>
          <w:sz w:val="28"/>
        </w:rPr>
        <w:t xml:space="preserve"> </w:t>
      </w:r>
      <w:r>
        <w:rPr>
          <w:b/>
          <w:iCs/>
          <w:sz w:val="28"/>
        </w:rPr>
        <w:t>НАВЧАЛЬНОЇ</w:t>
      </w:r>
      <w:r>
        <w:rPr>
          <w:b/>
          <w:iCs/>
          <w:spacing w:val="-5"/>
          <w:sz w:val="28"/>
        </w:rPr>
        <w:t xml:space="preserve"> </w:t>
      </w:r>
      <w:r>
        <w:rPr>
          <w:b/>
          <w:iCs/>
          <w:sz w:val="28"/>
        </w:rPr>
        <w:t>ДИСЦИПЛІНИ</w:t>
      </w:r>
    </w:p>
    <w:p w:rsidR="00453F87" w:rsidRPr="004876DC" w:rsidRDefault="00453F87" w:rsidP="00CA2751">
      <w:pPr>
        <w:pStyle w:val="a9"/>
        <w:spacing w:line="360" w:lineRule="auto"/>
        <w:rPr>
          <w:sz w:val="30"/>
        </w:rPr>
      </w:pPr>
    </w:p>
    <w:p w:rsidR="00453F87" w:rsidRDefault="00781808" w:rsidP="00CA2751">
      <w:pPr>
        <w:pStyle w:val="1"/>
        <w:spacing w:line="360" w:lineRule="auto"/>
        <w:ind w:left="0"/>
        <w:jc w:val="center"/>
      </w:pPr>
      <w:r>
        <w:t>Іноземна мова</w:t>
      </w:r>
    </w:p>
    <w:p w:rsidR="00453F87" w:rsidRPr="004876DC" w:rsidRDefault="00453F87" w:rsidP="00CA2751">
      <w:pPr>
        <w:pStyle w:val="a9"/>
        <w:spacing w:line="360" w:lineRule="auto"/>
        <w:rPr>
          <w:sz w:val="26"/>
        </w:rPr>
      </w:pPr>
    </w:p>
    <w:p w:rsidR="00453F87" w:rsidRDefault="00CA2751" w:rsidP="00CA2751">
      <w:pPr>
        <w:spacing w:line="360" w:lineRule="auto"/>
        <w:ind w:left="709"/>
        <w:jc w:val="both"/>
        <w:rPr>
          <w:sz w:val="28"/>
          <w:szCs w:val="28"/>
        </w:rPr>
      </w:pPr>
      <w:r>
        <w:rPr>
          <w:b/>
          <w:sz w:val="28"/>
          <w:szCs w:val="28"/>
        </w:rPr>
        <w:t xml:space="preserve">Рівень вищої освіти </w:t>
      </w:r>
      <w:r>
        <w:rPr>
          <w:sz w:val="28"/>
          <w:szCs w:val="28"/>
          <w:lang w:eastAsia="uk-UA"/>
        </w:rPr>
        <w:t>Перший (бакалаврський)</w:t>
      </w:r>
    </w:p>
    <w:p w:rsidR="00453F87" w:rsidRPr="004E6B0C" w:rsidRDefault="00CA2751" w:rsidP="00CA2751">
      <w:pPr>
        <w:spacing w:line="360" w:lineRule="auto"/>
        <w:ind w:left="709"/>
        <w:jc w:val="both"/>
        <w:rPr>
          <w:b/>
          <w:bCs/>
          <w:sz w:val="28"/>
          <w:szCs w:val="28"/>
          <w:lang w:eastAsia="uk-UA"/>
        </w:rPr>
      </w:pPr>
      <w:r>
        <w:rPr>
          <w:b/>
          <w:sz w:val="28"/>
          <w:szCs w:val="28"/>
        </w:rPr>
        <w:t xml:space="preserve">Галузь знань </w:t>
      </w:r>
      <w:r>
        <w:rPr>
          <w:rFonts w:eastAsia="SimSun"/>
          <w:sz w:val="28"/>
          <w:szCs w:val="28"/>
        </w:rPr>
        <w:t xml:space="preserve">07 Управління та </w:t>
      </w:r>
      <w:r w:rsidRPr="004E6B0C">
        <w:rPr>
          <w:rFonts w:eastAsia="SimSun"/>
          <w:sz w:val="28"/>
          <w:szCs w:val="28"/>
        </w:rPr>
        <w:t>адміністрування</w:t>
      </w:r>
    </w:p>
    <w:p w:rsidR="00453F87" w:rsidRPr="004E6B0C" w:rsidRDefault="00CA2751" w:rsidP="00CA2751">
      <w:pPr>
        <w:spacing w:line="360" w:lineRule="auto"/>
        <w:ind w:left="709"/>
        <w:jc w:val="both"/>
        <w:rPr>
          <w:b/>
          <w:bCs/>
          <w:sz w:val="28"/>
          <w:szCs w:val="28"/>
          <w:lang w:eastAsia="uk-UA"/>
        </w:rPr>
      </w:pPr>
      <w:r w:rsidRPr="004E6B0C">
        <w:rPr>
          <w:b/>
          <w:sz w:val="28"/>
          <w:szCs w:val="28"/>
        </w:rPr>
        <w:t xml:space="preserve">Спеціальність </w:t>
      </w:r>
      <w:r w:rsidR="004876DC" w:rsidRPr="004E6B0C">
        <w:rPr>
          <w:rFonts w:eastAsia="SimSun"/>
          <w:sz w:val="28"/>
          <w:szCs w:val="28"/>
        </w:rPr>
        <w:t>073</w:t>
      </w:r>
      <w:r w:rsidRPr="004E6B0C">
        <w:rPr>
          <w:rFonts w:eastAsia="SimSun"/>
          <w:sz w:val="28"/>
          <w:szCs w:val="28"/>
        </w:rPr>
        <w:t xml:space="preserve"> М</w:t>
      </w:r>
      <w:r w:rsidR="002D1035">
        <w:rPr>
          <w:rFonts w:eastAsia="SimSun"/>
          <w:sz w:val="28"/>
          <w:szCs w:val="28"/>
        </w:rPr>
        <w:t>енеджмент</w:t>
      </w:r>
    </w:p>
    <w:p w:rsidR="004876DC" w:rsidRPr="004876DC" w:rsidRDefault="00CA2751" w:rsidP="004876DC">
      <w:pPr>
        <w:spacing w:line="360" w:lineRule="auto"/>
        <w:ind w:left="709"/>
        <w:jc w:val="both"/>
        <w:rPr>
          <w:rFonts w:eastAsia="SimSun"/>
          <w:sz w:val="28"/>
          <w:szCs w:val="28"/>
        </w:rPr>
      </w:pPr>
      <w:r>
        <w:rPr>
          <w:b/>
          <w:bCs/>
          <w:sz w:val="28"/>
          <w:szCs w:val="28"/>
        </w:rPr>
        <w:t xml:space="preserve">Освітньо-професійна програма </w:t>
      </w:r>
      <w:r w:rsidR="004876DC">
        <w:rPr>
          <w:rFonts w:eastAsia="SimSun"/>
          <w:sz w:val="28"/>
          <w:szCs w:val="28"/>
        </w:rPr>
        <w:t>Менеджмент</w:t>
      </w:r>
    </w:p>
    <w:p w:rsidR="00453F87" w:rsidRPr="004876DC" w:rsidRDefault="00453F87" w:rsidP="00CA2751">
      <w:pPr>
        <w:pStyle w:val="a9"/>
        <w:spacing w:line="360" w:lineRule="auto"/>
        <w:rPr>
          <w:sz w:val="26"/>
        </w:rPr>
      </w:pPr>
    </w:p>
    <w:p w:rsidR="00453F87" w:rsidRPr="004876DC" w:rsidRDefault="00453F87" w:rsidP="00CA2751">
      <w:pPr>
        <w:pStyle w:val="1"/>
        <w:spacing w:line="360" w:lineRule="auto"/>
        <w:ind w:left="0"/>
        <w:rPr>
          <w:b w:val="0"/>
        </w:rPr>
      </w:pPr>
    </w:p>
    <w:p w:rsidR="00453F87" w:rsidRPr="004876DC" w:rsidRDefault="00453F87" w:rsidP="00CA2751">
      <w:pPr>
        <w:pStyle w:val="1"/>
        <w:spacing w:line="360" w:lineRule="auto"/>
        <w:ind w:left="0"/>
        <w:rPr>
          <w:b w:val="0"/>
        </w:rPr>
      </w:pPr>
    </w:p>
    <w:p w:rsidR="00453F87" w:rsidRPr="004876DC" w:rsidRDefault="00453F87" w:rsidP="00CA2751">
      <w:pPr>
        <w:pStyle w:val="a9"/>
        <w:spacing w:line="360" w:lineRule="auto"/>
        <w:rPr>
          <w:sz w:val="30"/>
        </w:rPr>
      </w:pPr>
    </w:p>
    <w:p w:rsidR="00453F87" w:rsidRPr="004876DC" w:rsidRDefault="00453F87" w:rsidP="00CA2751">
      <w:pPr>
        <w:pStyle w:val="a9"/>
        <w:spacing w:line="360" w:lineRule="auto"/>
        <w:rPr>
          <w:sz w:val="30"/>
        </w:rPr>
      </w:pPr>
    </w:p>
    <w:p w:rsidR="00453F87" w:rsidRPr="004876DC" w:rsidRDefault="00453F87" w:rsidP="00CA2751">
      <w:pPr>
        <w:pStyle w:val="a9"/>
        <w:spacing w:line="360" w:lineRule="auto"/>
        <w:rPr>
          <w:sz w:val="30"/>
        </w:rPr>
      </w:pPr>
    </w:p>
    <w:p w:rsidR="00453F87" w:rsidRPr="004876DC" w:rsidRDefault="00453F87" w:rsidP="00CA2751">
      <w:pPr>
        <w:pStyle w:val="a9"/>
        <w:spacing w:line="360" w:lineRule="auto"/>
        <w:rPr>
          <w:sz w:val="30"/>
        </w:rPr>
      </w:pPr>
    </w:p>
    <w:p w:rsidR="00453F87" w:rsidRPr="004876DC" w:rsidRDefault="00453F87" w:rsidP="00CA2751">
      <w:pPr>
        <w:pStyle w:val="a9"/>
        <w:spacing w:line="360" w:lineRule="auto"/>
        <w:rPr>
          <w:sz w:val="30"/>
        </w:rPr>
      </w:pPr>
    </w:p>
    <w:p w:rsidR="00CA2751" w:rsidRDefault="00CA2751" w:rsidP="00CA2751">
      <w:pPr>
        <w:pStyle w:val="a9"/>
        <w:spacing w:line="360" w:lineRule="auto"/>
        <w:rPr>
          <w:b/>
          <w:sz w:val="30"/>
        </w:rPr>
      </w:pPr>
    </w:p>
    <w:p w:rsidR="00CA2751" w:rsidRDefault="00CA2751" w:rsidP="00CA2751">
      <w:pPr>
        <w:pStyle w:val="a9"/>
        <w:spacing w:line="360" w:lineRule="auto"/>
        <w:jc w:val="center"/>
      </w:pPr>
      <w:r>
        <w:t>Вінниця</w:t>
      </w:r>
      <w:r>
        <w:rPr>
          <w:spacing w:val="-2"/>
        </w:rPr>
        <w:t xml:space="preserve"> </w:t>
      </w:r>
      <w:r>
        <w:t>2022</w:t>
      </w:r>
      <w:r>
        <w:br w:type="page"/>
      </w:r>
    </w:p>
    <w:p w:rsidR="00453F87" w:rsidRPr="00CA2751" w:rsidRDefault="00CA2751" w:rsidP="00CA2751">
      <w:pPr>
        <w:pStyle w:val="a9"/>
        <w:tabs>
          <w:tab w:val="left" w:pos="9775"/>
        </w:tabs>
        <w:spacing w:before="203" w:line="360" w:lineRule="auto"/>
        <w:ind w:right="-6" w:firstLine="709"/>
        <w:jc w:val="both"/>
        <w:rPr>
          <w:color w:val="FF0000"/>
        </w:rPr>
      </w:pPr>
      <w:r w:rsidRPr="00CA2751">
        <w:lastRenderedPageBreak/>
        <w:t xml:space="preserve">Робоча програма навчальної </w:t>
      </w:r>
      <w:r w:rsidRPr="00FB3020">
        <w:t xml:space="preserve">дисципліни «Іноземна мова </w:t>
      </w:r>
      <w:r w:rsidR="00D16F06" w:rsidRPr="00FB3020">
        <w:t>(</w:t>
      </w:r>
      <w:r w:rsidRPr="00FB3020">
        <w:t>за професійним спрямуванням</w:t>
      </w:r>
      <w:r w:rsidR="00D16F06" w:rsidRPr="00FB3020">
        <w:t>)</w:t>
      </w:r>
      <w:r w:rsidRPr="00FB3020">
        <w:t>». Рівень вищої освіти</w:t>
      </w:r>
      <w:r w:rsidR="00FB3020" w:rsidRPr="00FB3020">
        <w:t xml:space="preserve"> –</w:t>
      </w:r>
      <w:r w:rsidRPr="00FB3020">
        <w:t xml:space="preserve"> </w:t>
      </w:r>
      <w:r w:rsidRPr="00FB3020">
        <w:rPr>
          <w:bCs/>
          <w:lang w:eastAsia="uk-UA"/>
        </w:rPr>
        <w:t>перший (бакалаврський),</w:t>
      </w:r>
      <w:r w:rsidR="00FB3020" w:rsidRPr="00FB3020">
        <w:rPr>
          <w:bCs/>
          <w:lang w:eastAsia="uk-UA"/>
        </w:rPr>
        <w:t xml:space="preserve"> галузь знань –</w:t>
      </w:r>
      <w:r w:rsidRPr="00FB3020">
        <w:rPr>
          <w:bCs/>
          <w:lang w:eastAsia="uk-UA"/>
        </w:rPr>
        <w:t xml:space="preserve"> </w:t>
      </w:r>
      <w:r w:rsidRPr="00FB3020">
        <w:rPr>
          <w:rFonts w:eastAsia="SimSun"/>
        </w:rPr>
        <w:t>07 Управління та адміністрування</w:t>
      </w:r>
      <w:r w:rsidRPr="00FB3020">
        <w:rPr>
          <w:lang w:eastAsia="uk-UA"/>
        </w:rPr>
        <w:t>,</w:t>
      </w:r>
      <w:r w:rsidRPr="00FB3020">
        <w:rPr>
          <w:bCs/>
          <w:lang w:eastAsia="uk-UA"/>
        </w:rPr>
        <w:t xml:space="preserve"> спеціальність</w:t>
      </w:r>
      <w:r w:rsidR="00FB3020" w:rsidRPr="00FB3020">
        <w:rPr>
          <w:bCs/>
          <w:lang w:eastAsia="uk-UA"/>
        </w:rPr>
        <w:t xml:space="preserve"> –</w:t>
      </w:r>
      <w:r w:rsidRPr="00FB3020">
        <w:rPr>
          <w:bCs/>
          <w:lang w:eastAsia="uk-UA"/>
        </w:rPr>
        <w:t xml:space="preserve"> </w:t>
      </w:r>
      <w:r w:rsidRPr="00FB3020">
        <w:rPr>
          <w:rFonts w:eastAsia="SimSun"/>
        </w:rPr>
        <w:t>07</w:t>
      </w:r>
      <w:r w:rsidR="00A41755" w:rsidRPr="00FB3020">
        <w:rPr>
          <w:rFonts w:eastAsia="SimSun"/>
        </w:rPr>
        <w:t>3</w:t>
      </w:r>
      <w:r w:rsidRPr="00FB3020">
        <w:rPr>
          <w:rFonts w:eastAsia="SimSun"/>
        </w:rPr>
        <w:t xml:space="preserve"> </w:t>
      </w:r>
      <w:r w:rsidR="00A41755" w:rsidRPr="00FB3020">
        <w:rPr>
          <w:rFonts w:eastAsia="SimSun"/>
        </w:rPr>
        <w:t>Менеджмент</w:t>
      </w:r>
      <w:r w:rsidRPr="00FB3020">
        <w:rPr>
          <w:bCs/>
        </w:rPr>
        <w:t>,</w:t>
      </w:r>
      <w:r w:rsidR="00A41755" w:rsidRPr="00FB3020">
        <w:rPr>
          <w:bCs/>
        </w:rPr>
        <w:t xml:space="preserve"> </w:t>
      </w:r>
      <w:r w:rsidRPr="00FB3020">
        <w:rPr>
          <w:bCs/>
        </w:rPr>
        <w:t>освітньо-професійна програма</w:t>
      </w:r>
      <w:r w:rsidR="00FB3020" w:rsidRPr="00FB3020">
        <w:rPr>
          <w:bCs/>
        </w:rPr>
        <w:t xml:space="preserve"> –</w:t>
      </w:r>
      <w:r w:rsidRPr="00FB3020">
        <w:rPr>
          <w:bCs/>
        </w:rPr>
        <w:t xml:space="preserve"> </w:t>
      </w:r>
      <w:r w:rsidR="00A41755" w:rsidRPr="00FB3020">
        <w:rPr>
          <w:rFonts w:eastAsia="SimSun"/>
        </w:rPr>
        <w:t>Менеджмент</w:t>
      </w:r>
      <w:r w:rsidRPr="00FB3020">
        <w:t>,</w:t>
      </w:r>
      <w:r w:rsidRPr="00FB3020">
        <w:rPr>
          <w:bCs/>
        </w:rPr>
        <w:t xml:space="preserve"> 2022 р., 20 с.</w:t>
      </w:r>
    </w:p>
    <w:p w:rsidR="00453F87" w:rsidRPr="00CA2751" w:rsidRDefault="00CA2751" w:rsidP="00CA2751">
      <w:pPr>
        <w:pStyle w:val="a9"/>
        <w:spacing w:line="360" w:lineRule="auto"/>
        <w:ind w:firstLine="709"/>
        <w:jc w:val="both"/>
      </w:pPr>
      <w:r w:rsidRPr="00CA2751">
        <w:rPr>
          <w:b/>
          <w:bCs/>
        </w:rPr>
        <w:t>Розробник:</w:t>
      </w:r>
      <w:r w:rsidRPr="00CA2751">
        <w:t xml:space="preserve"> </w:t>
      </w:r>
    </w:p>
    <w:p w:rsidR="00453F87" w:rsidRPr="00CA2751" w:rsidRDefault="008B7730" w:rsidP="00CA2751">
      <w:pPr>
        <w:pStyle w:val="a9"/>
        <w:spacing w:line="360" w:lineRule="auto"/>
        <w:ind w:firstLine="709"/>
        <w:jc w:val="both"/>
        <w:rPr>
          <w:b/>
          <w:bCs/>
        </w:rPr>
      </w:pPr>
      <w:r>
        <w:t>Капранов Я.В.</w:t>
      </w:r>
      <w:r w:rsidR="00CA2751" w:rsidRPr="00CA2751">
        <w:t xml:space="preserve">, </w:t>
      </w:r>
      <w:r>
        <w:t>доктор філологічних</w:t>
      </w:r>
      <w:r w:rsidR="00CA2751" w:rsidRPr="00CA2751">
        <w:t xml:space="preserve"> наук,</w:t>
      </w:r>
      <w:r>
        <w:t xml:space="preserve"> доцент, доцент кафедри української та іноземних мов.</w:t>
      </w:r>
    </w:p>
    <w:p w:rsidR="00A31520" w:rsidRPr="00A31520" w:rsidRDefault="00A31520" w:rsidP="00A31520">
      <w:pPr>
        <w:pStyle w:val="a9"/>
        <w:spacing w:line="360" w:lineRule="auto"/>
        <w:ind w:firstLine="709"/>
        <w:jc w:val="both"/>
        <w:rPr>
          <w:b/>
          <w:bCs/>
          <w:lang w:val="ru-RU"/>
        </w:rPr>
      </w:pPr>
      <w:r>
        <w:rPr>
          <w:b/>
          <w:bCs/>
        </w:rPr>
        <w:t>Викладач</w:t>
      </w:r>
      <w:r w:rsidRPr="00A31520">
        <w:rPr>
          <w:b/>
          <w:bCs/>
        </w:rPr>
        <w:t>, я</w:t>
      </w:r>
      <w:r>
        <w:rPr>
          <w:b/>
          <w:bCs/>
        </w:rPr>
        <w:t>кий проводить практичні заняття:</w:t>
      </w:r>
    </w:p>
    <w:p w:rsidR="00A31520" w:rsidRPr="00CA2751" w:rsidRDefault="00A31520" w:rsidP="00A31520">
      <w:pPr>
        <w:pStyle w:val="a9"/>
        <w:spacing w:line="360" w:lineRule="auto"/>
        <w:ind w:firstLine="709"/>
        <w:jc w:val="both"/>
        <w:rPr>
          <w:b/>
          <w:bCs/>
        </w:rPr>
      </w:pPr>
      <w:r>
        <w:t>Капранов Я.В.</w:t>
      </w:r>
      <w:r w:rsidRPr="00CA2751">
        <w:t xml:space="preserve">, </w:t>
      </w:r>
      <w:r>
        <w:t>доктор філологічних</w:t>
      </w:r>
      <w:r w:rsidRPr="00CA2751">
        <w:t xml:space="preserve"> наук,</w:t>
      </w:r>
      <w:r>
        <w:t xml:space="preserve"> доцент, доцент кафедри української та іноземних мов.</w:t>
      </w:r>
    </w:p>
    <w:p w:rsidR="00453F87" w:rsidRPr="00CA2751" w:rsidRDefault="00453F87" w:rsidP="00CA2751">
      <w:pPr>
        <w:spacing w:line="360" w:lineRule="auto"/>
        <w:ind w:firstLine="709"/>
        <w:jc w:val="both"/>
        <w:rPr>
          <w:spacing w:val="-1"/>
          <w:sz w:val="28"/>
          <w:szCs w:val="28"/>
        </w:rPr>
      </w:pPr>
    </w:p>
    <w:p w:rsidR="00453F87" w:rsidRPr="00CA2751" w:rsidRDefault="00CA2751" w:rsidP="00CA2751">
      <w:pPr>
        <w:pStyle w:val="a9"/>
        <w:spacing w:line="360" w:lineRule="auto"/>
        <w:ind w:firstLine="709"/>
        <w:jc w:val="both"/>
      </w:pPr>
      <w:r w:rsidRPr="00CA2751">
        <w:t xml:space="preserve">Робочу програму розглянуто і затверджена на засіданні кафедри </w:t>
      </w:r>
      <w:r w:rsidR="00A31520">
        <w:t>української та іноземних мов.</w:t>
      </w:r>
    </w:p>
    <w:p w:rsidR="00453F87" w:rsidRPr="00CA2751" w:rsidRDefault="00453F87" w:rsidP="00CA2751">
      <w:pPr>
        <w:pStyle w:val="a9"/>
        <w:spacing w:line="360" w:lineRule="auto"/>
        <w:ind w:firstLine="709"/>
        <w:jc w:val="both"/>
      </w:pPr>
    </w:p>
    <w:p w:rsidR="00453F87" w:rsidRPr="00CA035D" w:rsidRDefault="002D1035" w:rsidP="00CA2751">
      <w:pPr>
        <w:spacing w:line="360" w:lineRule="auto"/>
        <w:ind w:firstLine="709"/>
        <w:jc w:val="both"/>
        <w:rPr>
          <w:sz w:val="28"/>
          <w:szCs w:val="28"/>
          <w:lang w:val="ru-RU"/>
        </w:rPr>
      </w:pPr>
      <w:r>
        <w:rPr>
          <w:sz w:val="28"/>
          <w:szCs w:val="28"/>
        </w:rPr>
        <w:t>Протокол від “</w:t>
      </w:r>
      <w:r w:rsidRPr="00CA035D">
        <w:rPr>
          <w:sz w:val="28"/>
          <w:szCs w:val="28"/>
          <w:lang w:val="ru-RU"/>
        </w:rPr>
        <w:t>9</w:t>
      </w:r>
      <w:r w:rsidR="004E6B0C" w:rsidRPr="004E6B0C">
        <w:rPr>
          <w:sz w:val="28"/>
          <w:szCs w:val="28"/>
        </w:rPr>
        <w:t>” червня 2022 р., № 1</w:t>
      </w:r>
      <w:r w:rsidRPr="00CA035D">
        <w:rPr>
          <w:sz w:val="28"/>
          <w:szCs w:val="28"/>
          <w:lang w:val="ru-RU"/>
        </w:rPr>
        <w:t>4</w:t>
      </w:r>
    </w:p>
    <w:p w:rsidR="00453F87" w:rsidRPr="00480D3A" w:rsidRDefault="00453F87" w:rsidP="00CA2751">
      <w:pPr>
        <w:pStyle w:val="a9"/>
        <w:spacing w:line="360" w:lineRule="auto"/>
        <w:ind w:firstLine="709"/>
        <w:jc w:val="both"/>
      </w:pPr>
    </w:p>
    <w:p w:rsidR="00453F87" w:rsidRPr="00CA2751" w:rsidRDefault="00CA2751" w:rsidP="00CA2751">
      <w:pPr>
        <w:pStyle w:val="a9"/>
        <w:tabs>
          <w:tab w:val="left" w:pos="5377"/>
        </w:tabs>
        <w:spacing w:line="360" w:lineRule="auto"/>
        <w:ind w:firstLine="709"/>
        <w:jc w:val="both"/>
      </w:pPr>
      <w:r w:rsidRPr="00CA2751">
        <w:t>Завідувач</w:t>
      </w:r>
      <w:r w:rsidRPr="00CA2751">
        <w:rPr>
          <w:spacing w:val="-2"/>
        </w:rPr>
        <w:t xml:space="preserve"> </w:t>
      </w:r>
      <w:r w:rsidRPr="00CA2751">
        <w:t>кафедри</w:t>
      </w:r>
      <w:r w:rsidR="00A31520">
        <w:t xml:space="preserve"> _____________ </w:t>
      </w:r>
      <w:r w:rsidR="000D2787">
        <w:t>Р.А. Кравець</w:t>
      </w:r>
    </w:p>
    <w:p w:rsidR="00453F87" w:rsidRPr="00CA2751" w:rsidRDefault="00453F87" w:rsidP="00CA2751">
      <w:pPr>
        <w:pStyle w:val="a9"/>
        <w:spacing w:line="360" w:lineRule="auto"/>
        <w:ind w:firstLine="709"/>
        <w:jc w:val="both"/>
      </w:pPr>
    </w:p>
    <w:p w:rsidR="00453F87" w:rsidRPr="00CA2751" w:rsidRDefault="00CA2751" w:rsidP="00CA2751">
      <w:pPr>
        <w:pStyle w:val="a9"/>
        <w:spacing w:line="360" w:lineRule="auto"/>
        <w:ind w:firstLine="709"/>
        <w:jc w:val="both"/>
      </w:pPr>
      <w:r w:rsidRPr="00CA2751">
        <w:t>Робочу програму розглянуто і затверджено на засідання навчально-</w:t>
      </w:r>
      <w:r w:rsidRPr="00CA2751">
        <w:rPr>
          <w:spacing w:val="-67"/>
        </w:rPr>
        <w:t xml:space="preserve"> </w:t>
      </w:r>
      <w:r w:rsidRPr="00CA2751">
        <w:t>методичної</w:t>
      </w:r>
      <w:r w:rsidRPr="00CA2751">
        <w:rPr>
          <w:spacing w:val="-3"/>
        </w:rPr>
        <w:t xml:space="preserve"> </w:t>
      </w:r>
      <w:r w:rsidRPr="00CA2751">
        <w:t>комісії</w:t>
      </w:r>
      <w:r w:rsidRPr="00CA2751">
        <w:rPr>
          <w:spacing w:val="-2"/>
        </w:rPr>
        <w:t xml:space="preserve"> </w:t>
      </w:r>
      <w:r w:rsidRPr="00CA2751">
        <w:t>факультету менеджменту та права ВНАУ</w:t>
      </w:r>
      <w:r w:rsidR="00A31520">
        <w:t>.</w:t>
      </w:r>
    </w:p>
    <w:p w:rsidR="00453F87" w:rsidRPr="00CA2751" w:rsidRDefault="00453F87" w:rsidP="00CA2751">
      <w:pPr>
        <w:pStyle w:val="a9"/>
        <w:spacing w:line="360" w:lineRule="auto"/>
        <w:ind w:firstLine="709"/>
        <w:jc w:val="both"/>
      </w:pPr>
    </w:p>
    <w:p w:rsidR="00CA2751" w:rsidRPr="004E6B0C" w:rsidRDefault="00CA2751" w:rsidP="00CA2751">
      <w:pPr>
        <w:spacing w:line="360" w:lineRule="auto"/>
        <w:ind w:firstLine="709"/>
        <w:jc w:val="both"/>
        <w:rPr>
          <w:sz w:val="28"/>
          <w:szCs w:val="28"/>
        </w:rPr>
      </w:pPr>
      <w:r w:rsidRPr="004E6B0C">
        <w:rPr>
          <w:sz w:val="28"/>
          <w:szCs w:val="28"/>
        </w:rPr>
        <w:t xml:space="preserve">Протокол від </w:t>
      </w:r>
      <w:r w:rsidR="004E6B0C" w:rsidRPr="004E6B0C">
        <w:rPr>
          <w:sz w:val="28"/>
          <w:szCs w:val="28"/>
        </w:rPr>
        <w:t xml:space="preserve">“21” </w:t>
      </w:r>
      <w:r w:rsidR="00A96FF6" w:rsidRPr="004E6B0C">
        <w:rPr>
          <w:sz w:val="28"/>
          <w:szCs w:val="28"/>
        </w:rPr>
        <w:t xml:space="preserve">червня </w:t>
      </w:r>
      <w:r w:rsidRPr="004E6B0C">
        <w:rPr>
          <w:sz w:val="28"/>
          <w:szCs w:val="28"/>
        </w:rPr>
        <w:t>2022 р.,  №</w:t>
      </w:r>
      <w:r w:rsidR="00A31520" w:rsidRPr="004E6B0C">
        <w:rPr>
          <w:sz w:val="28"/>
          <w:szCs w:val="28"/>
        </w:rPr>
        <w:t xml:space="preserve"> </w:t>
      </w:r>
      <w:r w:rsidR="00A96FF6" w:rsidRPr="004E6B0C">
        <w:rPr>
          <w:sz w:val="28"/>
          <w:szCs w:val="28"/>
        </w:rPr>
        <w:t>10</w:t>
      </w:r>
    </w:p>
    <w:p w:rsidR="00A31520" w:rsidRDefault="00A31520" w:rsidP="00CA2751">
      <w:pPr>
        <w:spacing w:line="360" w:lineRule="auto"/>
        <w:ind w:firstLine="709"/>
        <w:jc w:val="both"/>
        <w:rPr>
          <w:sz w:val="28"/>
          <w:szCs w:val="28"/>
        </w:rPr>
      </w:pPr>
    </w:p>
    <w:p w:rsidR="00453F87" w:rsidRPr="004E6B0C" w:rsidRDefault="00CA2751" w:rsidP="00CA2751">
      <w:pPr>
        <w:spacing w:line="360" w:lineRule="auto"/>
        <w:ind w:firstLine="709"/>
        <w:jc w:val="both"/>
        <w:rPr>
          <w:sz w:val="28"/>
          <w:szCs w:val="28"/>
        </w:rPr>
      </w:pPr>
      <w:r w:rsidRPr="004E6B0C">
        <w:rPr>
          <w:sz w:val="28"/>
          <w:szCs w:val="28"/>
        </w:rPr>
        <w:t>Голова навчально-методичної комісії факультету____________ І.В. Бєлкін</w:t>
      </w:r>
    </w:p>
    <w:p w:rsidR="00453F87" w:rsidRPr="004E6B0C" w:rsidRDefault="00453F87" w:rsidP="00CA2751">
      <w:pPr>
        <w:pStyle w:val="a9"/>
        <w:spacing w:line="360" w:lineRule="auto"/>
        <w:ind w:firstLine="709"/>
        <w:jc w:val="both"/>
      </w:pPr>
    </w:p>
    <w:p w:rsidR="00453F87" w:rsidRPr="004E6B0C" w:rsidRDefault="00CA2751" w:rsidP="00CA2751">
      <w:pPr>
        <w:pStyle w:val="a9"/>
        <w:spacing w:line="360" w:lineRule="auto"/>
        <w:ind w:firstLine="709"/>
        <w:jc w:val="both"/>
      </w:pPr>
      <w:r w:rsidRPr="004E6B0C">
        <w:t>Робочу програму розглянуто і затверджено на засіданні науково</w:t>
      </w:r>
      <w:r w:rsidR="00A31520" w:rsidRPr="004E6B0C">
        <w:t>-</w:t>
      </w:r>
      <w:r w:rsidRPr="004E6B0C">
        <w:t>методичної</w:t>
      </w:r>
      <w:r w:rsidR="00A31520" w:rsidRPr="004E6B0C">
        <w:t xml:space="preserve"> </w:t>
      </w:r>
      <w:r w:rsidRPr="004E6B0C">
        <w:rPr>
          <w:spacing w:val="-67"/>
        </w:rPr>
        <w:t xml:space="preserve"> </w:t>
      </w:r>
      <w:r w:rsidR="004E6B0C" w:rsidRPr="004E6B0C">
        <w:t>комісії</w:t>
      </w:r>
      <w:r w:rsidRPr="004E6B0C">
        <w:rPr>
          <w:spacing w:val="-1"/>
        </w:rPr>
        <w:t xml:space="preserve"> </w:t>
      </w:r>
      <w:r w:rsidRPr="004E6B0C">
        <w:t>університету</w:t>
      </w:r>
    </w:p>
    <w:p w:rsidR="00A31520" w:rsidRPr="004E6B0C" w:rsidRDefault="00A31520" w:rsidP="00CA2751">
      <w:pPr>
        <w:pStyle w:val="a9"/>
        <w:spacing w:line="360" w:lineRule="auto"/>
        <w:ind w:firstLine="709"/>
        <w:jc w:val="both"/>
      </w:pPr>
    </w:p>
    <w:p w:rsidR="00453F87" w:rsidRPr="004E6B0C" w:rsidRDefault="00CA2751" w:rsidP="00CA2751">
      <w:pPr>
        <w:pStyle w:val="a9"/>
        <w:spacing w:line="360" w:lineRule="auto"/>
        <w:ind w:firstLine="709"/>
        <w:jc w:val="both"/>
        <w:sectPr w:rsidR="00453F87" w:rsidRPr="004E6B0C" w:rsidSect="00CA2751">
          <w:type w:val="continuous"/>
          <w:pgSz w:w="11910" w:h="16840"/>
          <w:pgMar w:top="1040" w:right="995" w:bottom="993" w:left="1140" w:header="720" w:footer="720" w:gutter="0"/>
          <w:cols w:space="720"/>
        </w:sectPr>
      </w:pPr>
      <w:r w:rsidRPr="004E6B0C">
        <w:t>Протокол</w:t>
      </w:r>
      <w:r w:rsidRPr="004E6B0C">
        <w:rPr>
          <w:spacing w:val="-2"/>
        </w:rPr>
        <w:t xml:space="preserve"> </w:t>
      </w:r>
      <w:r w:rsidRPr="004E6B0C">
        <w:t>від</w:t>
      </w:r>
      <w:r w:rsidRPr="004E6B0C">
        <w:rPr>
          <w:spacing w:val="-2"/>
        </w:rPr>
        <w:t xml:space="preserve"> </w:t>
      </w:r>
      <w:r w:rsidRPr="004E6B0C">
        <w:t>29 липня</w:t>
      </w:r>
      <w:r w:rsidRPr="004E6B0C">
        <w:rPr>
          <w:spacing w:val="-1"/>
        </w:rPr>
        <w:t xml:space="preserve"> </w:t>
      </w:r>
      <w:r w:rsidRPr="004E6B0C">
        <w:t>2022</w:t>
      </w:r>
      <w:r w:rsidRPr="004E6B0C">
        <w:rPr>
          <w:spacing w:val="-1"/>
        </w:rPr>
        <w:t xml:space="preserve"> </w:t>
      </w:r>
      <w:r w:rsidRPr="004E6B0C">
        <w:t>р.</w:t>
      </w:r>
      <w:r w:rsidRPr="004E6B0C">
        <w:rPr>
          <w:spacing w:val="-5"/>
        </w:rPr>
        <w:t xml:space="preserve"> </w:t>
      </w:r>
      <w:r w:rsidRPr="004E6B0C">
        <w:t>№</w:t>
      </w:r>
      <w:r w:rsidRPr="004E6B0C">
        <w:rPr>
          <w:spacing w:val="-1"/>
        </w:rPr>
        <w:t xml:space="preserve"> </w:t>
      </w:r>
      <w:r w:rsidRPr="004E6B0C">
        <w:t>1</w:t>
      </w:r>
    </w:p>
    <w:p w:rsidR="00453F87" w:rsidRDefault="00CA2751" w:rsidP="00CA2751">
      <w:pPr>
        <w:pStyle w:val="1"/>
        <w:tabs>
          <w:tab w:val="left" w:pos="3191"/>
        </w:tabs>
        <w:spacing w:line="360" w:lineRule="auto"/>
        <w:ind w:left="0"/>
        <w:jc w:val="center"/>
      </w:pPr>
      <w:bookmarkStart w:id="1" w:name="_Hlk81165815"/>
      <w:r>
        <w:lastRenderedPageBreak/>
        <w:t>Опис</w:t>
      </w:r>
      <w:r>
        <w:rPr>
          <w:spacing w:val="-9"/>
        </w:rPr>
        <w:t xml:space="preserve"> </w:t>
      </w:r>
      <w:r>
        <w:t>навчальної</w:t>
      </w:r>
      <w:r>
        <w:rPr>
          <w:spacing w:val="-8"/>
        </w:rPr>
        <w:t xml:space="preserve"> </w:t>
      </w:r>
      <w:r>
        <w:t>дисципліни</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3259"/>
        <w:gridCol w:w="1894"/>
        <w:gridCol w:w="1608"/>
      </w:tblGrid>
      <w:tr w:rsidR="009B3E95" w:rsidRPr="000953D9" w:rsidTr="00E72333">
        <w:trPr>
          <w:trHeight w:val="803"/>
        </w:trPr>
        <w:tc>
          <w:tcPr>
            <w:tcW w:w="1666" w:type="pct"/>
            <w:vMerge w:val="restart"/>
            <w:vAlign w:val="center"/>
          </w:tcPr>
          <w:p w:rsidR="009B3E95" w:rsidRPr="000953D9" w:rsidRDefault="009B3E95" w:rsidP="00EB1F98">
            <w:pPr>
              <w:jc w:val="center"/>
              <w:rPr>
                <w:b/>
                <w:szCs w:val="28"/>
              </w:rPr>
            </w:pPr>
            <w:r w:rsidRPr="000953D9">
              <w:rPr>
                <w:b/>
                <w:szCs w:val="28"/>
              </w:rPr>
              <w:t xml:space="preserve">Найменування показників </w:t>
            </w:r>
          </w:p>
        </w:tc>
        <w:tc>
          <w:tcPr>
            <w:tcW w:w="1607" w:type="pct"/>
            <w:vMerge w:val="restart"/>
            <w:vAlign w:val="center"/>
          </w:tcPr>
          <w:p w:rsidR="009B3E95" w:rsidRPr="00C316AE" w:rsidRDefault="009B3E95" w:rsidP="00EB1F98">
            <w:pPr>
              <w:jc w:val="center"/>
              <w:rPr>
                <w:b/>
                <w:szCs w:val="28"/>
              </w:rPr>
            </w:pPr>
            <w:r w:rsidRPr="00C316AE">
              <w:rPr>
                <w:b/>
                <w:szCs w:val="28"/>
              </w:rPr>
              <w:t>Галузь знань, спеціальність,</w:t>
            </w:r>
            <w:r w:rsidR="00803642">
              <w:rPr>
                <w:b/>
                <w:szCs w:val="28"/>
              </w:rPr>
              <w:t xml:space="preserve"> освітньо-професійна програма,</w:t>
            </w:r>
          </w:p>
          <w:p w:rsidR="009B3E95" w:rsidRPr="000953D9" w:rsidRDefault="009B3E95" w:rsidP="00EB1F98">
            <w:pPr>
              <w:jc w:val="center"/>
              <w:rPr>
                <w:b/>
                <w:szCs w:val="28"/>
                <w:highlight w:val="yellow"/>
              </w:rPr>
            </w:pPr>
            <w:r w:rsidRPr="00C316AE">
              <w:rPr>
                <w:b/>
                <w:szCs w:val="28"/>
              </w:rPr>
              <w:t>рівень вищої освіти</w:t>
            </w:r>
          </w:p>
        </w:tc>
        <w:tc>
          <w:tcPr>
            <w:tcW w:w="1727" w:type="pct"/>
            <w:gridSpan w:val="2"/>
            <w:vAlign w:val="center"/>
          </w:tcPr>
          <w:p w:rsidR="009B3E95" w:rsidRPr="000953D9" w:rsidRDefault="009B3E95" w:rsidP="00EB1F98">
            <w:pPr>
              <w:jc w:val="center"/>
              <w:rPr>
                <w:b/>
                <w:szCs w:val="28"/>
              </w:rPr>
            </w:pPr>
            <w:r w:rsidRPr="000953D9">
              <w:rPr>
                <w:b/>
                <w:szCs w:val="28"/>
              </w:rPr>
              <w:t>Характеристика навчальної дисципліни</w:t>
            </w:r>
          </w:p>
        </w:tc>
      </w:tr>
      <w:tr w:rsidR="009B3E95" w:rsidRPr="000953D9" w:rsidTr="00E72333">
        <w:trPr>
          <w:trHeight w:val="549"/>
        </w:trPr>
        <w:tc>
          <w:tcPr>
            <w:tcW w:w="1666" w:type="pct"/>
            <w:vMerge/>
            <w:vAlign w:val="center"/>
          </w:tcPr>
          <w:p w:rsidR="009B3E95" w:rsidRPr="000953D9" w:rsidRDefault="009B3E95" w:rsidP="00EB1F98">
            <w:pPr>
              <w:jc w:val="center"/>
              <w:rPr>
                <w:b/>
                <w:szCs w:val="28"/>
              </w:rPr>
            </w:pPr>
          </w:p>
        </w:tc>
        <w:tc>
          <w:tcPr>
            <w:tcW w:w="1607" w:type="pct"/>
            <w:vMerge/>
            <w:vAlign w:val="center"/>
          </w:tcPr>
          <w:p w:rsidR="009B3E95" w:rsidRPr="000953D9" w:rsidRDefault="009B3E95" w:rsidP="00EB1F98">
            <w:pPr>
              <w:jc w:val="center"/>
              <w:rPr>
                <w:b/>
                <w:szCs w:val="28"/>
                <w:highlight w:val="yellow"/>
              </w:rPr>
            </w:pPr>
          </w:p>
        </w:tc>
        <w:tc>
          <w:tcPr>
            <w:tcW w:w="934" w:type="pct"/>
          </w:tcPr>
          <w:p w:rsidR="009B3E95" w:rsidRPr="000953D9" w:rsidRDefault="009B3E95" w:rsidP="00EB1F98">
            <w:pPr>
              <w:jc w:val="center"/>
              <w:rPr>
                <w:b/>
                <w:szCs w:val="28"/>
              </w:rPr>
            </w:pPr>
            <w:r w:rsidRPr="000953D9">
              <w:rPr>
                <w:b/>
                <w:szCs w:val="28"/>
              </w:rPr>
              <w:t>денна форма навчання</w:t>
            </w:r>
          </w:p>
        </w:tc>
        <w:tc>
          <w:tcPr>
            <w:tcW w:w="793" w:type="pct"/>
          </w:tcPr>
          <w:p w:rsidR="009B3E95" w:rsidRPr="000953D9" w:rsidRDefault="009B3E95" w:rsidP="00EB1F98">
            <w:pPr>
              <w:jc w:val="center"/>
              <w:rPr>
                <w:b/>
                <w:szCs w:val="28"/>
              </w:rPr>
            </w:pPr>
            <w:r w:rsidRPr="000953D9">
              <w:rPr>
                <w:b/>
                <w:szCs w:val="28"/>
              </w:rPr>
              <w:t>заочна форма навчання</w:t>
            </w:r>
          </w:p>
        </w:tc>
      </w:tr>
      <w:tr w:rsidR="009B3E95" w:rsidRPr="000953D9" w:rsidTr="00E72333">
        <w:trPr>
          <w:trHeight w:val="730"/>
        </w:trPr>
        <w:tc>
          <w:tcPr>
            <w:tcW w:w="1666" w:type="pct"/>
            <w:vMerge w:val="restart"/>
            <w:vAlign w:val="center"/>
          </w:tcPr>
          <w:p w:rsidR="009B3E95" w:rsidRPr="000953D9" w:rsidRDefault="000012AC" w:rsidP="00EB1F98">
            <w:pPr>
              <w:rPr>
                <w:sz w:val="28"/>
                <w:szCs w:val="28"/>
              </w:rPr>
            </w:pPr>
            <w:r>
              <w:rPr>
                <w:sz w:val="28"/>
                <w:szCs w:val="28"/>
              </w:rPr>
              <w:t xml:space="preserve">Кількість кредитів </w:t>
            </w:r>
            <w:r w:rsidR="009B3E95" w:rsidRPr="000953D9">
              <w:rPr>
                <w:sz w:val="28"/>
                <w:szCs w:val="28"/>
              </w:rPr>
              <w:t>– 4</w:t>
            </w:r>
          </w:p>
        </w:tc>
        <w:tc>
          <w:tcPr>
            <w:tcW w:w="1607" w:type="pct"/>
            <w:vMerge w:val="restart"/>
            <w:vAlign w:val="center"/>
          </w:tcPr>
          <w:p w:rsidR="009B3E95" w:rsidRPr="000953D9" w:rsidRDefault="009B3E95" w:rsidP="00EB1F98">
            <w:pPr>
              <w:jc w:val="center"/>
              <w:rPr>
                <w:sz w:val="32"/>
                <w:szCs w:val="32"/>
                <w:highlight w:val="yellow"/>
                <w:u w:val="single"/>
              </w:rPr>
            </w:pPr>
            <w:r w:rsidRPr="00C316AE">
              <w:rPr>
                <w:sz w:val="28"/>
                <w:szCs w:val="28"/>
              </w:rPr>
              <w:t>07 Управління та адміністрування</w:t>
            </w:r>
          </w:p>
          <w:p w:rsidR="009B3E95" w:rsidRPr="000953D9" w:rsidRDefault="009B3E95" w:rsidP="00EB1F98">
            <w:pPr>
              <w:jc w:val="center"/>
              <w:rPr>
                <w:sz w:val="28"/>
                <w:szCs w:val="28"/>
                <w:highlight w:val="yellow"/>
              </w:rPr>
            </w:pPr>
          </w:p>
          <w:p w:rsidR="009B3E95" w:rsidRPr="000953D9" w:rsidRDefault="009B3E95" w:rsidP="00EB1F98">
            <w:pPr>
              <w:jc w:val="center"/>
              <w:rPr>
                <w:sz w:val="28"/>
                <w:szCs w:val="28"/>
                <w:highlight w:val="yellow"/>
              </w:rPr>
            </w:pPr>
            <w:r>
              <w:rPr>
                <w:bCs/>
                <w:sz w:val="28"/>
                <w:szCs w:val="28"/>
                <w:lang w:eastAsia="uk-UA"/>
              </w:rPr>
              <w:t xml:space="preserve">073 </w:t>
            </w:r>
            <w:r w:rsidRPr="00C316AE">
              <w:rPr>
                <w:bCs/>
                <w:sz w:val="28"/>
                <w:szCs w:val="28"/>
                <w:lang w:eastAsia="uk-UA"/>
              </w:rPr>
              <w:t>Менеджмент</w:t>
            </w:r>
          </w:p>
          <w:p w:rsidR="009B3E95" w:rsidRPr="000953D9" w:rsidRDefault="009B3E95" w:rsidP="00EB1F98">
            <w:pPr>
              <w:jc w:val="center"/>
              <w:rPr>
                <w:sz w:val="28"/>
                <w:szCs w:val="28"/>
                <w:highlight w:val="yellow"/>
              </w:rPr>
            </w:pPr>
          </w:p>
          <w:p w:rsidR="009B3E95" w:rsidRPr="00C316AE" w:rsidRDefault="009B3E95" w:rsidP="00EB1F98">
            <w:pPr>
              <w:jc w:val="center"/>
              <w:rPr>
                <w:bCs/>
                <w:sz w:val="28"/>
                <w:szCs w:val="28"/>
                <w:lang w:eastAsia="uk-UA"/>
              </w:rPr>
            </w:pPr>
            <w:r w:rsidRPr="00C316AE">
              <w:rPr>
                <w:sz w:val="28"/>
                <w:szCs w:val="28"/>
              </w:rPr>
              <w:t>ОПП</w:t>
            </w:r>
            <w:r w:rsidRPr="00C316AE">
              <w:t xml:space="preserve"> </w:t>
            </w:r>
            <w:r w:rsidRPr="00C316AE">
              <w:rPr>
                <w:bCs/>
                <w:sz w:val="28"/>
                <w:szCs w:val="28"/>
                <w:lang w:eastAsia="uk-UA"/>
              </w:rPr>
              <w:t>Менеджмент</w:t>
            </w:r>
          </w:p>
          <w:p w:rsidR="009B3E95" w:rsidRPr="000953D9" w:rsidRDefault="009B3E95" w:rsidP="00EB1F98">
            <w:pPr>
              <w:jc w:val="center"/>
              <w:rPr>
                <w:sz w:val="28"/>
                <w:szCs w:val="28"/>
                <w:highlight w:val="yellow"/>
              </w:rPr>
            </w:pPr>
          </w:p>
          <w:p w:rsidR="009B3E95" w:rsidRPr="000953D9" w:rsidRDefault="009B3E95" w:rsidP="00EB1F98">
            <w:pPr>
              <w:jc w:val="center"/>
              <w:rPr>
                <w:sz w:val="28"/>
                <w:szCs w:val="28"/>
                <w:highlight w:val="yellow"/>
              </w:rPr>
            </w:pPr>
            <w:r w:rsidRPr="00C316AE">
              <w:rPr>
                <w:sz w:val="28"/>
                <w:szCs w:val="28"/>
              </w:rPr>
              <w:t>Перший (бакалаврський)</w:t>
            </w:r>
          </w:p>
        </w:tc>
        <w:tc>
          <w:tcPr>
            <w:tcW w:w="1727" w:type="pct"/>
            <w:gridSpan w:val="2"/>
            <w:vAlign w:val="center"/>
          </w:tcPr>
          <w:p w:rsidR="009B3E95" w:rsidRPr="009B3E95" w:rsidRDefault="009B3E95" w:rsidP="009B3E95">
            <w:pPr>
              <w:jc w:val="center"/>
              <w:rPr>
                <w:sz w:val="28"/>
                <w:szCs w:val="28"/>
              </w:rPr>
            </w:pPr>
            <w:r>
              <w:rPr>
                <w:sz w:val="28"/>
                <w:szCs w:val="28"/>
              </w:rPr>
              <w:t>Обов’язкова</w:t>
            </w:r>
          </w:p>
        </w:tc>
      </w:tr>
      <w:tr w:rsidR="009B3E95" w:rsidRPr="000953D9" w:rsidTr="00E72333">
        <w:trPr>
          <w:trHeight w:val="170"/>
        </w:trPr>
        <w:tc>
          <w:tcPr>
            <w:tcW w:w="1666" w:type="pct"/>
            <w:vMerge/>
            <w:vAlign w:val="center"/>
          </w:tcPr>
          <w:p w:rsidR="009B3E95" w:rsidRPr="000953D9" w:rsidRDefault="009B3E95" w:rsidP="00EB1F98">
            <w:pP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b/>
                <w:sz w:val="28"/>
                <w:szCs w:val="28"/>
              </w:rPr>
            </w:pPr>
            <w:r w:rsidRPr="000953D9">
              <w:rPr>
                <w:b/>
                <w:sz w:val="28"/>
                <w:szCs w:val="28"/>
              </w:rPr>
              <w:t>Рік підготовки:</w:t>
            </w:r>
          </w:p>
        </w:tc>
      </w:tr>
      <w:tr w:rsidR="009B3E95" w:rsidRPr="000953D9" w:rsidTr="00E72333">
        <w:trPr>
          <w:trHeight w:val="207"/>
        </w:trPr>
        <w:tc>
          <w:tcPr>
            <w:tcW w:w="1666" w:type="pct"/>
            <w:vMerge w:val="restart"/>
            <w:vAlign w:val="center"/>
          </w:tcPr>
          <w:p w:rsidR="009B3E95" w:rsidRPr="000953D9" w:rsidRDefault="009B3E95" w:rsidP="00EB1F98">
            <w:pPr>
              <w:rPr>
                <w:sz w:val="28"/>
                <w:szCs w:val="28"/>
              </w:rPr>
            </w:pPr>
            <w:r>
              <w:rPr>
                <w:sz w:val="28"/>
                <w:szCs w:val="28"/>
              </w:rPr>
              <w:t>Атестацій – 4</w:t>
            </w:r>
          </w:p>
        </w:tc>
        <w:tc>
          <w:tcPr>
            <w:tcW w:w="1607" w:type="pct"/>
            <w:vMerge/>
            <w:vAlign w:val="center"/>
          </w:tcPr>
          <w:p w:rsidR="009B3E95" w:rsidRPr="000953D9" w:rsidRDefault="009B3E95" w:rsidP="00EB1F98">
            <w:pPr>
              <w:jc w:val="center"/>
              <w:rPr>
                <w:sz w:val="28"/>
                <w:szCs w:val="28"/>
              </w:rPr>
            </w:pPr>
          </w:p>
        </w:tc>
        <w:tc>
          <w:tcPr>
            <w:tcW w:w="934" w:type="pct"/>
            <w:vAlign w:val="center"/>
          </w:tcPr>
          <w:p w:rsidR="009B3E95" w:rsidRPr="000953D9" w:rsidRDefault="009B3E95" w:rsidP="00EB1F98">
            <w:pPr>
              <w:jc w:val="center"/>
              <w:rPr>
                <w:sz w:val="28"/>
                <w:szCs w:val="28"/>
              </w:rPr>
            </w:pPr>
            <w:r>
              <w:rPr>
                <w:sz w:val="28"/>
                <w:szCs w:val="28"/>
              </w:rPr>
              <w:t>2</w:t>
            </w:r>
            <w:r w:rsidRPr="000953D9">
              <w:rPr>
                <w:sz w:val="28"/>
                <w:szCs w:val="28"/>
              </w:rPr>
              <w:t>-й</w:t>
            </w:r>
          </w:p>
        </w:tc>
        <w:tc>
          <w:tcPr>
            <w:tcW w:w="793" w:type="pct"/>
            <w:vAlign w:val="center"/>
          </w:tcPr>
          <w:p w:rsidR="009B3E95" w:rsidRPr="000953D9" w:rsidRDefault="009B3E95" w:rsidP="00EB1F98">
            <w:pPr>
              <w:jc w:val="center"/>
              <w:rPr>
                <w:sz w:val="28"/>
                <w:szCs w:val="28"/>
              </w:rPr>
            </w:pPr>
            <w:r>
              <w:rPr>
                <w:sz w:val="28"/>
                <w:szCs w:val="28"/>
              </w:rPr>
              <w:t>2</w:t>
            </w:r>
            <w:r w:rsidRPr="000953D9">
              <w:rPr>
                <w:sz w:val="28"/>
                <w:szCs w:val="28"/>
              </w:rPr>
              <w:t>-й</w:t>
            </w:r>
          </w:p>
        </w:tc>
      </w:tr>
      <w:tr w:rsidR="009B3E95" w:rsidRPr="000953D9" w:rsidTr="00E72333">
        <w:trPr>
          <w:trHeight w:val="480"/>
        </w:trPr>
        <w:tc>
          <w:tcPr>
            <w:tcW w:w="1666" w:type="pct"/>
            <w:vMerge/>
            <w:vAlign w:val="center"/>
          </w:tcPr>
          <w:p w:rsidR="009B3E95" w:rsidRPr="000953D9" w:rsidRDefault="009B3E95" w:rsidP="00EB1F98">
            <w:pP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b/>
                <w:sz w:val="28"/>
                <w:szCs w:val="28"/>
              </w:rPr>
            </w:pPr>
            <w:r w:rsidRPr="000953D9">
              <w:rPr>
                <w:b/>
                <w:sz w:val="28"/>
                <w:szCs w:val="28"/>
              </w:rPr>
              <w:t>Семестр</w:t>
            </w:r>
          </w:p>
        </w:tc>
      </w:tr>
      <w:tr w:rsidR="009B3E95" w:rsidRPr="000953D9" w:rsidTr="00E72333">
        <w:trPr>
          <w:trHeight w:val="323"/>
        </w:trPr>
        <w:tc>
          <w:tcPr>
            <w:tcW w:w="1666" w:type="pct"/>
            <w:vMerge w:val="restart"/>
            <w:vAlign w:val="center"/>
          </w:tcPr>
          <w:p w:rsidR="009B3E95" w:rsidRPr="000953D9" w:rsidRDefault="000012AC" w:rsidP="000012AC">
            <w:pPr>
              <w:jc w:val="both"/>
              <w:rPr>
                <w:sz w:val="28"/>
                <w:szCs w:val="28"/>
              </w:rPr>
            </w:pPr>
            <w:r>
              <w:rPr>
                <w:sz w:val="28"/>
                <w:szCs w:val="28"/>
              </w:rPr>
              <w:t>Загальна кількість годин</w:t>
            </w:r>
            <w:r>
              <w:rPr>
                <w:sz w:val="28"/>
                <w:szCs w:val="28"/>
                <w:lang w:val="ru-RU"/>
              </w:rPr>
              <w:t xml:space="preserve"> </w:t>
            </w:r>
            <w:r w:rsidR="009B3E95" w:rsidRPr="000953D9">
              <w:rPr>
                <w:sz w:val="28"/>
                <w:szCs w:val="28"/>
              </w:rPr>
              <w:t>– 120</w:t>
            </w:r>
          </w:p>
        </w:tc>
        <w:tc>
          <w:tcPr>
            <w:tcW w:w="1607" w:type="pct"/>
            <w:vMerge/>
            <w:vAlign w:val="center"/>
          </w:tcPr>
          <w:p w:rsidR="009B3E95" w:rsidRPr="000953D9" w:rsidRDefault="009B3E95" w:rsidP="00EB1F98">
            <w:pPr>
              <w:jc w:val="center"/>
              <w:rPr>
                <w:sz w:val="28"/>
                <w:szCs w:val="28"/>
              </w:rPr>
            </w:pPr>
          </w:p>
        </w:tc>
        <w:tc>
          <w:tcPr>
            <w:tcW w:w="934" w:type="pct"/>
            <w:vAlign w:val="center"/>
          </w:tcPr>
          <w:p w:rsidR="009B3E95" w:rsidRPr="000953D9" w:rsidRDefault="009B3E95" w:rsidP="00EB1F98">
            <w:pPr>
              <w:jc w:val="center"/>
              <w:rPr>
                <w:sz w:val="28"/>
                <w:szCs w:val="28"/>
              </w:rPr>
            </w:pPr>
            <w:r>
              <w:rPr>
                <w:sz w:val="28"/>
                <w:szCs w:val="28"/>
              </w:rPr>
              <w:t>3</w:t>
            </w:r>
            <w:r w:rsidRPr="000953D9">
              <w:rPr>
                <w:sz w:val="28"/>
                <w:szCs w:val="28"/>
              </w:rPr>
              <w:t>-й</w:t>
            </w:r>
          </w:p>
        </w:tc>
        <w:tc>
          <w:tcPr>
            <w:tcW w:w="793" w:type="pct"/>
            <w:vAlign w:val="center"/>
          </w:tcPr>
          <w:p w:rsidR="009B3E95" w:rsidRPr="000953D9" w:rsidRDefault="009B3E95" w:rsidP="00EB1F98">
            <w:pPr>
              <w:ind w:hanging="115"/>
              <w:jc w:val="center"/>
              <w:rPr>
                <w:sz w:val="28"/>
                <w:szCs w:val="28"/>
              </w:rPr>
            </w:pPr>
            <w:r>
              <w:rPr>
                <w:sz w:val="28"/>
                <w:szCs w:val="28"/>
              </w:rPr>
              <w:t>4-й</w:t>
            </w:r>
          </w:p>
        </w:tc>
      </w:tr>
      <w:tr w:rsidR="009B3E95" w:rsidRPr="000953D9" w:rsidTr="00E72333">
        <w:trPr>
          <w:trHeight w:val="647"/>
        </w:trPr>
        <w:tc>
          <w:tcPr>
            <w:tcW w:w="1666" w:type="pct"/>
            <w:vMerge/>
            <w:vAlign w:val="center"/>
          </w:tcPr>
          <w:p w:rsidR="009B3E95" w:rsidRPr="000953D9" w:rsidRDefault="009B3E95" w:rsidP="00EB1F98">
            <w:pP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b/>
                <w:sz w:val="28"/>
                <w:szCs w:val="28"/>
              </w:rPr>
            </w:pPr>
            <w:r w:rsidRPr="000953D9">
              <w:rPr>
                <w:b/>
                <w:sz w:val="28"/>
                <w:szCs w:val="28"/>
              </w:rPr>
              <w:t>Лекції</w:t>
            </w:r>
          </w:p>
        </w:tc>
      </w:tr>
      <w:tr w:rsidR="009B3E95" w:rsidRPr="000953D9" w:rsidTr="00E72333">
        <w:trPr>
          <w:trHeight w:val="320"/>
        </w:trPr>
        <w:tc>
          <w:tcPr>
            <w:tcW w:w="1666" w:type="pct"/>
            <w:vMerge w:val="restart"/>
            <w:vAlign w:val="center"/>
          </w:tcPr>
          <w:p w:rsidR="009B3E95" w:rsidRPr="000953D9" w:rsidRDefault="009B3E95" w:rsidP="009B3E95">
            <w:pPr>
              <w:jc w:val="both"/>
              <w:rPr>
                <w:sz w:val="28"/>
                <w:szCs w:val="28"/>
              </w:rPr>
            </w:pPr>
            <w:r w:rsidRPr="000953D9">
              <w:rPr>
                <w:sz w:val="28"/>
                <w:szCs w:val="28"/>
              </w:rPr>
              <w:t>Тижневих годин для денної форми навчання:</w:t>
            </w:r>
          </w:p>
          <w:p w:rsidR="009B3E95" w:rsidRPr="000953D9" w:rsidRDefault="009B3E95" w:rsidP="009B3E95">
            <w:pPr>
              <w:jc w:val="both"/>
              <w:rPr>
                <w:sz w:val="28"/>
                <w:szCs w:val="28"/>
              </w:rPr>
            </w:pPr>
            <w:r w:rsidRPr="000953D9">
              <w:rPr>
                <w:sz w:val="28"/>
                <w:szCs w:val="28"/>
              </w:rPr>
              <w:t>аудиторних – 4</w:t>
            </w:r>
          </w:p>
          <w:p w:rsidR="009B3E95" w:rsidRPr="000953D9" w:rsidRDefault="009B3E95" w:rsidP="009B3E95">
            <w:pPr>
              <w:jc w:val="both"/>
              <w:rPr>
                <w:sz w:val="28"/>
                <w:szCs w:val="28"/>
              </w:rPr>
            </w:pPr>
            <w:r w:rsidRPr="000953D9">
              <w:rPr>
                <w:sz w:val="28"/>
                <w:szCs w:val="28"/>
              </w:rPr>
              <w:t>самостійної роботи студента – 4</w:t>
            </w:r>
          </w:p>
        </w:tc>
        <w:tc>
          <w:tcPr>
            <w:tcW w:w="1607" w:type="pct"/>
            <w:vMerge/>
            <w:vAlign w:val="center"/>
          </w:tcPr>
          <w:p w:rsidR="009B3E95" w:rsidRPr="000953D9" w:rsidRDefault="009B3E95" w:rsidP="00EB1F98">
            <w:pPr>
              <w:jc w:val="center"/>
              <w:rPr>
                <w:sz w:val="28"/>
                <w:szCs w:val="28"/>
              </w:rPr>
            </w:pPr>
          </w:p>
        </w:tc>
        <w:tc>
          <w:tcPr>
            <w:tcW w:w="934" w:type="pct"/>
            <w:vAlign w:val="center"/>
          </w:tcPr>
          <w:p w:rsidR="009B3E95" w:rsidRPr="000953D9" w:rsidRDefault="009B3E95" w:rsidP="00EB1F98">
            <w:pPr>
              <w:jc w:val="center"/>
              <w:rPr>
                <w:sz w:val="28"/>
                <w:szCs w:val="28"/>
              </w:rPr>
            </w:pPr>
            <w:r>
              <w:rPr>
                <w:sz w:val="28"/>
                <w:szCs w:val="28"/>
              </w:rPr>
              <w:t>–</w:t>
            </w:r>
          </w:p>
        </w:tc>
        <w:tc>
          <w:tcPr>
            <w:tcW w:w="793" w:type="pct"/>
            <w:vAlign w:val="center"/>
          </w:tcPr>
          <w:p w:rsidR="009B3E95" w:rsidRPr="000953D9" w:rsidRDefault="009B3E95" w:rsidP="00EB1F98">
            <w:pPr>
              <w:ind w:hanging="115"/>
              <w:jc w:val="center"/>
              <w:rPr>
                <w:sz w:val="28"/>
                <w:szCs w:val="28"/>
              </w:rPr>
            </w:pPr>
            <w:r>
              <w:rPr>
                <w:sz w:val="28"/>
                <w:szCs w:val="28"/>
              </w:rPr>
              <w:t>–</w:t>
            </w:r>
          </w:p>
        </w:tc>
      </w:tr>
      <w:tr w:rsidR="009B3E95" w:rsidRPr="000953D9" w:rsidTr="00E72333">
        <w:trPr>
          <w:trHeight w:val="320"/>
        </w:trPr>
        <w:tc>
          <w:tcPr>
            <w:tcW w:w="1666" w:type="pct"/>
            <w:vMerge/>
            <w:vAlign w:val="center"/>
          </w:tcPr>
          <w:p w:rsidR="009B3E95" w:rsidRPr="000953D9" w:rsidRDefault="009B3E95" w:rsidP="00EB1F98">
            <w:pP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b/>
                <w:sz w:val="28"/>
                <w:szCs w:val="28"/>
              </w:rPr>
            </w:pPr>
            <w:r w:rsidRPr="000953D9">
              <w:rPr>
                <w:b/>
                <w:sz w:val="28"/>
                <w:szCs w:val="28"/>
              </w:rPr>
              <w:t>Практичні, семінарські</w:t>
            </w:r>
          </w:p>
        </w:tc>
      </w:tr>
      <w:tr w:rsidR="009B3E95" w:rsidRPr="000953D9" w:rsidTr="00E72333">
        <w:trPr>
          <w:trHeight w:val="320"/>
        </w:trPr>
        <w:tc>
          <w:tcPr>
            <w:tcW w:w="1666" w:type="pct"/>
            <w:vMerge/>
            <w:vAlign w:val="center"/>
          </w:tcPr>
          <w:p w:rsidR="009B3E95" w:rsidRPr="000953D9" w:rsidRDefault="009B3E95" w:rsidP="00EB1F98">
            <w:pPr>
              <w:rPr>
                <w:sz w:val="28"/>
                <w:szCs w:val="28"/>
              </w:rPr>
            </w:pPr>
          </w:p>
        </w:tc>
        <w:tc>
          <w:tcPr>
            <w:tcW w:w="1607" w:type="pct"/>
            <w:vMerge/>
            <w:vAlign w:val="center"/>
          </w:tcPr>
          <w:p w:rsidR="009B3E95" w:rsidRPr="000953D9" w:rsidRDefault="009B3E95" w:rsidP="00EB1F98">
            <w:pPr>
              <w:jc w:val="center"/>
              <w:rPr>
                <w:sz w:val="28"/>
                <w:szCs w:val="28"/>
              </w:rPr>
            </w:pPr>
          </w:p>
        </w:tc>
        <w:tc>
          <w:tcPr>
            <w:tcW w:w="934" w:type="pct"/>
            <w:vAlign w:val="center"/>
          </w:tcPr>
          <w:p w:rsidR="009B3E95" w:rsidRPr="00EA34C9" w:rsidRDefault="009B3E95" w:rsidP="00EA34C9">
            <w:pPr>
              <w:jc w:val="center"/>
              <w:rPr>
                <w:sz w:val="28"/>
                <w:szCs w:val="28"/>
              </w:rPr>
            </w:pPr>
            <w:r w:rsidRPr="000953D9">
              <w:rPr>
                <w:sz w:val="28"/>
                <w:szCs w:val="28"/>
              </w:rPr>
              <w:t>28 год.</w:t>
            </w:r>
          </w:p>
        </w:tc>
        <w:tc>
          <w:tcPr>
            <w:tcW w:w="793" w:type="pct"/>
            <w:vAlign w:val="center"/>
          </w:tcPr>
          <w:p w:rsidR="009B3E95" w:rsidRPr="000953D9" w:rsidRDefault="00EA34C9" w:rsidP="00EB1F98">
            <w:pPr>
              <w:jc w:val="center"/>
              <w:rPr>
                <w:sz w:val="28"/>
                <w:szCs w:val="28"/>
              </w:rPr>
            </w:pPr>
            <w:r>
              <w:rPr>
                <w:sz w:val="28"/>
                <w:szCs w:val="28"/>
              </w:rPr>
              <w:t>4 год.</w:t>
            </w:r>
          </w:p>
        </w:tc>
      </w:tr>
      <w:tr w:rsidR="009B3E95" w:rsidRPr="000953D9" w:rsidTr="00E72333">
        <w:trPr>
          <w:trHeight w:val="138"/>
        </w:trPr>
        <w:tc>
          <w:tcPr>
            <w:tcW w:w="1666" w:type="pct"/>
            <w:vMerge/>
            <w:vAlign w:val="center"/>
          </w:tcPr>
          <w:p w:rsidR="009B3E95" w:rsidRPr="000953D9" w:rsidRDefault="009B3E95" w:rsidP="00EB1F98">
            <w:pPr>
              <w:jc w:val="cente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b/>
                <w:sz w:val="28"/>
                <w:szCs w:val="28"/>
              </w:rPr>
            </w:pPr>
            <w:r w:rsidRPr="000953D9">
              <w:rPr>
                <w:b/>
                <w:sz w:val="28"/>
                <w:szCs w:val="28"/>
              </w:rPr>
              <w:t>Лабораторні</w:t>
            </w:r>
          </w:p>
        </w:tc>
      </w:tr>
      <w:tr w:rsidR="009B3E95" w:rsidRPr="000953D9" w:rsidTr="00E72333">
        <w:trPr>
          <w:trHeight w:val="138"/>
        </w:trPr>
        <w:tc>
          <w:tcPr>
            <w:tcW w:w="1666" w:type="pct"/>
            <w:vMerge/>
            <w:vAlign w:val="center"/>
          </w:tcPr>
          <w:p w:rsidR="009B3E95" w:rsidRPr="000953D9" w:rsidRDefault="009B3E95" w:rsidP="00EB1F98">
            <w:pPr>
              <w:jc w:val="center"/>
              <w:rPr>
                <w:sz w:val="28"/>
                <w:szCs w:val="28"/>
              </w:rPr>
            </w:pPr>
          </w:p>
        </w:tc>
        <w:tc>
          <w:tcPr>
            <w:tcW w:w="1607" w:type="pct"/>
            <w:vMerge/>
            <w:vAlign w:val="center"/>
          </w:tcPr>
          <w:p w:rsidR="009B3E95" w:rsidRPr="000953D9" w:rsidRDefault="009B3E95" w:rsidP="00EB1F98">
            <w:pPr>
              <w:jc w:val="center"/>
              <w:rPr>
                <w:sz w:val="28"/>
                <w:szCs w:val="28"/>
              </w:rPr>
            </w:pPr>
          </w:p>
        </w:tc>
        <w:tc>
          <w:tcPr>
            <w:tcW w:w="934" w:type="pct"/>
            <w:vAlign w:val="center"/>
          </w:tcPr>
          <w:p w:rsidR="009B3E95" w:rsidRPr="00C316AE" w:rsidRDefault="009B3E95" w:rsidP="00EB1F98">
            <w:pPr>
              <w:jc w:val="center"/>
              <w:rPr>
                <w:sz w:val="28"/>
                <w:szCs w:val="28"/>
              </w:rPr>
            </w:pPr>
            <w:r>
              <w:rPr>
                <w:sz w:val="28"/>
                <w:szCs w:val="28"/>
              </w:rPr>
              <w:t>–</w:t>
            </w:r>
          </w:p>
        </w:tc>
        <w:tc>
          <w:tcPr>
            <w:tcW w:w="793" w:type="pct"/>
            <w:vAlign w:val="center"/>
          </w:tcPr>
          <w:p w:rsidR="009B3E95" w:rsidRPr="00C316AE" w:rsidRDefault="009B3E95" w:rsidP="00EB1F98">
            <w:pPr>
              <w:ind w:hanging="115"/>
              <w:jc w:val="center"/>
              <w:rPr>
                <w:sz w:val="28"/>
                <w:szCs w:val="28"/>
              </w:rPr>
            </w:pPr>
            <w:r>
              <w:rPr>
                <w:sz w:val="28"/>
                <w:szCs w:val="28"/>
              </w:rPr>
              <w:t>–</w:t>
            </w:r>
          </w:p>
        </w:tc>
      </w:tr>
      <w:tr w:rsidR="009B3E95" w:rsidRPr="000953D9" w:rsidTr="00E72333">
        <w:trPr>
          <w:trHeight w:val="138"/>
        </w:trPr>
        <w:tc>
          <w:tcPr>
            <w:tcW w:w="1666" w:type="pct"/>
            <w:vMerge/>
            <w:vAlign w:val="center"/>
          </w:tcPr>
          <w:p w:rsidR="009B3E95" w:rsidRPr="000953D9" w:rsidRDefault="009B3E95" w:rsidP="00EB1F98">
            <w:pPr>
              <w:jc w:val="cente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b/>
                <w:sz w:val="28"/>
                <w:szCs w:val="28"/>
              </w:rPr>
            </w:pPr>
            <w:r w:rsidRPr="000953D9">
              <w:rPr>
                <w:b/>
                <w:sz w:val="28"/>
                <w:szCs w:val="28"/>
              </w:rPr>
              <w:t>Самостійна робота</w:t>
            </w:r>
          </w:p>
        </w:tc>
      </w:tr>
      <w:tr w:rsidR="009B3E95" w:rsidRPr="000953D9" w:rsidTr="00E72333">
        <w:trPr>
          <w:trHeight w:val="138"/>
        </w:trPr>
        <w:tc>
          <w:tcPr>
            <w:tcW w:w="1666" w:type="pct"/>
            <w:vMerge/>
            <w:vAlign w:val="center"/>
          </w:tcPr>
          <w:p w:rsidR="009B3E95" w:rsidRPr="000953D9" w:rsidRDefault="009B3E95" w:rsidP="00EB1F98">
            <w:pPr>
              <w:jc w:val="center"/>
              <w:rPr>
                <w:sz w:val="28"/>
                <w:szCs w:val="28"/>
              </w:rPr>
            </w:pPr>
          </w:p>
        </w:tc>
        <w:tc>
          <w:tcPr>
            <w:tcW w:w="1607" w:type="pct"/>
            <w:vMerge/>
            <w:vAlign w:val="center"/>
          </w:tcPr>
          <w:p w:rsidR="009B3E95" w:rsidRPr="000953D9" w:rsidRDefault="009B3E95" w:rsidP="00EB1F98">
            <w:pPr>
              <w:jc w:val="center"/>
              <w:rPr>
                <w:sz w:val="28"/>
                <w:szCs w:val="28"/>
              </w:rPr>
            </w:pPr>
          </w:p>
        </w:tc>
        <w:tc>
          <w:tcPr>
            <w:tcW w:w="934" w:type="pct"/>
            <w:vAlign w:val="center"/>
          </w:tcPr>
          <w:p w:rsidR="009B3E95" w:rsidRPr="00C316AE" w:rsidRDefault="00EA34C9" w:rsidP="00EB1F98">
            <w:pPr>
              <w:jc w:val="center"/>
              <w:rPr>
                <w:sz w:val="28"/>
                <w:szCs w:val="28"/>
              </w:rPr>
            </w:pPr>
            <w:r>
              <w:rPr>
                <w:sz w:val="28"/>
                <w:szCs w:val="28"/>
              </w:rPr>
              <w:t>92 год.</w:t>
            </w:r>
          </w:p>
        </w:tc>
        <w:tc>
          <w:tcPr>
            <w:tcW w:w="793" w:type="pct"/>
            <w:vAlign w:val="center"/>
          </w:tcPr>
          <w:p w:rsidR="009B3E95" w:rsidRPr="00C316AE" w:rsidRDefault="000A1AF9" w:rsidP="00EB1F98">
            <w:pPr>
              <w:jc w:val="center"/>
              <w:rPr>
                <w:sz w:val="28"/>
                <w:szCs w:val="28"/>
              </w:rPr>
            </w:pPr>
            <w:r>
              <w:rPr>
                <w:sz w:val="28"/>
                <w:szCs w:val="28"/>
              </w:rPr>
              <w:t>116 год.</w:t>
            </w:r>
          </w:p>
        </w:tc>
      </w:tr>
      <w:tr w:rsidR="009B3E95" w:rsidRPr="000953D9" w:rsidTr="00E72333">
        <w:trPr>
          <w:trHeight w:val="138"/>
        </w:trPr>
        <w:tc>
          <w:tcPr>
            <w:tcW w:w="1666" w:type="pct"/>
            <w:vMerge/>
            <w:vAlign w:val="center"/>
          </w:tcPr>
          <w:p w:rsidR="009B3E95" w:rsidRPr="000953D9" w:rsidRDefault="009B3E95" w:rsidP="00EB1F98">
            <w:pPr>
              <w:jc w:val="cente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Pr="000953D9" w:rsidRDefault="009B3E95" w:rsidP="00EB1F98">
            <w:pPr>
              <w:jc w:val="center"/>
              <w:rPr>
                <w:sz w:val="28"/>
                <w:szCs w:val="28"/>
              </w:rPr>
            </w:pPr>
          </w:p>
        </w:tc>
      </w:tr>
      <w:tr w:rsidR="009B3E95" w:rsidRPr="000953D9" w:rsidTr="00E72333">
        <w:trPr>
          <w:trHeight w:val="138"/>
        </w:trPr>
        <w:tc>
          <w:tcPr>
            <w:tcW w:w="1666" w:type="pct"/>
            <w:vMerge/>
            <w:vAlign w:val="center"/>
          </w:tcPr>
          <w:p w:rsidR="009B3E95" w:rsidRPr="000953D9" w:rsidRDefault="009B3E95" w:rsidP="00EB1F98">
            <w:pPr>
              <w:jc w:val="center"/>
              <w:rPr>
                <w:sz w:val="28"/>
                <w:szCs w:val="28"/>
              </w:rPr>
            </w:pPr>
          </w:p>
        </w:tc>
        <w:tc>
          <w:tcPr>
            <w:tcW w:w="1607" w:type="pct"/>
            <w:vMerge/>
            <w:vAlign w:val="center"/>
          </w:tcPr>
          <w:p w:rsidR="009B3E95" w:rsidRPr="000953D9" w:rsidRDefault="009B3E95" w:rsidP="00EB1F98">
            <w:pPr>
              <w:jc w:val="center"/>
              <w:rPr>
                <w:sz w:val="28"/>
                <w:szCs w:val="28"/>
              </w:rPr>
            </w:pPr>
          </w:p>
        </w:tc>
        <w:tc>
          <w:tcPr>
            <w:tcW w:w="1727" w:type="pct"/>
            <w:gridSpan w:val="2"/>
            <w:vAlign w:val="center"/>
          </w:tcPr>
          <w:p w:rsidR="009B3E95" w:rsidRDefault="009B3E95" w:rsidP="009B3E95">
            <w:pPr>
              <w:jc w:val="center"/>
              <w:rPr>
                <w:sz w:val="28"/>
                <w:szCs w:val="28"/>
              </w:rPr>
            </w:pPr>
            <w:r>
              <w:rPr>
                <w:sz w:val="28"/>
                <w:szCs w:val="28"/>
              </w:rPr>
              <w:t>Вид контролю:</w:t>
            </w:r>
          </w:p>
          <w:p w:rsidR="009B3E95" w:rsidRPr="000953D9" w:rsidRDefault="009B3E95" w:rsidP="009B3E95">
            <w:pPr>
              <w:jc w:val="center"/>
              <w:rPr>
                <w:i/>
                <w:sz w:val="28"/>
                <w:szCs w:val="28"/>
              </w:rPr>
            </w:pPr>
            <w:r>
              <w:rPr>
                <w:sz w:val="28"/>
                <w:szCs w:val="28"/>
              </w:rPr>
              <w:t xml:space="preserve">залік / </w:t>
            </w:r>
            <w:r w:rsidRPr="000953D9">
              <w:rPr>
                <w:sz w:val="28"/>
                <w:szCs w:val="28"/>
              </w:rPr>
              <w:t>іспит</w:t>
            </w:r>
          </w:p>
        </w:tc>
      </w:tr>
      <w:bookmarkEnd w:id="1"/>
    </w:tbl>
    <w:p w:rsidR="00E72333" w:rsidRDefault="00E72333" w:rsidP="00803642">
      <w:pPr>
        <w:tabs>
          <w:tab w:val="left" w:pos="9639"/>
        </w:tabs>
        <w:spacing w:line="360" w:lineRule="auto"/>
        <w:jc w:val="both"/>
        <w:rPr>
          <w:sz w:val="28"/>
          <w:szCs w:val="28"/>
        </w:rPr>
      </w:pPr>
    </w:p>
    <w:p w:rsidR="00453F87" w:rsidRDefault="00CA2751" w:rsidP="00A31520">
      <w:pPr>
        <w:tabs>
          <w:tab w:val="left" w:pos="9639"/>
        </w:tabs>
        <w:spacing w:line="360" w:lineRule="auto"/>
        <w:ind w:firstLine="709"/>
        <w:jc w:val="both"/>
        <w:rPr>
          <w:sz w:val="28"/>
          <w:szCs w:val="28"/>
        </w:rPr>
      </w:pPr>
      <w:r>
        <w:rPr>
          <w:sz w:val="28"/>
          <w:szCs w:val="28"/>
        </w:rPr>
        <w:t xml:space="preserve">Програма навчальної дисципліни передбачає </w:t>
      </w:r>
      <w:proofErr w:type="spellStart"/>
      <w:r>
        <w:rPr>
          <w:sz w:val="28"/>
          <w:szCs w:val="28"/>
        </w:rPr>
        <w:t>перезарахування</w:t>
      </w:r>
      <w:proofErr w:type="spellEnd"/>
      <w:r>
        <w:rPr>
          <w:sz w:val="28"/>
          <w:szCs w:val="28"/>
        </w:rPr>
        <w:t xml:space="preserve"> кредитів освітніх компонентів, отриманих студентами, які навчались за програмою  академічної мобільності, неформальної та </w:t>
      </w:r>
      <w:proofErr w:type="spellStart"/>
      <w:r>
        <w:rPr>
          <w:sz w:val="28"/>
          <w:szCs w:val="28"/>
        </w:rPr>
        <w:t>інформальної</w:t>
      </w:r>
      <w:proofErr w:type="spellEnd"/>
      <w:r>
        <w:rPr>
          <w:sz w:val="28"/>
          <w:szCs w:val="28"/>
        </w:rPr>
        <w:t xml:space="preserve"> освіти за наявності відповідних підтверджуючих документів.</w:t>
      </w:r>
    </w:p>
    <w:p w:rsidR="00453F87" w:rsidRDefault="00CA2751" w:rsidP="00A31520">
      <w:pPr>
        <w:tabs>
          <w:tab w:val="left" w:pos="9639"/>
        </w:tabs>
        <w:spacing w:line="360" w:lineRule="auto"/>
        <w:ind w:firstLine="709"/>
        <w:jc w:val="both"/>
        <w:rPr>
          <w:sz w:val="28"/>
          <w:szCs w:val="28"/>
        </w:rPr>
      </w:pPr>
      <w:r>
        <w:rPr>
          <w:sz w:val="28"/>
          <w:szCs w:val="28"/>
        </w:rPr>
        <w:t xml:space="preserve">Передбачено розробка </w:t>
      </w:r>
      <w:proofErr w:type="spellStart"/>
      <w:r>
        <w:rPr>
          <w:sz w:val="28"/>
          <w:szCs w:val="28"/>
        </w:rPr>
        <w:t>аудіокурсу</w:t>
      </w:r>
      <w:proofErr w:type="spellEnd"/>
      <w:r>
        <w:rPr>
          <w:sz w:val="28"/>
          <w:szCs w:val="28"/>
        </w:rPr>
        <w:t xml:space="preserve">, дистанційних </w:t>
      </w:r>
      <w:proofErr w:type="spellStart"/>
      <w:r>
        <w:rPr>
          <w:sz w:val="28"/>
          <w:szCs w:val="28"/>
        </w:rPr>
        <w:t>online</w:t>
      </w:r>
      <w:proofErr w:type="spellEnd"/>
      <w:r>
        <w:rPr>
          <w:sz w:val="28"/>
          <w:szCs w:val="28"/>
        </w:rPr>
        <w:t xml:space="preserve"> курсів для здобувачів з особливими освітніми проблемами (інклюзивної освіти).</w:t>
      </w:r>
    </w:p>
    <w:p w:rsidR="00A805EA" w:rsidRPr="00A805EA" w:rsidRDefault="00CA2751" w:rsidP="00A805EA">
      <w:pPr>
        <w:spacing w:line="360" w:lineRule="auto"/>
        <w:ind w:firstLine="709"/>
        <w:jc w:val="both"/>
        <w:rPr>
          <w:bCs/>
          <w:sz w:val="28"/>
          <w:szCs w:val="28"/>
          <w:lang w:eastAsia="zh-CN"/>
        </w:rPr>
      </w:pPr>
      <w:r w:rsidRPr="00E72333">
        <w:rPr>
          <w:rFonts w:eastAsia="SimSun"/>
          <w:b/>
          <w:bCs/>
          <w:color w:val="000000"/>
          <w:sz w:val="28"/>
          <w:szCs w:val="28"/>
          <w:lang w:eastAsia="zh-CN" w:bidi="ar"/>
        </w:rPr>
        <w:t xml:space="preserve">Призначення навчальної дисципліни. </w:t>
      </w:r>
      <w:r w:rsidRPr="00E72333">
        <w:rPr>
          <w:rFonts w:eastAsia="SimSun"/>
          <w:sz w:val="28"/>
          <w:szCs w:val="28"/>
        </w:rPr>
        <w:t>Навчальна дисципліна «</w:t>
      </w:r>
      <w:r w:rsidR="009B3E95" w:rsidRPr="00E72333">
        <w:rPr>
          <w:sz w:val="28"/>
          <w:szCs w:val="28"/>
        </w:rPr>
        <w:t>Іноземна мова</w:t>
      </w:r>
      <w:r w:rsidRPr="00E72333">
        <w:rPr>
          <w:rFonts w:eastAsia="SimSun"/>
          <w:sz w:val="28"/>
          <w:szCs w:val="28"/>
        </w:rPr>
        <w:t xml:space="preserve">» формує у </w:t>
      </w:r>
      <w:r w:rsidR="00A805EA">
        <w:rPr>
          <w:rFonts w:eastAsia="SimSun"/>
          <w:sz w:val="28"/>
          <w:szCs w:val="28"/>
        </w:rPr>
        <w:t xml:space="preserve">здобувачів вищої освіти систему теоретичні, методологічні і практичні </w:t>
      </w:r>
      <w:r w:rsidRPr="00E72333">
        <w:rPr>
          <w:rFonts w:eastAsia="SimSun"/>
          <w:sz w:val="28"/>
          <w:szCs w:val="28"/>
        </w:rPr>
        <w:t>знан</w:t>
      </w:r>
      <w:r w:rsidR="00A805EA">
        <w:rPr>
          <w:rFonts w:eastAsia="SimSun"/>
          <w:sz w:val="28"/>
          <w:szCs w:val="28"/>
        </w:rPr>
        <w:t>ня</w:t>
      </w:r>
      <w:r w:rsidR="00A805EA" w:rsidRPr="00A805EA">
        <w:rPr>
          <w:bCs/>
          <w:sz w:val="28"/>
          <w:szCs w:val="28"/>
          <w:lang w:eastAsia="zh-CN"/>
        </w:rPr>
        <w:t xml:space="preserve"> </w:t>
      </w:r>
      <w:r w:rsidR="00A805EA" w:rsidRPr="008F7A61">
        <w:rPr>
          <w:bCs/>
          <w:sz w:val="28"/>
          <w:szCs w:val="28"/>
          <w:lang w:eastAsia="zh-CN"/>
        </w:rPr>
        <w:t>у</w:t>
      </w:r>
      <w:r w:rsidR="00A805EA">
        <w:rPr>
          <w:bCs/>
          <w:sz w:val="28"/>
          <w:szCs w:val="28"/>
          <w:lang w:eastAsia="zh-CN"/>
        </w:rPr>
        <w:t xml:space="preserve"> </w:t>
      </w:r>
      <w:r w:rsidR="00A805EA" w:rsidRPr="008F7A61">
        <w:rPr>
          <w:bCs/>
          <w:sz w:val="28"/>
          <w:szCs w:val="28"/>
          <w:lang w:eastAsia="zh-CN"/>
        </w:rPr>
        <w:t xml:space="preserve">професійній сфері </w:t>
      </w:r>
      <w:r w:rsidR="00A805EA">
        <w:rPr>
          <w:bCs/>
          <w:sz w:val="28"/>
          <w:szCs w:val="28"/>
          <w:lang w:eastAsia="zh-CN"/>
        </w:rPr>
        <w:t>(</w:t>
      </w:r>
      <w:r w:rsidR="002D1035">
        <w:rPr>
          <w:rFonts w:eastAsia="SimSun"/>
          <w:sz w:val="28"/>
          <w:szCs w:val="28"/>
        </w:rPr>
        <w:t>073 Менеджмент</w:t>
      </w:r>
      <w:r w:rsidR="00A805EA">
        <w:rPr>
          <w:bCs/>
          <w:sz w:val="28"/>
          <w:szCs w:val="28"/>
          <w:lang w:eastAsia="zh-CN"/>
        </w:rPr>
        <w:t>), у результаті чого</w:t>
      </w:r>
      <w:r w:rsidR="00A805EA" w:rsidRPr="00A805EA">
        <w:rPr>
          <w:rFonts w:eastAsia="SimSun"/>
          <w:sz w:val="28"/>
          <w:szCs w:val="28"/>
        </w:rPr>
        <w:t xml:space="preserve"> </w:t>
      </w:r>
      <w:r w:rsidR="00A805EA">
        <w:rPr>
          <w:rFonts w:eastAsia="SimSun"/>
          <w:sz w:val="28"/>
          <w:szCs w:val="28"/>
        </w:rPr>
        <w:t>здобувачі вищої освіти</w:t>
      </w:r>
      <w:r w:rsidR="00A805EA">
        <w:rPr>
          <w:bCs/>
          <w:sz w:val="28"/>
          <w:szCs w:val="28"/>
          <w:lang w:eastAsia="zh-CN"/>
        </w:rPr>
        <w:t xml:space="preserve"> </w:t>
      </w:r>
      <w:r w:rsidR="00231E8A" w:rsidRPr="00A805EA">
        <w:rPr>
          <w:sz w:val="28"/>
          <w:szCs w:val="28"/>
        </w:rPr>
        <w:t>повинен</w:t>
      </w:r>
      <w:r w:rsidR="00231E8A">
        <w:rPr>
          <w:sz w:val="28"/>
          <w:szCs w:val="28"/>
        </w:rPr>
        <w:t>і</w:t>
      </w:r>
      <w:r w:rsidR="00A805EA" w:rsidRPr="00A805EA">
        <w:rPr>
          <w:sz w:val="28"/>
          <w:szCs w:val="28"/>
        </w:rPr>
        <w:t xml:space="preserve">: </w:t>
      </w:r>
      <w:r w:rsidR="00A805EA" w:rsidRPr="00A805EA">
        <w:rPr>
          <w:b/>
          <w:sz w:val="28"/>
          <w:szCs w:val="28"/>
        </w:rPr>
        <w:t>знати</w:t>
      </w:r>
      <w:r w:rsidR="00A805EA" w:rsidRPr="00A805EA">
        <w:rPr>
          <w:sz w:val="28"/>
          <w:szCs w:val="28"/>
        </w:rPr>
        <w:t xml:space="preserve">: </w:t>
      </w:r>
      <w:proofErr w:type="spellStart"/>
      <w:r w:rsidR="00A805EA" w:rsidRPr="00A805EA">
        <w:rPr>
          <w:sz w:val="28"/>
          <w:szCs w:val="28"/>
        </w:rPr>
        <w:t>мовний</w:t>
      </w:r>
      <w:proofErr w:type="spellEnd"/>
      <w:r w:rsidR="00A805EA" w:rsidRPr="00A805EA">
        <w:rPr>
          <w:sz w:val="28"/>
          <w:szCs w:val="28"/>
        </w:rPr>
        <w:t xml:space="preserve"> матеріал мови, що вивчається (</w:t>
      </w:r>
      <w:proofErr w:type="spellStart"/>
      <w:r w:rsidR="00A805EA">
        <w:rPr>
          <w:sz w:val="28"/>
          <w:szCs w:val="28"/>
        </w:rPr>
        <w:t>мовні</w:t>
      </w:r>
      <w:proofErr w:type="spellEnd"/>
      <w:r w:rsidR="00A805EA">
        <w:rPr>
          <w:sz w:val="28"/>
          <w:szCs w:val="28"/>
        </w:rPr>
        <w:t xml:space="preserve"> рівні</w:t>
      </w:r>
      <w:r w:rsidR="00A805EA" w:rsidRPr="00A805EA">
        <w:rPr>
          <w:sz w:val="28"/>
          <w:szCs w:val="28"/>
        </w:rPr>
        <w:t>) у професійному контексті на рівні, визначеному Радою Європи як В2, у тому числі: граматичні структури, типові для усної й письмової професійно</w:t>
      </w:r>
      <w:r w:rsidR="00A805EA">
        <w:rPr>
          <w:sz w:val="28"/>
          <w:szCs w:val="28"/>
        </w:rPr>
        <w:t>-орієнтованої комунікації</w:t>
      </w:r>
      <w:r w:rsidR="00A805EA" w:rsidRPr="00A805EA">
        <w:rPr>
          <w:sz w:val="28"/>
          <w:szCs w:val="28"/>
        </w:rPr>
        <w:t xml:space="preserve">; базову нормативну граматику й складні граматичні </w:t>
      </w:r>
      <w:r w:rsidR="00A805EA" w:rsidRPr="00A805EA">
        <w:rPr>
          <w:sz w:val="28"/>
          <w:szCs w:val="28"/>
        </w:rPr>
        <w:lastRenderedPageBreak/>
        <w:t>конструкції в активному володін</w:t>
      </w:r>
      <w:r w:rsidR="00A805EA">
        <w:rPr>
          <w:sz w:val="28"/>
          <w:szCs w:val="28"/>
        </w:rPr>
        <w:t xml:space="preserve">ні та для пасивного сприйняття; </w:t>
      </w:r>
      <w:r w:rsidR="00A805EA" w:rsidRPr="00A805EA">
        <w:rPr>
          <w:sz w:val="28"/>
          <w:szCs w:val="28"/>
        </w:rPr>
        <w:t xml:space="preserve">загальновживану, загальноекономічну й професійну лексику; правила ділового етикету та міжкультурної комунікації; регістри (стилі) спілкування, у тому числі типові для професійного спілкування; </w:t>
      </w:r>
      <w:proofErr w:type="spellStart"/>
      <w:r w:rsidR="00A805EA">
        <w:rPr>
          <w:sz w:val="28"/>
          <w:szCs w:val="28"/>
        </w:rPr>
        <w:t>м</w:t>
      </w:r>
      <w:r w:rsidR="00A805EA" w:rsidRPr="00A805EA">
        <w:rPr>
          <w:sz w:val="28"/>
          <w:szCs w:val="28"/>
        </w:rPr>
        <w:t>овні</w:t>
      </w:r>
      <w:proofErr w:type="spellEnd"/>
      <w:r w:rsidR="00A805EA" w:rsidRPr="00A805EA">
        <w:rPr>
          <w:sz w:val="28"/>
          <w:szCs w:val="28"/>
        </w:rPr>
        <w:t xml:space="preserve"> особливості ділового спілкування, а також спілкування у мережі Інтернет; </w:t>
      </w:r>
      <w:r w:rsidR="00A805EA" w:rsidRPr="00A805EA">
        <w:rPr>
          <w:b/>
          <w:sz w:val="28"/>
          <w:szCs w:val="28"/>
        </w:rPr>
        <w:t>вміти</w:t>
      </w:r>
      <w:r w:rsidR="00A805EA" w:rsidRPr="00A805EA">
        <w:rPr>
          <w:sz w:val="28"/>
          <w:szCs w:val="28"/>
        </w:rPr>
        <w:t>: користуватися іноземною мовою у професійній діяльності та у побутовому спілкуванні: розуміти зміст текстів професійно-орієнтованого характеру певного рівня складності; здійснювати пошук інформації за завданням, збирання, аналіз даних, необхідних для виріше</w:t>
      </w:r>
      <w:r w:rsidR="00A805EA">
        <w:rPr>
          <w:sz w:val="28"/>
          <w:szCs w:val="28"/>
        </w:rPr>
        <w:t>ння умовно-професійних завдань;</w:t>
      </w:r>
      <w:r w:rsidR="00A805EA" w:rsidRPr="00A805EA">
        <w:rPr>
          <w:sz w:val="28"/>
          <w:szCs w:val="28"/>
        </w:rPr>
        <w:t xml:space="preserve"> працювати з іншомовними джерелами інформації; презентувати іншомовну інформацію професійного характеру у вигляді переказу або доповіді; сприймати</w:t>
      </w:r>
      <w:r w:rsidR="00A805EA">
        <w:rPr>
          <w:sz w:val="28"/>
          <w:szCs w:val="28"/>
        </w:rPr>
        <w:t xml:space="preserve"> на слух зміст навчальних </w:t>
      </w:r>
      <w:proofErr w:type="spellStart"/>
      <w:r w:rsidR="00A805EA">
        <w:rPr>
          <w:sz w:val="28"/>
          <w:szCs w:val="28"/>
        </w:rPr>
        <w:t>аудіо</w:t>
      </w:r>
      <w:r w:rsidR="00A805EA" w:rsidRPr="00A805EA">
        <w:rPr>
          <w:sz w:val="28"/>
          <w:szCs w:val="28"/>
        </w:rPr>
        <w:t>матеріалів</w:t>
      </w:r>
      <w:proofErr w:type="spellEnd"/>
      <w:r w:rsidR="00A805EA" w:rsidRPr="00A805EA">
        <w:rPr>
          <w:sz w:val="28"/>
          <w:szCs w:val="28"/>
        </w:rPr>
        <w:t xml:space="preserve"> професійного спрямування; брати активну участь у дискусіях, обґрунтовувати власну </w:t>
      </w:r>
      <w:r w:rsidR="00A805EA">
        <w:rPr>
          <w:sz w:val="28"/>
          <w:szCs w:val="28"/>
        </w:rPr>
        <w:t>позицію</w:t>
      </w:r>
      <w:r w:rsidR="00A805EA" w:rsidRPr="00A805EA">
        <w:rPr>
          <w:sz w:val="28"/>
          <w:szCs w:val="28"/>
        </w:rPr>
        <w:t>; здійснювати ефективну професійну комунікацію з представниками інших культур.</w:t>
      </w:r>
    </w:p>
    <w:p w:rsidR="00781808" w:rsidRDefault="00781808" w:rsidP="00781808">
      <w:pPr>
        <w:spacing w:line="360" w:lineRule="auto"/>
        <w:jc w:val="center"/>
        <w:rPr>
          <w:bCs/>
          <w:sz w:val="28"/>
          <w:szCs w:val="28"/>
          <w:lang w:eastAsia="zh-CN"/>
        </w:rPr>
      </w:pPr>
      <w:r w:rsidRPr="002527D0">
        <w:rPr>
          <w:b/>
          <w:bCs/>
          <w:sz w:val="28"/>
          <w:szCs w:val="28"/>
          <w:lang w:eastAsia="zh-CN"/>
        </w:rPr>
        <w:t>Мета вивчення навчально дисципліни</w:t>
      </w:r>
    </w:p>
    <w:p w:rsidR="008F7A61" w:rsidRDefault="00781808" w:rsidP="008F7A61">
      <w:pPr>
        <w:spacing w:line="360" w:lineRule="auto"/>
        <w:ind w:firstLine="709"/>
        <w:jc w:val="both"/>
        <w:rPr>
          <w:bCs/>
          <w:sz w:val="28"/>
          <w:szCs w:val="28"/>
          <w:lang w:eastAsia="zh-CN"/>
        </w:rPr>
      </w:pPr>
      <w:r w:rsidRPr="00E72333">
        <w:rPr>
          <w:rFonts w:eastAsia="SimSun"/>
          <w:sz w:val="28"/>
          <w:szCs w:val="28"/>
        </w:rPr>
        <w:t>Навчальна дисципліна «</w:t>
      </w:r>
      <w:r w:rsidRPr="00E72333">
        <w:rPr>
          <w:sz w:val="28"/>
          <w:szCs w:val="28"/>
        </w:rPr>
        <w:t>Іноземна мова</w:t>
      </w:r>
      <w:r w:rsidRPr="00E72333">
        <w:rPr>
          <w:rFonts w:eastAsia="SimSun"/>
          <w:sz w:val="28"/>
          <w:szCs w:val="28"/>
        </w:rPr>
        <w:t>»</w:t>
      </w:r>
      <w:r>
        <w:rPr>
          <w:rFonts w:eastAsia="SimSun"/>
          <w:sz w:val="28"/>
          <w:szCs w:val="28"/>
        </w:rPr>
        <w:t xml:space="preserve"> спрямована на </w:t>
      </w:r>
      <w:r w:rsidR="008F7A61" w:rsidRPr="008F7A61">
        <w:rPr>
          <w:bCs/>
          <w:sz w:val="28"/>
          <w:szCs w:val="28"/>
          <w:lang w:eastAsia="zh-CN"/>
        </w:rPr>
        <w:t>формування</w:t>
      </w:r>
      <w:r w:rsidR="008F7A61">
        <w:rPr>
          <w:bCs/>
          <w:sz w:val="28"/>
          <w:szCs w:val="28"/>
          <w:lang w:eastAsia="zh-CN"/>
        </w:rPr>
        <w:t xml:space="preserve"> </w:t>
      </w:r>
      <w:r w:rsidR="008F7A61" w:rsidRPr="008F7A61">
        <w:rPr>
          <w:bCs/>
          <w:sz w:val="28"/>
          <w:szCs w:val="28"/>
          <w:lang w:eastAsia="zh-CN"/>
        </w:rPr>
        <w:t>лінгвістичної й комунікативно-діяльнісної іншомовної компетентності у</w:t>
      </w:r>
      <w:r w:rsidR="008F7A61">
        <w:rPr>
          <w:bCs/>
          <w:sz w:val="28"/>
          <w:szCs w:val="28"/>
          <w:lang w:eastAsia="zh-CN"/>
        </w:rPr>
        <w:t xml:space="preserve"> </w:t>
      </w:r>
      <w:r w:rsidR="008F7A61" w:rsidRPr="008F7A61">
        <w:rPr>
          <w:bCs/>
          <w:sz w:val="28"/>
          <w:szCs w:val="28"/>
          <w:lang w:eastAsia="zh-CN"/>
        </w:rPr>
        <w:t xml:space="preserve">професійній сфері </w:t>
      </w:r>
      <w:r w:rsidR="008F7A61">
        <w:rPr>
          <w:bCs/>
          <w:sz w:val="28"/>
          <w:szCs w:val="28"/>
          <w:lang w:eastAsia="zh-CN"/>
        </w:rPr>
        <w:t>(</w:t>
      </w:r>
      <w:r w:rsidR="002D1035">
        <w:rPr>
          <w:rFonts w:eastAsia="SimSun"/>
          <w:sz w:val="28"/>
          <w:szCs w:val="28"/>
        </w:rPr>
        <w:t>073 Менеджмент</w:t>
      </w:r>
      <w:r w:rsidR="008F7A61">
        <w:rPr>
          <w:bCs/>
          <w:sz w:val="28"/>
          <w:szCs w:val="28"/>
          <w:lang w:eastAsia="zh-CN"/>
        </w:rPr>
        <w:t>)</w:t>
      </w:r>
      <w:r w:rsidR="008F7A61" w:rsidRPr="008F7A61">
        <w:rPr>
          <w:bCs/>
          <w:sz w:val="28"/>
          <w:szCs w:val="28"/>
          <w:lang w:eastAsia="zh-CN"/>
        </w:rPr>
        <w:t>.</w:t>
      </w:r>
    </w:p>
    <w:p w:rsidR="00781808" w:rsidRPr="002527D0" w:rsidRDefault="00781808" w:rsidP="00781808">
      <w:pPr>
        <w:spacing w:line="360" w:lineRule="auto"/>
        <w:jc w:val="center"/>
        <w:rPr>
          <w:b/>
          <w:bCs/>
          <w:sz w:val="28"/>
          <w:szCs w:val="28"/>
          <w:lang w:eastAsia="zh-CN"/>
        </w:rPr>
      </w:pPr>
      <w:r>
        <w:rPr>
          <w:b/>
          <w:bCs/>
          <w:sz w:val="28"/>
          <w:szCs w:val="28"/>
          <w:lang w:eastAsia="zh-CN"/>
        </w:rPr>
        <w:t>Задачі навчальної дисципліни</w:t>
      </w:r>
    </w:p>
    <w:p w:rsidR="008F7A61" w:rsidRPr="008F7A61" w:rsidRDefault="008F7A61" w:rsidP="008F7A61">
      <w:pPr>
        <w:spacing w:line="360" w:lineRule="auto"/>
        <w:ind w:firstLine="709"/>
        <w:jc w:val="both"/>
        <w:rPr>
          <w:bCs/>
          <w:sz w:val="28"/>
          <w:szCs w:val="28"/>
          <w:lang w:eastAsia="zh-CN"/>
        </w:rPr>
      </w:pPr>
      <w:r w:rsidRPr="008F7A61">
        <w:rPr>
          <w:bCs/>
          <w:sz w:val="28"/>
          <w:szCs w:val="28"/>
          <w:lang w:eastAsia="zh-CN"/>
        </w:rPr>
        <w:t xml:space="preserve">Для досягнення мети поставлені такі основні </w:t>
      </w:r>
      <w:r w:rsidRPr="008F7A61">
        <w:rPr>
          <w:b/>
          <w:bCs/>
          <w:sz w:val="28"/>
          <w:szCs w:val="28"/>
          <w:lang w:eastAsia="zh-CN"/>
        </w:rPr>
        <w:t>завдання</w:t>
      </w:r>
      <w:r w:rsidRPr="008F7A61">
        <w:rPr>
          <w:bCs/>
          <w:sz w:val="28"/>
          <w:szCs w:val="28"/>
          <w:lang w:eastAsia="zh-CN"/>
        </w:rPr>
        <w:t>:</w:t>
      </w:r>
      <w:r>
        <w:rPr>
          <w:bCs/>
          <w:sz w:val="28"/>
          <w:szCs w:val="28"/>
          <w:lang w:eastAsia="zh-CN"/>
        </w:rPr>
        <w:t xml:space="preserve"> </w:t>
      </w:r>
      <w:r w:rsidRPr="008F7A61">
        <w:rPr>
          <w:bCs/>
          <w:sz w:val="28"/>
          <w:szCs w:val="28"/>
          <w:lang w:eastAsia="zh-CN"/>
        </w:rPr>
        <w:t xml:space="preserve">вивчення </w:t>
      </w:r>
      <w:r>
        <w:rPr>
          <w:bCs/>
          <w:sz w:val="28"/>
          <w:szCs w:val="28"/>
          <w:lang w:eastAsia="zh-CN"/>
        </w:rPr>
        <w:t>засад</w:t>
      </w:r>
      <w:r w:rsidRPr="008F7A61">
        <w:rPr>
          <w:bCs/>
          <w:sz w:val="28"/>
          <w:szCs w:val="28"/>
          <w:lang w:eastAsia="zh-CN"/>
        </w:rPr>
        <w:t xml:space="preserve"> сучасної іноземної мови у професійній</w:t>
      </w:r>
      <w:r>
        <w:rPr>
          <w:bCs/>
          <w:sz w:val="28"/>
          <w:szCs w:val="28"/>
          <w:lang w:eastAsia="zh-CN"/>
        </w:rPr>
        <w:t xml:space="preserve"> </w:t>
      </w:r>
      <w:r w:rsidRPr="008F7A61">
        <w:rPr>
          <w:bCs/>
          <w:sz w:val="28"/>
          <w:szCs w:val="28"/>
          <w:lang w:eastAsia="zh-CN"/>
        </w:rPr>
        <w:t>діяльності;</w:t>
      </w:r>
      <w:r>
        <w:rPr>
          <w:bCs/>
          <w:sz w:val="28"/>
          <w:szCs w:val="28"/>
          <w:lang w:eastAsia="zh-CN"/>
        </w:rPr>
        <w:t xml:space="preserve"> </w:t>
      </w:r>
      <w:r w:rsidRPr="008F7A61">
        <w:rPr>
          <w:bCs/>
          <w:sz w:val="28"/>
          <w:szCs w:val="28"/>
          <w:lang w:eastAsia="zh-CN"/>
        </w:rPr>
        <w:t>ознайомлення з міжкультурними особливостями;</w:t>
      </w:r>
      <w:r>
        <w:rPr>
          <w:bCs/>
          <w:sz w:val="28"/>
          <w:szCs w:val="28"/>
          <w:lang w:eastAsia="zh-CN"/>
        </w:rPr>
        <w:t xml:space="preserve"> </w:t>
      </w:r>
      <w:r w:rsidRPr="008F7A61">
        <w:rPr>
          <w:bCs/>
          <w:sz w:val="28"/>
          <w:szCs w:val="28"/>
          <w:lang w:eastAsia="zh-CN"/>
        </w:rPr>
        <w:t>підвищення рівня лінгвістичної й комунікативно-діяльнісної</w:t>
      </w:r>
      <w:r>
        <w:rPr>
          <w:bCs/>
          <w:sz w:val="28"/>
          <w:szCs w:val="28"/>
          <w:lang w:eastAsia="zh-CN"/>
        </w:rPr>
        <w:t xml:space="preserve"> </w:t>
      </w:r>
      <w:r w:rsidRPr="008F7A61">
        <w:rPr>
          <w:bCs/>
          <w:sz w:val="28"/>
          <w:szCs w:val="28"/>
          <w:lang w:eastAsia="zh-CN"/>
        </w:rPr>
        <w:t>професійної підготовки.</w:t>
      </w:r>
    </w:p>
    <w:p w:rsidR="00781808" w:rsidRDefault="00781808" w:rsidP="00781808">
      <w:pPr>
        <w:widowControl/>
        <w:shd w:val="clear" w:color="auto" w:fill="FFFFFF" w:themeFill="background1"/>
        <w:tabs>
          <w:tab w:val="left" w:pos="3900"/>
        </w:tabs>
        <w:autoSpaceDE/>
        <w:autoSpaceDN/>
        <w:spacing w:line="360" w:lineRule="auto"/>
        <w:contextualSpacing/>
        <w:jc w:val="both"/>
        <w:rPr>
          <w:b/>
          <w:sz w:val="28"/>
          <w:szCs w:val="28"/>
        </w:rPr>
      </w:pPr>
    </w:p>
    <w:p w:rsidR="00453F87" w:rsidRPr="00803642" w:rsidRDefault="00803642" w:rsidP="00781808">
      <w:pPr>
        <w:widowControl/>
        <w:shd w:val="clear" w:color="auto" w:fill="FFFFFF" w:themeFill="background1"/>
        <w:tabs>
          <w:tab w:val="left" w:pos="3900"/>
        </w:tabs>
        <w:autoSpaceDE/>
        <w:autoSpaceDN/>
        <w:spacing w:line="360" w:lineRule="auto"/>
        <w:contextualSpacing/>
        <w:jc w:val="center"/>
        <w:rPr>
          <w:b/>
          <w:sz w:val="32"/>
          <w:szCs w:val="32"/>
        </w:rPr>
      </w:pPr>
      <w:r>
        <w:rPr>
          <w:b/>
          <w:sz w:val="28"/>
          <w:szCs w:val="28"/>
        </w:rPr>
        <w:t>1. </w:t>
      </w:r>
      <w:r w:rsidR="00CA2751" w:rsidRPr="00803642">
        <w:rPr>
          <w:b/>
          <w:sz w:val="28"/>
          <w:szCs w:val="28"/>
        </w:rPr>
        <w:t>Компетентності та результати навчання</w:t>
      </w:r>
    </w:p>
    <w:p w:rsidR="00453F87" w:rsidRPr="009822E4" w:rsidRDefault="00CA2751" w:rsidP="00A31520">
      <w:pPr>
        <w:tabs>
          <w:tab w:val="left" w:pos="284"/>
          <w:tab w:val="left" w:pos="567"/>
        </w:tabs>
        <w:spacing w:line="360" w:lineRule="auto"/>
        <w:ind w:firstLine="709"/>
        <w:jc w:val="both"/>
        <w:rPr>
          <w:sz w:val="28"/>
          <w:szCs w:val="28"/>
          <w:lang w:val="ru-RU"/>
        </w:rPr>
      </w:pPr>
      <w:r>
        <w:rPr>
          <w:sz w:val="28"/>
          <w:szCs w:val="28"/>
        </w:rPr>
        <w:t xml:space="preserve">У </w:t>
      </w:r>
      <w:r w:rsidRPr="00E72333">
        <w:rPr>
          <w:sz w:val="28"/>
          <w:szCs w:val="28"/>
        </w:rPr>
        <w:t xml:space="preserve">результаті вивчення навчальної дисципліни здобувач вищої освіти повинен володіти </w:t>
      </w:r>
      <w:r w:rsidRPr="00A805EA">
        <w:rPr>
          <w:i/>
          <w:sz w:val="28"/>
          <w:szCs w:val="28"/>
        </w:rPr>
        <w:t>інтегральними</w:t>
      </w:r>
      <w:r w:rsidRPr="00E72333">
        <w:rPr>
          <w:sz w:val="28"/>
          <w:szCs w:val="28"/>
        </w:rPr>
        <w:t xml:space="preserve">, </w:t>
      </w:r>
      <w:r w:rsidRPr="00A805EA">
        <w:rPr>
          <w:i/>
          <w:sz w:val="28"/>
          <w:szCs w:val="28"/>
        </w:rPr>
        <w:t>загальними</w:t>
      </w:r>
      <w:r w:rsidRPr="00E72333">
        <w:rPr>
          <w:sz w:val="28"/>
          <w:szCs w:val="28"/>
        </w:rPr>
        <w:t xml:space="preserve"> та </w:t>
      </w:r>
      <w:r w:rsidRPr="00A805EA">
        <w:rPr>
          <w:i/>
          <w:sz w:val="28"/>
          <w:szCs w:val="28"/>
        </w:rPr>
        <w:t>фаховими</w:t>
      </w:r>
      <w:r w:rsidRPr="00E72333">
        <w:rPr>
          <w:sz w:val="28"/>
          <w:szCs w:val="28"/>
        </w:rPr>
        <w:t xml:space="preserve"> </w:t>
      </w:r>
      <w:proofErr w:type="spellStart"/>
      <w:r w:rsidRPr="00A805EA">
        <w:rPr>
          <w:i/>
          <w:sz w:val="28"/>
          <w:szCs w:val="28"/>
        </w:rPr>
        <w:t>компетентностями</w:t>
      </w:r>
      <w:proofErr w:type="spellEnd"/>
      <w:r w:rsidRPr="00E72333">
        <w:rPr>
          <w:sz w:val="28"/>
          <w:szCs w:val="28"/>
        </w:rPr>
        <w:t xml:space="preserve">, </w:t>
      </w:r>
      <w:r w:rsidR="00A805EA">
        <w:rPr>
          <w:sz w:val="28"/>
          <w:szCs w:val="28"/>
        </w:rPr>
        <w:t>серед яких</w:t>
      </w:r>
      <w:r w:rsidRPr="00E72333">
        <w:rPr>
          <w:sz w:val="28"/>
          <w:szCs w:val="28"/>
        </w:rPr>
        <w:t>:</w:t>
      </w:r>
    </w:p>
    <w:p w:rsidR="009822E4" w:rsidRPr="009822E4" w:rsidRDefault="009822E4" w:rsidP="009822E4">
      <w:pPr>
        <w:tabs>
          <w:tab w:val="left" w:pos="284"/>
          <w:tab w:val="left" w:pos="567"/>
        </w:tabs>
        <w:spacing w:line="360" w:lineRule="auto"/>
        <w:ind w:firstLine="709"/>
        <w:jc w:val="both"/>
        <w:rPr>
          <w:i/>
          <w:sz w:val="28"/>
          <w:szCs w:val="28"/>
        </w:rPr>
      </w:pPr>
      <w:r w:rsidRPr="009822E4">
        <w:rPr>
          <w:i/>
          <w:sz w:val="28"/>
          <w:szCs w:val="28"/>
        </w:rPr>
        <w:t>Інтегральна компетентність:</w:t>
      </w:r>
    </w:p>
    <w:p w:rsidR="009822E4" w:rsidRPr="009822E4" w:rsidRDefault="009822E4" w:rsidP="009822E4">
      <w:pPr>
        <w:tabs>
          <w:tab w:val="left" w:pos="284"/>
          <w:tab w:val="left" w:pos="567"/>
        </w:tabs>
        <w:spacing w:line="360" w:lineRule="auto"/>
        <w:ind w:firstLine="709"/>
        <w:jc w:val="both"/>
        <w:rPr>
          <w:i/>
          <w:sz w:val="28"/>
          <w:szCs w:val="28"/>
          <w:lang w:val="ru-RU"/>
        </w:rPr>
      </w:pPr>
      <w:r w:rsidRPr="009822E4">
        <w:rPr>
          <w:sz w:val="28"/>
          <w:szCs w:val="28"/>
        </w:rPr>
        <w:t>Здатність розв’язувати складн</w:t>
      </w:r>
      <w:r>
        <w:rPr>
          <w:sz w:val="28"/>
          <w:szCs w:val="28"/>
        </w:rPr>
        <w:t>і спеціалізовані задачі та прак</w:t>
      </w:r>
      <w:r w:rsidRPr="009822E4">
        <w:rPr>
          <w:sz w:val="28"/>
          <w:szCs w:val="28"/>
        </w:rPr>
        <w:t xml:space="preserve">тичні проблеми </w:t>
      </w:r>
      <w:r w:rsidRPr="009822E4">
        <w:rPr>
          <w:sz w:val="28"/>
          <w:szCs w:val="28"/>
        </w:rPr>
        <w:lastRenderedPageBreak/>
        <w:t>у сфері управління або у процесі навчання,</w:t>
      </w:r>
      <w:r>
        <w:rPr>
          <w:sz w:val="28"/>
          <w:szCs w:val="28"/>
        </w:rPr>
        <w:t xml:space="preserve"> </w:t>
      </w:r>
      <w:r w:rsidRPr="009822E4">
        <w:rPr>
          <w:sz w:val="28"/>
          <w:szCs w:val="28"/>
        </w:rPr>
        <w:t>що передбачає застосування теорій та методів менеджменту, характеризується комплексністю і невизначеністю умов.</w:t>
      </w:r>
    </w:p>
    <w:p w:rsidR="009B3E95" w:rsidRPr="00E72333" w:rsidRDefault="00CA2751" w:rsidP="009B3E95">
      <w:pPr>
        <w:spacing w:line="360" w:lineRule="auto"/>
        <w:ind w:right="18" w:firstLine="709"/>
        <w:jc w:val="both"/>
        <w:rPr>
          <w:sz w:val="28"/>
          <w:szCs w:val="28"/>
        </w:rPr>
      </w:pPr>
      <w:r w:rsidRPr="00E72333">
        <w:rPr>
          <w:i/>
          <w:sz w:val="28"/>
          <w:szCs w:val="28"/>
        </w:rPr>
        <w:t>Загальні компетентності (ЗК):</w:t>
      </w:r>
    </w:p>
    <w:p w:rsidR="009B3E95" w:rsidRDefault="009B3E95" w:rsidP="009B3E95">
      <w:pPr>
        <w:spacing w:line="360" w:lineRule="auto"/>
        <w:ind w:right="18" w:firstLine="709"/>
        <w:jc w:val="both"/>
        <w:rPr>
          <w:rFonts w:eastAsia="SimSun"/>
          <w:sz w:val="28"/>
          <w:szCs w:val="28"/>
        </w:rPr>
      </w:pPr>
      <w:r w:rsidRPr="00E72333">
        <w:rPr>
          <w:rFonts w:eastAsia="SimSun"/>
          <w:sz w:val="28"/>
          <w:szCs w:val="28"/>
        </w:rPr>
        <w:t xml:space="preserve">ЗК 2. Здатність </w:t>
      </w:r>
      <w:r w:rsidRPr="009B3E95">
        <w:rPr>
          <w:rFonts w:eastAsia="SimSun"/>
          <w:sz w:val="28"/>
          <w:szCs w:val="28"/>
        </w:rPr>
        <w:t>до професійного (усного та письмового)</w:t>
      </w:r>
      <w:r>
        <w:rPr>
          <w:rFonts w:eastAsia="SimSun"/>
          <w:sz w:val="28"/>
          <w:szCs w:val="28"/>
        </w:rPr>
        <w:t xml:space="preserve"> </w:t>
      </w:r>
      <w:r w:rsidRPr="009B3E95">
        <w:rPr>
          <w:rFonts w:eastAsia="SimSun"/>
          <w:sz w:val="28"/>
          <w:szCs w:val="28"/>
        </w:rPr>
        <w:t>спілкування діловою українською та іноземною мовами з</w:t>
      </w:r>
      <w:r>
        <w:rPr>
          <w:rFonts w:eastAsia="SimSun"/>
          <w:sz w:val="28"/>
          <w:szCs w:val="28"/>
        </w:rPr>
        <w:t xml:space="preserve"> </w:t>
      </w:r>
      <w:r w:rsidRPr="009B3E95">
        <w:rPr>
          <w:rFonts w:eastAsia="SimSun"/>
          <w:sz w:val="28"/>
          <w:szCs w:val="28"/>
        </w:rPr>
        <w:t>предмету основної діяльності</w:t>
      </w:r>
      <w:r>
        <w:rPr>
          <w:rFonts w:eastAsia="SimSun"/>
          <w:sz w:val="28"/>
          <w:szCs w:val="28"/>
        </w:rPr>
        <w:t>.</w:t>
      </w:r>
    </w:p>
    <w:p w:rsidR="009B3E95" w:rsidRDefault="009B3E95" w:rsidP="009B3E95">
      <w:pPr>
        <w:spacing w:line="360" w:lineRule="auto"/>
        <w:ind w:right="18" w:firstLine="709"/>
        <w:jc w:val="both"/>
        <w:rPr>
          <w:rFonts w:eastAsia="SimSun"/>
          <w:sz w:val="28"/>
          <w:szCs w:val="28"/>
        </w:rPr>
      </w:pPr>
      <w:r>
        <w:rPr>
          <w:rFonts w:eastAsia="SimSun"/>
          <w:sz w:val="28"/>
          <w:szCs w:val="28"/>
        </w:rPr>
        <w:t xml:space="preserve">ЗК 4. </w:t>
      </w:r>
      <w:r w:rsidRPr="009B3E95">
        <w:rPr>
          <w:rFonts w:eastAsia="SimSun"/>
          <w:sz w:val="28"/>
          <w:szCs w:val="28"/>
        </w:rPr>
        <w:t>Здатність до нал</w:t>
      </w:r>
      <w:r>
        <w:rPr>
          <w:rFonts w:eastAsia="SimSun"/>
          <w:sz w:val="28"/>
          <w:szCs w:val="28"/>
        </w:rPr>
        <w:t>агодження та здійснення ефектив</w:t>
      </w:r>
      <w:r w:rsidRPr="009B3E95">
        <w:rPr>
          <w:rFonts w:eastAsia="SimSun"/>
          <w:sz w:val="28"/>
          <w:szCs w:val="28"/>
        </w:rPr>
        <w:t>них комунікацій із зовнішнім середовищем, дотримання</w:t>
      </w:r>
      <w:r>
        <w:rPr>
          <w:rFonts w:eastAsia="SimSun"/>
          <w:sz w:val="28"/>
          <w:szCs w:val="28"/>
        </w:rPr>
        <w:t xml:space="preserve"> </w:t>
      </w:r>
      <w:r w:rsidRPr="009B3E95">
        <w:rPr>
          <w:rFonts w:eastAsia="SimSun"/>
          <w:sz w:val="28"/>
          <w:szCs w:val="28"/>
        </w:rPr>
        <w:t>етики ділового спілкування, пози</w:t>
      </w:r>
      <w:r>
        <w:rPr>
          <w:rFonts w:eastAsia="SimSun"/>
          <w:sz w:val="28"/>
          <w:szCs w:val="28"/>
        </w:rPr>
        <w:t>тивного ставле</w:t>
      </w:r>
      <w:r w:rsidRPr="009B3E95">
        <w:rPr>
          <w:rFonts w:eastAsia="SimSun"/>
          <w:sz w:val="28"/>
          <w:szCs w:val="28"/>
        </w:rPr>
        <w:t>ння до</w:t>
      </w:r>
      <w:r>
        <w:rPr>
          <w:rFonts w:eastAsia="SimSun"/>
          <w:sz w:val="28"/>
          <w:szCs w:val="28"/>
        </w:rPr>
        <w:t xml:space="preserve"> </w:t>
      </w:r>
      <w:r w:rsidRPr="009B3E95">
        <w:rPr>
          <w:rFonts w:eastAsia="SimSun"/>
          <w:sz w:val="28"/>
          <w:szCs w:val="28"/>
        </w:rPr>
        <w:t>різноманіття культур</w:t>
      </w:r>
      <w:r>
        <w:rPr>
          <w:rFonts w:eastAsia="SimSun"/>
          <w:sz w:val="28"/>
          <w:szCs w:val="28"/>
        </w:rPr>
        <w:t>.</w:t>
      </w:r>
    </w:p>
    <w:p w:rsidR="009B3E95" w:rsidRDefault="009B3E95" w:rsidP="009B3E95">
      <w:pPr>
        <w:spacing w:line="360" w:lineRule="auto"/>
        <w:ind w:right="18" w:firstLine="709"/>
        <w:jc w:val="both"/>
        <w:rPr>
          <w:rFonts w:eastAsia="SimSun"/>
          <w:sz w:val="28"/>
          <w:szCs w:val="28"/>
        </w:rPr>
      </w:pPr>
      <w:r>
        <w:rPr>
          <w:rFonts w:eastAsia="SimSun"/>
          <w:sz w:val="28"/>
          <w:szCs w:val="28"/>
        </w:rPr>
        <w:t xml:space="preserve">ЗК 7. </w:t>
      </w:r>
      <w:r w:rsidRPr="009B3E95">
        <w:rPr>
          <w:rFonts w:eastAsia="SimSun"/>
          <w:sz w:val="28"/>
          <w:szCs w:val="28"/>
        </w:rPr>
        <w:t>Здатність до безп</w:t>
      </w:r>
      <w:r>
        <w:rPr>
          <w:rFonts w:eastAsia="SimSun"/>
          <w:sz w:val="28"/>
          <w:szCs w:val="28"/>
        </w:rPr>
        <w:t>ерервного навчання та саморозви</w:t>
      </w:r>
      <w:r w:rsidRPr="009B3E95">
        <w:rPr>
          <w:rFonts w:eastAsia="SimSun"/>
          <w:sz w:val="28"/>
          <w:szCs w:val="28"/>
        </w:rPr>
        <w:t>тку, самостійної праці, використання системного підходу</w:t>
      </w:r>
      <w:r>
        <w:rPr>
          <w:rFonts w:eastAsia="SimSun"/>
          <w:sz w:val="28"/>
          <w:szCs w:val="28"/>
        </w:rPr>
        <w:t xml:space="preserve"> </w:t>
      </w:r>
      <w:r w:rsidRPr="009B3E95">
        <w:rPr>
          <w:rFonts w:eastAsia="SimSun"/>
          <w:sz w:val="28"/>
          <w:szCs w:val="28"/>
        </w:rPr>
        <w:t>до розроблення та реалізації рішень</w:t>
      </w:r>
      <w:r>
        <w:rPr>
          <w:rFonts w:eastAsia="SimSun"/>
          <w:sz w:val="28"/>
          <w:szCs w:val="28"/>
        </w:rPr>
        <w:t>.</w:t>
      </w:r>
    </w:p>
    <w:p w:rsidR="00453F87" w:rsidRDefault="00CA2751" w:rsidP="00CA2751">
      <w:pPr>
        <w:spacing w:line="360" w:lineRule="auto"/>
        <w:ind w:right="18" w:firstLine="709"/>
        <w:jc w:val="both"/>
        <w:rPr>
          <w:rFonts w:eastAsia="SimSun"/>
          <w:i/>
          <w:iCs/>
          <w:sz w:val="28"/>
          <w:szCs w:val="28"/>
        </w:rPr>
      </w:pPr>
      <w:r>
        <w:rPr>
          <w:rFonts w:eastAsia="SimSun"/>
          <w:i/>
          <w:iCs/>
          <w:sz w:val="28"/>
          <w:szCs w:val="28"/>
        </w:rPr>
        <w:t>Фахові компетентності спеціальності (ФК):</w:t>
      </w:r>
    </w:p>
    <w:p w:rsidR="009B3E95" w:rsidRPr="009B3E95" w:rsidRDefault="009B3E95" w:rsidP="009B3E95">
      <w:pPr>
        <w:spacing w:line="360" w:lineRule="auto"/>
        <w:ind w:right="18" w:firstLine="709"/>
        <w:jc w:val="both"/>
        <w:rPr>
          <w:rFonts w:eastAsia="SimSun"/>
          <w:sz w:val="28"/>
          <w:szCs w:val="28"/>
        </w:rPr>
      </w:pPr>
      <w:r>
        <w:rPr>
          <w:rFonts w:eastAsia="SimSun"/>
          <w:sz w:val="28"/>
          <w:szCs w:val="28"/>
        </w:rPr>
        <w:t xml:space="preserve">ФК 5. </w:t>
      </w:r>
      <w:r w:rsidRPr="009B3E95">
        <w:rPr>
          <w:rFonts w:eastAsia="SimSun"/>
          <w:sz w:val="28"/>
          <w:szCs w:val="28"/>
        </w:rPr>
        <w:t>Здатність обґрунтовувати управлінські рішення,</w:t>
      </w:r>
      <w:r>
        <w:rPr>
          <w:rFonts w:eastAsia="SimSun"/>
          <w:sz w:val="28"/>
          <w:szCs w:val="28"/>
        </w:rPr>
        <w:t xml:space="preserve"> </w:t>
      </w:r>
      <w:r w:rsidRPr="009B3E95">
        <w:rPr>
          <w:rFonts w:eastAsia="SimSun"/>
          <w:sz w:val="28"/>
          <w:szCs w:val="28"/>
        </w:rPr>
        <w:t>спроможність забезпе</w:t>
      </w:r>
      <w:r>
        <w:rPr>
          <w:rFonts w:eastAsia="SimSun"/>
          <w:sz w:val="28"/>
          <w:szCs w:val="28"/>
        </w:rPr>
        <w:t>чувати їх правомочність та здій</w:t>
      </w:r>
      <w:r w:rsidRPr="009B3E95">
        <w:rPr>
          <w:rFonts w:eastAsia="SimSun"/>
          <w:sz w:val="28"/>
          <w:szCs w:val="28"/>
        </w:rPr>
        <w:t>снювати ефективний контроль за їх виконанням</w:t>
      </w:r>
      <w:r>
        <w:rPr>
          <w:rFonts w:eastAsia="SimSun"/>
          <w:sz w:val="28"/>
          <w:szCs w:val="28"/>
        </w:rPr>
        <w:t>.</w:t>
      </w:r>
    </w:p>
    <w:p w:rsidR="00453F87" w:rsidRDefault="009B3E95" w:rsidP="009B3E95">
      <w:pPr>
        <w:spacing w:line="360" w:lineRule="auto"/>
        <w:ind w:right="18" w:firstLine="709"/>
        <w:jc w:val="both"/>
        <w:rPr>
          <w:rFonts w:eastAsia="SimSun"/>
          <w:sz w:val="28"/>
          <w:szCs w:val="28"/>
        </w:rPr>
      </w:pPr>
      <w:r>
        <w:rPr>
          <w:rFonts w:eastAsia="SimSun"/>
          <w:sz w:val="28"/>
          <w:szCs w:val="28"/>
        </w:rPr>
        <w:t>ФК</w:t>
      </w:r>
      <w:r w:rsidRPr="009B3E95">
        <w:rPr>
          <w:rFonts w:eastAsia="SimSun"/>
          <w:sz w:val="28"/>
          <w:szCs w:val="28"/>
        </w:rPr>
        <w:t xml:space="preserve">. </w:t>
      </w:r>
      <w:r>
        <w:rPr>
          <w:rFonts w:eastAsia="SimSun"/>
          <w:sz w:val="28"/>
          <w:szCs w:val="28"/>
        </w:rPr>
        <w:t xml:space="preserve">6. </w:t>
      </w:r>
      <w:r w:rsidRPr="009B3E95">
        <w:rPr>
          <w:rFonts w:eastAsia="SimSun"/>
          <w:sz w:val="28"/>
          <w:szCs w:val="28"/>
        </w:rPr>
        <w:t>Здатність опрацьовувати первинну зовнішню та</w:t>
      </w:r>
      <w:r>
        <w:rPr>
          <w:rFonts w:eastAsia="SimSun"/>
          <w:sz w:val="28"/>
          <w:szCs w:val="28"/>
        </w:rPr>
        <w:t xml:space="preserve"> </w:t>
      </w:r>
      <w:r w:rsidRPr="009B3E95">
        <w:rPr>
          <w:rFonts w:eastAsia="SimSun"/>
          <w:sz w:val="28"/>
          <w:szCs w:val="28"/>
        </w:rPr>
        <w:t>внутрішню інформацію та формувати на її основі</w:t>
      </w:r>
      <w:r>
        <w:rPr>
          <w:rFonts w:eastAsia="SimSun"/>
          <w:sz w:val="28"/>
          <w:szCs w:val="28"/>
        </w:rPr>
        <w:t xml:space="preserve"> </w:t>
      </w:r>
      <w:r w:rsidRPr="009B3E95">
        <w:rPr>
          <w:rFonts w:eastAsia="SimSun"/>
          <w:sz w:val="28"/>
          <w:szCs w:val="28"/>
        </w:rPr>
        <w:t>стратегію розвитку підприємства</w:t>
      </w:r>
      <w:r>
        <w:rPr>
          <w:rFonts w:eastAsia="SimSun"/>
          <w:sz w:val="28"/>
          <w:szCs w:val="28"/>
        </w:rPr>
        <w:t>.</w:t>
      </w:r>
    </w:p>
    <w:p w:rsidR="00453F87" w:rsidRDefault="00CA2751" w:rsidP="00CA2751">
      <w:pPr>
        <w:spacing w:line="360" w:lineRule="auto"/>
        <w:ind w:right="18" w:firstLine="709"/>
        <w:jc w:val="both"/>
        <w:rPr>
          <w:i/>
          <w:sz w:val="28"/>
          <w:szCs w:val="28"/>
        </w:rPr>
      </w:pPr>
      <w:r>
        <w:rPr>
          <w:i/>
          <w:sz w:val="28"/>
          <w:szCs w:val="28"/>
        </w:rPr>
        <w:t>Програмні результати навчання (ПРН):</w:t>
      </w:r>
    </w:p>
    <w:p w:rsidR="009B3E95" w:rsidRDefault="009B3E95" w:rsidP="00E72333">
      <w:pPr>
        <w:tabs>
          <w:tab w:val="left" w:pos="284"/>
          <w:tab w:val="left" w:pos="567"/>
        </w:tabs>
        <w:spacing w:line="360" w:lineRule="auto"/>
        <w:ind w:right="18" w:firstLine="709"/>
        <w:jc w:val="both"/>
        <w:rPr>
          <w:sz w:val="28"/>
          <w:szCs w:val="28"/>
        </w:rPr>
      </w:pPr>
      <w:r>
        <w:rPr>
          <w:sz w:val="28"/>
          <w:szCs w:val="28"/>
        </w:rPr>
        <w:t>ПРН</w:t>
      </w:r>
      <w:r w:rsidR="00E72333">
        <w:rPr>
          <w:sz w:val="28"/>
          <w:szCs w:val="28"/>
        </w:rPr>
        <w:t xml:space="preserve"> 1. </w:t>
      </w:r>
      <w:r w:rsidR="00E72333" w:rsidRPr="00E72333">
        <w:rPr>
          <w:sz w:val="28"/>
          <w:szCs w:val="28"/>
        </w:rPr>
        <w:t xml:space="preserve">Уміння знаходити </w:t>
      </w:r>
      <w:r w:rsidR="00E72333">
        <w:rPr>
          <w:sz w:val="28"/>
          <w:szCs w:val="28"/>
        </w:rPr>
        <w:t>та аналізувати інформацію з різ</w:t>
      </w:r>
      <w:r w:rsidR="00E72333" w:rsidRPr="00E72333">
        <w:rPr>
          <w:sz w:val="28"/>
          <w:szCs w:val="28"/>
        </w:rPr>
        <w:t>них джерел, будув</w:t>
      </w:r>
      <w:r w:rsidR="00E72333">
        <w:rPr>
          <w:sz w:val="28"/>
          <w:szCs w:val="28"/>
        </w:rPr>
        <w:t>ати комунікаційну мережу для об</w:t>
      </w:r>
      <w:r w:rsidR="00E72333" w:rsidRPr="00E72333">
        <w:rPr>
          <w:sz w:val="28"/>
          <w:szCs w:val="28"/>
        </w:rPr>
        <w:t>міну інформацією та налагодження зворотного зв’язку,</w:t>
      </w:r>
      <w:r w:rsidR="00E72333">
        <w:rPr>
          <w:sz w:val="28"/>
          <w:szCs w:val="28"/>
        </w:rPr>
        <w:t xml:space="preserve"> </w:t>
      </w:r>
      <w:r w:rsidR="00E72333" w:rsidRPr="00E72333">
        <w:rPr>
          <w:sz w:val="28"/>
          <w:szCs w:val="28"/>
        </w:rPr>
        <w:t>вести кореспонденцію.</w:t>
      </w:r>
    </w:p>
    <w:p w:rsidR="00E72333" w:rsidRDefault="00E72333" w:rsidP="00E72333">
      <w:pPr>
        <w:tabs>
          <w:tab w:val="left" w:pos="284"/>
          <w:tab w:val="left" w:pos="567"/>
        </w:tabs>
        <w:spacing w:line="360" w:lineRule="auto"/>
        <w:ind w:right="18" w:firstLine="709"/>
        <w:jc w:val="both"/>
        <w:rPr>
          <w:sz w:val="28"/>
          <w:szCs w:val="28"/>
        </w:rPr>
      </w:pPr>
      <w:r>
        <w:rPr>
          <w:sz w:val="28"/>
          <w:szCs w:val="28"/>
        </w:rPr>
        <w:t xml:space="preserve">ПРН 3. </w:t>
      </w:r>
      <w:r w:rsidRPr="00E72333">
        <w:rPr>
          <w:sz w:val="28"/>
          <w:szCs w:val="28"/>
        </w:rPr>
        <w:t>Вміння спілкуватися усно і письмово українською</w:t>
      </w:r>
      <w:r>
        <w:rPr>
          <w:sz w:val="28"/>
          <w:szCs w:val="28"/>
        </w:rPr>
        <w:t xml:space="preserve"> </w:t>
      </w:r>
      <w:r w:rsidRPr="00E72333">
        <w:rPr>
          <w:sz w:val="28"/>
          <w:szCs w:val="28"/>
        </w:rPr>
        <w:t>мовою та однією з п</w:t>
      </w:r>
      <w:r>
        <w:rPr>
          <w:sz w:val="28"/>
          <w:szCs w:val="28"/>
        </w:rPr>
        <w:t>оширених європейських мов, вико</w:t>
      </w:r>
      <w:r w:rsidRPr="00E72333">
        <w:rPr>
          <w:sz w:val="28"/>
          <w:szCs w:val="28"/>
        </w:rPr>
        <w:t>ристовувати іноземну</w:t>
      </w:r>
      <w:r>
        <w:rPr>
          <w:sz w:val="28"/>
          <w:szCs w:val="28"/>
        </w:rPr>
        <w:t xml:space="preserve"> мову для забезпечення результа</w:t>
      </w:r>
      <w:r w:rsidRPr="00E72333">
        <w:rPr>
          <w:sz w:val="28"/>
          <w:szCs w:val="28"/>
        </w:rPr>
        <w:t>тивної професійної діяльності</w:t>
      </w:r>
      <w:r>
        <w:rPr>
          <w:sz w:val="28"/>
          <w:szCs w:val="28"/>
        </w:rPr>
        <w:t>.</w:t>
      </w:r>
    </w:p>
    <w:p w:rsidR="00E72333" w:rsidRDefault="00E72333" w:rsidP="00E72333">
      <w:pPr>
        <w:tabs>
          <w:tab w:val="left" w:pos="284"/>
          <w:tab w:val="left" w:pos="567"/>
        </w:tabs>
        <w:spacing w:line="360" w:lineRule="auto"/>
        <w:ind w:right="18" w:firstLine="709"/>
        <w:jc w:val="both"/>
        <w:rPr>
          <w:sz w:val="28"/>
          <w:szCs w:val="28"/>
        </w:rPr>
      </w:pPr>
      <w:r>
        <w:rPr>
          <w:sz w:val="28"/>
          <w:szCs w:val="28"/>
        </w:rPr>
        <w:t xml:space="preserve">ПРН 5. </w:t>
      </w:r>
      <w:r w:rsidRPr="00E72333">
        <w:rPr>
          <w:sz w:val="28"/>
          <w:szCs w:val="28"/>
        </w:rPr>
        <w:t>Уміння працювати в міждисциплінарній команді та</w:t>
      </w:r>
      <w:r>
        <w:rPr>
          <w:sz w:val="28"/>
          <w:szCs w:val="28"/>
        </w:rPr>
        <w:t xml:space="preserve"> </w:t>
      </w:r>
      <w:r w:rsidRPr="00E72333">
        <w:rPr>
          <w:sz w:val="28"/>
          <w:szCs w:val="28"/>
        </w:rPr>
        <w:t>організовувати ефекти</w:t>
      </w:r>
      <w:r>
        <w:rPr>
          <w:sz w:val="28"/>
          <w:szCs w:val="28"/>
        </w:rPr>
        <w:t>вну взаємодію членів групи у ро</w:t>
      </w:r>
      <w:r w:rsidRPr="00E72333">
        <w:rPr>
          <w:sz w:val="28"/>
          <w:szCs w:val="28"/>
        </w:rPr>
        <w:t>бочому процесі та неформальній ситуації.</w:t>
      </w:r>
    </w:p>
    <w:p w:rsidR="00E72333" w:rsidRDefault="00E72333" w:rsidP="00E72333">
      <w:pPr>
        <w:tabs>
          <w:tab w:val="left" w:pos="284"/>
          <w:tab w:val="left" w:pos="567"/>
        </w:tabs>
        <w:spacing w:line="360" w:lineRule="auto"/>
        <w:ind w:right="18" w:firstLine="709"/>
        <w:jc w:val="both"/>
        <w:rPr>
          <w:sz w:val="28"/>
          <w:szCs w:val="28"/>
        </w:rPr>
      </w:pPr>
      <w:r>
        <w:rPr>
          <w:sz w:val="28"/>
          <w:szCs w:val="28"/>
        </w:rPr>
        <w:t xml:space="preserve">ПРН 7. </w:t>
      </w:r>
      <w:r w:rsidRPr="00E72333">
        <w:rPr>
          <w:sz w:val="28"/>
          <w:szCs w:val="28"/>
        </w:rPr>
        <w:t>Розуміння традицій і звичаїв інших культур, уміння</w:t>
      </w:r>
      <w:r>
        <w:rPr>
          <w:sz w:val="28"/>
          <w:szCs w:val="28"/>
        </w:rPr>
        <w:t xml:space="preserve"> </w:t>
      </w:r>
      <w:r w:rsidRPr="00E72333">
        <w:rPr>
          <w:sz w:val="28"/>
          <w:szCs w:val="28"/>
        </w:rPr>
        <w:t>проявляти толерантн</w:t>
      </w:r>
      <w:r>
        <w:rPr>
          <w:sz w:val="28"/>
          <w:szCs w:val="28"/>
        </w:rPr>
        <w:t>е ставлення у міжкультурному се</w:t>
      </w:r>
      <w:r w:rsidRPr="00E72333">
        <w:rPr>
          <w:sz w:val="28"/>
          <w:szCs w:val="28"/>
        </w:rPr>
        <w:t>редовищі.</w:t>
      </w:r>
    </w:p>
    <w:p w:rsidR="00E72333" w:rsidRDefault="00E72333" w:rsidP="00E72333">
      <w:pPr>
        <w:tabs>
          <w:tab w:val="left" w:pos="284"/>
          <w:tab w:val="left" w:pos="567"/>
        </w:tabs>
        <w:spacing w:line="360" w:lineRule="auto"/>
        <w:ind w:right="18" w:firstLine="709"/>
        <w:jc w:val="both"/>
        <w:rPr>
          <w:sz w:val="28"/>
          <w:szCs w:val="28"/>
        </w:rPr>
      </w:pPr>
      <w:r>
        <w:rPr>
          <w:sz w:val="28"/>
          <w:szCs w:val="28"/>
        </w:rPr>
        <w:t xml:space="preserve">ПРН 19. </w:t>
      </w:r>
      <w:r w:rsidRPr="00E72333">
        <w:rPr>
          <w:sz w:val="28"/>
          <w:szCs w:val="28"/>
        </w:rPr>
        <w:t xml:space="preserve">Уміння знаходити </w:t>
      </w:r>
      <w:r>
        <w:rPr>
          <w:sz w:val="28"/>
          <w:szCs w:val="28"/>
        </w:rPr>
        <w:t>та аналізувати інформацію з різ</w:t>
      </w:r>
      <w:r w:rsidRPr="00E72333">
        <w:rPr>
          <w:sz w:val="28"/>
          <w:szCs w:val="28"/>
        </w:rPr>
        <w:t>них джерел, будув</w:t>
      </w:r>
      <w:r>
        <w:rPr>
          <w:sz w:val="28"/>
          <w:szCs w:val="28"/>
        </w:rPr>
        <w:t>ати комунікаційну мережу для об</w:t>
      </w:r>
      <w:r w:rsidRPr="00E72333">
        <w:rPr>
          <w:sz w:val="28"/>
          <w:szCs w:val="28"/>
        </w:rPr>
        <w:t>міну інформацією та налагодження зворотного зв’язку,</w:t>
      </w:r>
      <w:r>
        <w:rPr>
          <w:sz w:val="28"/>
          <w:szCs w:val="28"/>
        </w:rPr>
        <w:t xml:space="preserve"> </w:t>
      </w:r>
      <w:r w:rsidRPr="00E72333">
        <w:rPr>
          <w:sz w:val="28"/>
          <w:szCs w:val="28"/>
        </w:rPr>
        <w:t>вести кореспонденцію.</w:t>
      </w:r>
    </w:p>
    <w:p w:rsidR="00453F87" w:rsidRDefault="00CA2751" w:rsidP="00CA2751">
      <w:pPr>
        <w:tabs>
          <w:tab w:val="left" w:pos="284"/>
          <w:tab w:val="left" w:pos="567"/>
        </w:tabs>
        <w:spacing w:line="360" w:lineRule="auto"/>
        <w:ind w:right="18" w:firstLine="709"/>
        <w:jc w:val="both"/>
        <w:rPr>
          <w:sz w:val="28"/>
          <w:szCs w:val="28"/>
        </w:rPr>
      </w:pPr>
      <w:r>
        <w:rPr>
          <w:sz w:val="28"/>
          <w:szCs w:val="28"/>
        </w:rPr>
        <w:lastRenderedPageBreak/>
        <w:t xml:space="preserve">Вивчення </w:t>
      </w:r>
      <w:r w:rsidR="00E72333">
        <w:rPr>
          <w:sz w:val="28"/>
          <w:szCs w:val="28"/>
        </w:rPr>
        <w:t>цієї</w:t>
      </w:r>
      <w:r>
        <w:rPr>
          <w:sz w:val="28"/>
          <w:szCs w:val="28"/>
        </w:rPr>
        <w:t xml:space="preserve"> дисципліни формує у здобувачів освіти соціальні навички (</w:t>
      </w:r>
      <w:proofErr w:type="spellStart"/>
      <w:r w:rsidR="00E72333">
        <w:rPr>
          <w:sz w:val="28"/>
          <w:szCs w:val="28"/>
        </w:rPr>
        <w:t>англ</w:t>
      </w:r>
      <w:proofErr w:type="spellEnd"/>
      <w:r w:rsidR="00E72333">
        <w:rPr>
          <w:sz w:val="28"/>
          <w:szCs w:val="28"/>
        </w:rPr>
        <w:t xml:space="preserve">. </w:t>
      </w:r>
      <w:proofErr w:type="spellStart"/>
      <w:r w:rsidRPr="00E72333">
        <w:rPr>
          <w:i/>
          <w:sz w:val="28"/>
          <w:szCs w:val="28"/>
        </w:rPr>
        <w:t>soft</w:t>
      </w:r>
      <w:proofErr w:type="spellEnd"/>
      <w:r w:rsidR="001353A3" w:rsidRPr="000A1B0E">
        <w:rPr>
          <w:i/>
          <w:sz w:val="28"/>
          <w:szCs w:val="28"/>
        </w:rPr>
        <w:t xml:space="preserve"> </w:t>
      </w:r>
      <w:proofErr w:type="spellStart"/>
      <w:r w:rsidRPr="00E72333">
        <w:rPr>
          <w:i/>
          <w:sz w:val="28"/>
          <w:szCs w:val="28"/>
        </w:rPr>
        <w:t>skills</w:t>
      </w:r>
      <w:proofErr w:type="spellEnd"/>
      <w:r>
        <w:rPr>
          <w:sz w:val="28"/>
          <w:szCs w:val="28"/>
        </w:rPr>
        <w:t xml:space="preserve">): </w:t>
      </w:r>
      <w:proofErr w:type="spellStart"/>
      <w:r w:rsidRPr="00E72333">
        <w:rPr>
          <w:i/>
          <w:sz w:val="28"/>
          <w:szCs w:val="28"/>
        </w:rPr>
        <w:t>комунікативність</w:t>
      </w:r>
      <w:proofErr w:type="spellEnd"/>
      <w:r>
        <w:rPr>
          <w:sz w:val="28"/>
          <w:szCs w:val="28"/>
        </w:rPr>
        <w:t xml:space="preserve"> (реалізується через: метод роботи в парах та групах, метод </w:t>
      </w:r>
      <w:r w:rsidRPr="00E72333">
        <w:rPr>
          <w:sz w:val="28"/>
          <w:szCs w:val="28"/>
        </w:rPr>
        <w:t>самопрезентації</w:t>
      </w:r>
      <w:r>
        <w:rPr>
          <w:sz w:val="28"/>
          <w:szCs w:val="28"/>
        </w:rPr>
        <w:t xml:space="preserve">), </w:t>
      </w:r>
      <w:r w:rsidRPr="00E72333">
        <w:rPr>
          <w:i/>
          <w:sz w:val="28"/>
          <w:szCs w:val="28"/>
        </w:rPr>
        <w:t>робота в команді</w:t>
      </w:r>
      <w:r>
        <w:rPr>
          <w:sz w:val="28"/>
          <w:szCs w:val="28"/>
        </w:rPr>
        <w:t xml:space="preserve"> (реалізується через: метод проєктів), </w:t>
      </w:r>
      <w:r w:rsidRPr="00E72333">
        <w:rPr>
          <w:i/>
          <w:sz w:val="28"/>
          <w:szCs w:val="28"/>
        </w:rPr>
        <w:t>лідерські навички</w:t>
      </w:r>
      <w:r w:rsidR="00E72333">
        <w:rPr>
          <w:sz w:val="28"/>
          <w:szCs w:val="28"/>
        </w:rPr>
        <w:t xml:space="preserve"> (реалізується через: роботу</w:t>
      </w:r>
      <w:r>
        <w:rPr>
          <w:sz w:val="28"/>
          <w:szCs w:val="28"/>
        </w:rPr>
        <w:t xml:space="preserve"> в групах, метод проєктів, метод самопрезентації).</w:t>
      </w:r>
    </w:p>
    <w:p w:rsidR="00667650" w:rsidRDefault="00667650" w:rsidP="00667650">
      <w:pPr>
        <w:widowControl/>
        <w:autoSpaceDE/>
        <w:autoSpaceDN/>
        <w:spacing w:line="360" w:lineRule="auto"/>
        <w:ind w:right="18"/>
        <w:rPr>
          <w:rFonts w:eastAsia="SimSun"/>
          <w:b/>
          <w:bCs/>
          <w:sz w:val="28"/>
          <w:szCs w:val="28"/>
        </w:rPr>
      </w:pPr>
    </w:p>
    <w:p w:rsidR="00453F87" w:rsidRDefault="00781808" w:rsidP="00667650">
      <w:pPr>
        <w:widowControl/>
        <w:autoSpaceDE/>
        <w:autoSpaceDN/>
        <w:spacing w:line="360" w:lineRule="auto"/>
        <w:ind w:right="18"/>
        <w:jc w:val="center"/>
        <w:rPr>
          <w:rFonts w:eastAsia="SimSun"/>
          <w:b/>
          <w:bCs/>
          <w:sz w:val="28"/>
          <w:szCs w:val="28"/>
        </w:rPr>
      </w:pPr>
      <w:r>
        <w:rPr>
          <w:rFonts w:eastAsia="SimSun"/>
          <w:b/>
          <w:bCs/>
          <w:sz w:val="28"/>
          <w:szCs w:val="28"/>
        </w:rPr>
        <w:t xml:space="preserve">2. </w:t>
      </w:r>
      <w:r w:rsidR="00CA2751">
        <w:rPr>
          <w:rFonts w:eastAsia="SimSun"/>
          <w:b/>
          <w:bCs/>
          <w:sz w:val="28"/>
          <w:szCs w:val="28"/>
        </w:rPr>
        <w:t>Передумови для вивчення дисципліни</w:t>
      </w:r>
    </w:p>
    <w:p w:rsidR="00453F87" w:rsidRDefault="00CA2751" w:rsidP="00667650">
      <w:pPr>
        <w:widowControl/>
        <w:autoSpaceDE/>
        <w:autoSpaceDN/>
        <w:spacing w:line="360" w:lineRule="auto"/>
        <w:ind w:right="18"/>
        <w:jc w:val="center"/>
        <w:rPr>
          <w:rFonts w:eastAsia="SimSun"/>
          <w:b/>
          <w:bCs/>
          <w:sz w:val="28"/>
          <w:szCs w:val="28"/>
        </w:rPr>
      </w:pPr>
      <w:proofErr w:type="spellStart"/>
      <w:r>
        <w:rPr>
          <w:rFonts w:eastAsia="SimSun"/>
          <w:b/>
          <w:bCs/>
          <w:sz w:val="28"/>
          <w:szCs w:val="28"/>
        </w:rPr>
        <w:t>Пререквізити</w:t>
      </w:r>
      <w:proofErr w:type="spellEnd"/>
      <w:r>
        <w:rPr>
          <w:rFonts w:eastAsia="SimSun"/>
          <w:b/>
          <w:bCs/>
          <w:sz w:val="28"/>
          <w:szCs w:val="28"/>
        </w:rPr>
        <w:t xml:space="preserve"> і </w:t>
      </w:r>
      <w:proofErr w:type="spellStart"/>
      <w:r>
        <w:rPr>
          <w:rFonts w:eastAsia="SimSun"/>
          <w:b/>
          <w:bCs/>
          <w:sz w:val="28"/>
          <w:szCs w:val="28"/>
        </w:rPr>
        <w:t>постреквізити</w:t>
      </w:r>
      <w:proofErr w:type="spellEnd"/>
      <w:r>
        <w:rPr>
          <w:rFonts w:eastAsia="SimSun"/>
          <w:b/>
          <w:bCs/>
          <w:sz w:val="28"/>
          <w:szCs w:val="28"/>
        </w:rPr>
        <w:t xml:space="preserve"> навчальної програми</w:t>
      </w:r>
    </w:p>
    <w:p w:rsidR="00453F87" w:rsidRDefault="00CA2751" w:rsidP="00CA2751">
      <w:pPr>
        <w:widowControl/>
        <w:autoSpaceDE/>
        <w:autoSpaceDN/>
        <w:spacing w:line="360" w:lineRule="auto"/>
        <w:ind w:right="18" w:firstLine="709"/>
        <w:jc w:val="both"/>
        <w:rPr>
          <w:rFonts w:eastAsia="SimSun"/>
          <w:b/>
          <w:bCs/>
          <w:sz w:val="28"/>
          <w:szCs w:val="28"/>
        </w:rPr>
      </w:pPr>
      <w:r>
        <w:rPr>
          <w:sz w:val="28"/>
          <w:szCs w:val="28"/>
        </w:rPr>
        <w:t>«</w:t>
      </w:r>
      <w:r w:rsidR="00667650" w:rsidRPr="00667650">
        <w:rPr>
          <w:sz w:val="28"/>
          <w:szCs w:val="28"/>
        </w:rPr>
        <w:t>Іноземна мова (за професійним спрямуванням)</w:t>
      </w:r>
      <w:r>
        <w:rPr>
          <w:sz w:val="28"/>
          <w:szCs w:val="28"/>
        </w:rPr>
        <w:t xml:space="preserve">» належить до </w:t>
      </w:r>
      <w:r w:rsidRPr="009B3E95">
        <w:rPr>
          <w:sz w:val="28"/>
          <w:szCs w:val="28"/>
        </w:rPr>
        <w:t>обов’язкової</w:t>
      </w:r>
      <w:r>
        <w:rPr>
          <w:sz w:val="28"/>
          <w:szCs w:val="28"/>
        </w:rPr>
        <w:t xml:space="preserve"> навчальної дисципліни, освітній компонент циклу професійної та практичної підготовки.</w:t>
      </w:r>
    </w:p>
    <w:p w:rsidR="00641C19" w:rsidRPr="00641C19" w:rsidRDefault="00641C19" w:rsidP="00641C19">
      <w:pPr>
        <w:widowControl/>
        <w:autoSpaceDE/>
        <w:autoSpaceDN/>
        <w:spacing w:line="360" w:lineRule="auto"/>
        <w:ind w:right="18" w:firstLine="709"/>
        <w:jc w:val="both"/>
        <w:rPr>
          <w:rFonts w:eastAsia="SimSun"/>
          <w:sz w:val="28"/>
          <w:szCs w:val="28"/>
        </w:rPr>
      </w:pPr>
      <w:proofErr w:type="spellStart"/>
      <w:r>
        <w:rPr>
          <w:rFonts w:eastAsia="SimSun"/>
          <w:b/>
          <w:bCs/>
          <w:sz w:val="28"/>
          <w:szCs w:val="28"/>
        </w:rPr>
        <w:t>Пререквізити</w:t>
      </w:r>
      <w:proofErr w:type="spellEnd"/>
      <w:r>
        <w:rPr>
          <w:rFonts w:eastAsia="SimSun"/>
          <w:sz w:val="28"/>
          <w:szCs w:val="28"/>
        </w:rPr>
        <w:t xml:space="preserve"> (базові знання необхідні для успішного опанування </w:t>
      </w:r>
      <w:proofErr w:type="spellStart"/>
      <w:r>
        <w:rPr>
          <w:rFonts w:eastAsia="SimSun"/>
          <w:sz w:val="28"/>
          <w:szCs w:val="28"/>
        </w:rPr>
        <w:t>компетентностями</w:t>
      </w:r>
      <w:proofErr w:type="spellEnd"/>
      <w:r>
        <w:rPr>
          <w:rFonts w:eastAsia="SimSun"/>
          <w:sz w:val="28"/>
          <w:szCs w:val="28"/>
        </w:rPr>
        <w:t>). Базові знання з дисципліни “</w:t>
      </w:r>
      <w:r w:rsidRPr="00882230">
        <w:rPr>
          <w:rFonts w:eastAsia="SimSun"/>
          <w:sz w:val="28"/>
          <w:szCs w:val="28"/>
        </w:rPr>
        <w:t>Менеджмент</w:t>
      </w:r>
      <w:r>
        <w:rPr>
          <w:rFonts w:eastAsia="SimSun"/>
          <w:sz w:val="28"/>
          <w:szCs w:val="28"/>
        </w:rPr>
        <w:t xml:space="preserve">”, “Операційний менеджмент”, “Управління персоналом”, “Управління інноваціями”, </w:t>
      </w:r>
      <w:r w:rsidRPr="00882230">
        <w:rPr>
          <w:rFonts w:eastAsia="SimSun"/>
          <w:sz w:val="28"/>
          <w:szCs w:val="28"/>
        </w:rPr>
        <w:t>“Фінанси, гроші та кредит”</w:t>
      </w:r>
      <w:r>
        <w:rPr>
          <w:rFonts w:eastAsia="SimSun"/>
          <w:sz w:val="28"/>
          <w:szCs w:val="28"/>
        </w:rPr>
        <w:t xml:space="preserve"> та ін.</w:t>
      </w:r>
    </w:p>
    <w:p w:rsidR="00453F87" w:rsidRPr="00A805EA" w:rsidRDefault="00CA2751" w:rsidP="00A805EA">
      <w:pPr>
        <w:widowControl/>
        <w:autoSpaceDE/>
        <w:autoSpaceDN/>
        <w:spacing w:line="360" w:lineRule="auto"/>
        <w:ind w:right="18" w:firstLine="709"/>
        <w:jc w:val="both"/>
        <w:rPr>
          <w:rFonts w:eastAsia="SimSun"/>
          <w:sz w:val="28"/>
          <w:szCs w:val="28"/>
        </w:rPr>
      </w:pPr>
      <w:proofErr w:type="spellStart"/>
      <w:r w:rsidRPr="00A805EA">
        <w:rPr>
          <w:rFonts w:eastAsia="SimSun"/>
          <w:b/>
          <w:bCs/>
          <w:sz w:val="28"/>
          <w:szCs w:val="28"/>
        </w:rPr>
        <w:t>Постреквізити</w:t>
      </w:r>
      <w:proofErr w:type="spellEnd"/>
      <w:r w:rsidRPr="00A805EA">
        <w:rPr>
          <w:rFonts w:eastAsia="SimSun"/>
          <w:b/>
          <w:bCs/>
          <w:sz w:val="28"/>
          <w:szCs w:val="28"/>
        </w:rPr>
        <w:t>.</w:t>
      </w:r>
      <w:r w:rsidRPr="00A805EA">
        <w:rPr>
          <w:rFonts w:eastAsia="SimSun"/>
          <w:sz w:val="28"/>
          <w:szCs w:val="28"/>
        </w:rPr>
        <w:t xml:space="preserve"> Опанування студентами навичок застосування </w:t>
      </w:r>
      <w:r w:rsidR="00A805EA" w:rsidRPr="00A805EA">
        <w:rPr>
          <w:rFonts w:eastAsia="SimSun"/>
          <w:sz w:val="28"/>
          <w:szCs w:val="28"/>
        </w:rPr>
        <w:t xml:space="preserve">теорії, </w:t>
      </w:r>
      <w:r w:rsidRPr="00A805EA">
        <w:rPr>
          <w:rFonts w:eastAsia="SimSun"/>
          <w:sz w:val="28"/>
          <w:szCs w:val="28"/>
        </w:rPr>
        <w:t>методів</w:t>
      </w:r>
      <w:r w:rsidR="00A805EA" w:rsidRPr="00A805EA">
        <w:rPr>
          <w:rFonts w:eastAsia="SimSun"/>
          <w:sz w:val="28"/>
          <w:szCs w:val="28"/>
        </w:rPr>
        <w:t xml:space="preserve"> </w:t>
      </w:r>
      <w:r w:rsidRPr="00A805EA">
        <w:rPr>
          <w:rFonts w:eastAsia="SimSun"/>
          <w:sz w:val="28"/>
          <w:szCs w:val="28"/>
        </w:rPr>
        <w:t xml:space="preserve">та функцій </w:t>
      </w:r>
      <w:r w:rsidR="00A805EA" w:rsidRPr="00A805EA">
        <w:rPr>
          <w:bCs/>
          <w:sz w:val="28"/>
          <w:szCs w:val="28"/>
          <w:lang w:eastAsia="zh-CN"/>
        </w:rPr>
        <w:t>у професійній сфері (</w:t>
      </w:r>
      <w:r w:rsidR="002D1035">
        <w:rPr>
          <w:rFonts w:eastAsia="SimSun"/>
          <w:sz w:val="28"/>
          <w:szCs w:val="28"/>
        </w:rPr>
        <w:t>073 Менеджмент</w:t>
      </w:r>
      <w:r w:rsidR="00A805EA" w:rsidRPr="00A805EA">
        <w:rPr>
          <w:bCs/>
          <w:sz w:val="28"/>
          <w:szCs w:val="28"/>
          <w:lang w:eastAsia="zh-CN"/>
        </w:rPr>
        <w:t>)</w:t>
      </w:r>
      <w:r w:rsidR="00A805EA" w:rsidRPr="00A805EA">
        <w:rPr>
          <w:rFonts w:eastAsia="SimSun"/>
          <w:sz w:val="28"/>
          <w:szCs w:val="28"/>
        </w:rPr>
        <w:t xml:space="preserve"> </w:t>
      </w:r>
      <w:r w:rsidRPr="00A805EA">
        <w:rPr>
          <w:rFonts w:eastAsia="SimSun"/>
          <w:sz w:val="28"/>
          <w:szCs w:val="28"/>
        </w:rPr>
        <w:t xml:space="preserve">дозволить ефективно </w:t>
      </w:r>
      <w:r w:rsidR="00A805EA" w:rsidRPr="00A805EA">
        <w:rPr>
          <w:rFonts w:eastAsia="SimSun"/>
          <w:sz w:val="28"/>
          <w:szCs w:val="28"/>
        </w:rPr>
        <w:t xml:space="preserve">застосовувати </w:t>
      </w:r>
      <w:proofErr w:type="spellStart"/>
      <w:r w:rsidR="00A805EA" w:rsidRPr="00A805EA">
        <w:rPr>
          <w:rFonts w:eastAsia="SimSun"/>
          <w:sz w:val="28"/>
          <w:szCs w:val="28"/>
        </w:rPr>
        <w:t>мовний</w:t>
      </w:r>
      <w:proofErr w:type="spellEnd"/>
      <w:r w:rsidR="00A805EA" w:rsidRPr="00A805EA">
        <w:rPr>
          <w:rFonts w:eastAsia="SimSun"/>
          <w:sz w:val="28"/>
          <w:szCs w:val="28"/>
        </w:rPr>
        <w:t xml:space="preserve"> матеріал у професійній діяльності та для власних потреб.</w:t>
      </w:r>
    </w:p>
    <w:p w:rsidR="00453F87" w:rsidRDefault="00453F87" w:rsidP="00667650">
      <w:pPr>
        <w:tabs>
          <w:tab w:val="left" w:pos="284"/>
          <w:tab w:val="left" w:pos="567"/>
        </w:tabs>
        <w:spacing w:line="360" w:lineRule="auto"/>
        <w:ind w:right="18"/>
        <w:jc w:val="both"/>
        <w:rPr>
          <w:sz w:val="28"/>
          <w:szCs w:val="28"/>
        </w:rPr>
      </w:pPr>
    </w:p>
    <w:p w:rsidR="00453F87" w:rsidRDefault="00CA2751" w:rsidP="00781808">
      <w:pPr>
        <w:tabs>
          <w:tab w:val="left" w:pos="284"/>
          <w:tab w:val="left" w:pos="567"/>
        </w:tabs>
        <w:spacing w:line="360" w:lineRule="auto"/>
        <w:ind w:right="18"/>
        <w:jc w:val="center"/>
      </w:pPr>
      <w:r>
        <w:rPr>
          <w:b/>
          <w:bCs/>
          <w:sz w:val="28"/>
          <w:szCs w:val="28"/>
        </w:rPr>
        <w:t>3.</w:t>
      </w:r>
      <w:r w:rsidR="002D1035">
        <w:rPr>
          <w:b/>
          <w:bCs/>
          <w:sz w:val="28"/>
          <w:szCs w:val="28"/>
        </w:rPr>
        <w:t> </w:t>
      </w:r>
      <w:bookmarkStart w:id="2" w:name="_Hlk82382798"/>
      <w:r w:rsidR="00781808">
        <w:rPr>
          <w:b/>
          <w:bCs/>
          <w:sz w:val="28"/>
          <w:szCs w:val="28"/>
        </w:rPr>
        <w:t>Програма навчальної дисципліни</w:t>
      </w:r>
    </w:p>
    <w:bookmarkEnd w:id="2"/>
    <w:p w:rsidR="00DD0F4C" w:rsidRPr="00DD0F4C" w:rsidRDefault="00DD0F4C" w:rsidP="002D1035">
      <w:pPr>
        <w:spacing w:line="360" w:lineRule="auto"/>
        <w:ind w:firstLine="709"/>
        <w:rPr>
          <w:rFonts w:eastAsia="SimSun"/>
          <w:sz w:val="28"/>
          <w:szCs w:val="28"/>
          <w:lang w:val="en-GB"/>
        </w:rPr>
      </w:pPr>
      <w:r w:rsidRPr="00DD0F4C">
        <w:rPr>
          <w:b/>
          <w:i/>
          <w:sz w:val="28"/>
          <w:szCs w:val="28"/>
        </w:rPr>
        <w:t xml:space="preserve">Атестація 1. </w:t>
      </w:r>
      <w:r w:rsidRPr="00DD0F4C">
        <w:rPr>
          <w:b/>
          <w:i/>
          <w:sz w:val="28"/>
          <w:szCs w:val="28"/>
          <w:lang w:val="en-US"/>
        </w:rPr>
        <w:t>Modern World of Management: General Characteristics</w:t>
      </w:r>
    </w:p>
    <w:p w:rsidR="002D1035" w:rsidRDefault="002D1035" w:rsidP="002D1035">
      <w:pPr>
        <w:spacing w:line="360" w:lineRule="auto"/>
        <w:ind w:firstLine="709"/>
        <w:rPr>
          <w:rFonts w:eastAsia="SimSun"/>
          <w:sz w:val="28"/>
          <w:szCs w:val="28"/>
          <w:lang w:val="en-US"/>
        </w:rPr>
      </w:pPr>
      <w:r w:rsidRPr="002D1035">
        <w:rPr>
          <w:rFonts w:eastAsia="SimSun"/>
          <w:sz w:val="28"/>
          <w:szCs w:val="28"/>
          <w:lang w:val="en-GB"/>
        </w:rPr>
        <w:t>Topic</w:t>
      </w:r>
      <w:r w:rsidRPr="000A1B0E">
        <w:rPr>
          <w:rFonts w:eastAsia="SimSun"/>
          <w:sz w:val="28"/>
          <w:szCs w:val="28"/>
        </w:rPr>
        <w:t xml:space="preserve"> 1. </w:t>
      </w:r>
      <w:r w:rsidRPr="002D1035">
        <w:rPr>
          <w:rFonts w:eastAsia="SimSun"/>
          <w:sz w:val="28"/>
          <w:szCs w:val="28"/>
          <w:lang w:val="en-GB"/>
        </w:rPr>
        <w:t>Management</w:t>
      </w:r>
      <w:r w:rsidR="0028093C">
        <w:rPr>
          <w:rFonts w:eastAsia="SimSun"/>
          <w:sz w:val="28"/>
          <w:szCs w:val="28"/>
          <w:lang w:val="en-US"/>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w:t>
      </w:r>
      <w:r w:rsidRPr="000A1B0E">
        <w:rPr>
          <w:rFonts w:eastAsia="SimSun"/>
          <w:sz w:val="28"/>
          <w:szCs w:val="28"/>
        </w:rPr>
        <w:t xml:space="preserve"> 2. </w:t>
      </w:r>
      <w:r w:rsidRPr="002D1035">
        <w:rPr>
          <w:rFonts w:eastAsia="SimSun"/>
          <w:sz w:val="28"/>
          <w:szCs w:val="28"/>
          <w:lang w:val="en-GB"/>
        </w:rPr>
        <w:t>Management and Managers</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 xml:space="preserve">Theoretical and practical Provisions that deal with the title of the Topic: the theoretical part deals with the identification of key criteria, but the practical part is aimed at doing different types of exercises. Homework. Learning collocations, etc. The </w:t>
      </w:r>
      <w:r>
        <w:rPr>
          <w:sz w:val="28"/>
          <w:szCs w:val="28"/>
          <w:lang w:val="en-US"/>
        </w:rPr>
        <w:lastRenderedPageBreak/>
        <w:t>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3. Present Tenses</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4. Functions of Management</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5. Leadership Styles</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6. Past Tenses</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DD0F4C" w:rsidRPr="00DD0F4C" w:rsidRDefault="00DD0F4C" w:rsidP="002D1035">
      <w:pPr>
        <w:spacing w:line="360" w:lineRule="auto"/>
        <w:ind w:firstLine="709"/>
        <w:rPr>
          <w:rFonts w:eastAsia="SimSun"/>
          <w:b/>
          <w:i/>
          <w:sz w:val="28"/>
          <w:szCs w:val="28"/>
          <w:lang w:val="en-GB"/>
        </w:rPr>
      </w:pPr>
      <w:proofErr w:type="spellStart"/>
      <w:r w:rsidRPr="00DD0F4C">
        <w:rPr>
          <w:rFonts w:eastAsia="SimSun"/>
          <w:b/>
          <w:i/>
          <w:sz w:val="28"/>
          <w:szCs w:val="28"/>
          <w:lang w:val="en-GB"/>
        </w:rPr>
        <w:t>Атестація</w:t>
      </w:r>
      <w:proofErr w:type="spellEnd"/>
      <w:r w:rsidRPr="00DD0F4C">
        <w:rPr>
          <w:rFonts w:eastAsia="SimSun"/>
          <w:b/>
          <w:i/>
          <w:sz w:val="28"/>
          <w:szCs w:val="28"/>
          <w:lang w:val="en-GB"/>
        </w:rPr>
        <w:t xml:space="preserve"> 2. Taxonomy of Management</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7</w:t>
      </w:r>
      <w:r>
        <w:rPr>
          <w:rFonts w:eastAsia="SimSun"/>
          <w:sz w:val="28"/>
          <w:szCs w:val="28"/>
        </w:rPr>
        <w:t>.</w:t>
      </w:r>
      <w:r w:rsidRPr="002D1035">
        <w:rPr>
          <w:rFonts w:eastAsia="SimSun"/>
          <w:sz w:val="28"/>
          <w:szCs w:val="28"/>
          <w:lang w:val="en-GB"/>
        </w:rPr>
        <w:t xml:space="preserve"> Manage</w:t>
      </w:r>
      <w:r w:rsidR="0028093C">
        <w:rPr>
          <w:rFonts w:eastAsia="SimSun"/>
          <w:sz w:val="28"/>
          <w:szCs w:val="28"/>
          <w:lang w:val="en-GB"/>
        </w:rPr>
        <w:t>r’s Skills and Responsibilities.</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8. Types of Management</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 xml:space="preserve">Theoretical and practical Provisions that deal with the title of the Topic: the theoretical part deals with the identification of key criteria, but the practical part is </w:t>
      </w:r>
      <w:r>
        <w:rPr>
          <w:sz w:val="28"/>
          <w:szCs w:val="28"/>
          <w:lang w:val="en-US"/>
        </w:rPr>
        <w:lastRenderedPageBreak/>
        <w:t>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9. Future Tenses</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8093C" w:rsidP="002D1035">
      <w:pPr>
        <w:spacing w:line="360" w:lineRule="auto"/>
        <w:ind w:firstLine="709"/>
        <w:rPr>
          <w:rFonts w:eastAsia="SimSun"/>
          <w:sz w:val="28"/>
          <w:szCs w:val="28"/>
          <w:lang w:val="en-GB"/>
        </w:rPr>
      </w:pPr>
      <w:r>
        <w:rPr>
          <w:rFonts w:eastAsia="SimSun"/>
          <w:sz w:val="28"/>
          <w:szCs w:val="28"/>
          <w:lang w:val="en-GB"/>
        </w:rPr>
        <w:t>Topic 10. Financial Management.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11. Marketing Management</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12. Infinitive, Gerund, Participle</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2D1035" w:rsidRDefault="002D1035" w:rsidP="002D1035">
      <w:pPr>
        <w:spacing w:line="360" w:lineRule="auto"/>
        <w:ind w:firstLine="709"/>
        <w:rPr>
          <w:rFonts w:eastAsia="SimSun"/>
          <w:sz w:val="28"/>
          <w:szCs w:val="28"/>
          <w:lang w:val="en-GB"/>
        </w:rPr>
      </w:pPr>
      <w:r w:rsidRPr="002D1035">
        <w:rPr>
          <w:rFonts w:eastAsia="SimSun"/>
          <w:sz w:val="28"/>
          <w:szCs w:val="28"/>
          <w:lang w:val="en-GB"/>
        </w:rPr>
        <w:t>Topic 13. International Management</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Theoretical and practical Provisions that deal with the title of the Topic: the theoretical part deals with the identification of key criteria, but the practical part is aimed at doing different types of exercises. Homework. Learning collocations, etc. The main aim of Translation Studies Theory.</w:t>
      </w:r>
    </w:p>
    <w:p w:rsidR="00667650" w:rsidRDefault="002D1035" w:rsidP="002D1035">
      <w:pPr>
        <w:spacing w:line="360" w:lineRule="auto"/>
        <w:ind w:firstLine="709"/>
        <w:rPr>
          <w:rFonts w:eastAsia="SimSun"/>
          <w:sz w:val="28"/>
          <w:szCs w:val="28"/>
          <w:lang w:val="en-GB"/>
        </w:rPr>
      </w:pPr>
      <w:r w:rsidRPr="002D1035">
        <w:rPr>
          <w:rFonts w:eastAsia="SimSun"/>
          <w:sz w:val="28"/>
          <w:szCs w:val="28"/>
          <w:lang w:val="en-GB"/>
        </w:rPr>
        <w:t>Topic 14. Managerial Ethics</w:t>
      </w:r>
      <w:r w:rsidR="0028093C">
        <w:rPr>
          <w:rFonts w:eastAsia="SimSun"/>
          <w:sz w:val="28"/>
          <w:szCs w:val="28"/>
          <w:lang w:val="en-GB"/>
        </w:rPr>
        <w:t>.</w:t>
      </w:r>
    </w:p>
    <w:p w:rsidR="0028093C" w:rsidRDefault="0028093C" w:rsidP="0028093C">
      <w:pPr>
        <w:spacing w:line="360" w:lineRule="auto"/>
        <w:ind w:firstLine="709"/>
        <w:jc w:val="both"/>
        <w:rPr>
          <w:sz w:val="28"/>
          <w:szCs w:val="28"/>
          <w:lang w:val="en-US"/>
        </w:rPr>
      </w:pPr>
      <w:r>
        <w:rPr>
          <w:sz w:val="28"/>
          <w:szCs w:val="28"/>
          <w:lang w:val="en-US"/>
        </w:rPr>
        <w:t xml:space="preserve">Theoretical and practical Provisions that deal with the title of the Topic: the theoretical part deals with the identification of key criteria, but the practical part is </w:t>
      </w:r>
      <w:r>
        <w:rPr>
          <w:sz w:val="28"/>
          <w:szCs w:val="28"/>
          <w:lang w:val="en-US"/>
        </w:rPr>
        <w:lastRenderedPageBreak/>
        <w:t>aimed at doing different types of exercises. Homework. Learning collocations, etc. The main aim of Translation Studies Theory.</w:t>
      </w:r>
    </w:p>
    <w:p w:rsidR="002D1035" w:rsidRDefault="002D1035" w:rsidP="00A0619A">
      <w:pPr>
        <w:spacing w:line="360" w:lineRule="auto"/>
      </w:pPr>
    </w:p>
    <w:p w:rsidR="00453F87" w:rsidRDefault="00CA2751" w:rsidP="00781808">
      <w:pPr>
        <w:pStyle w:val="1"/>
        <w:tabs>
          <w:tab w:val="left" w:pos="3527"/>
        </w:tabs>
        <w:spacing w:after="2" w:line="360" w:lineRule="auto"/>
        <w:ind w:left="0"/>
        <w:jc w:val="center"/>
      </w:pPr>
      <w:r>
        <w:t>4.</w:t>
      </w:r>
      <w:r w:rsidR="0084052A">
        <w:rPr>
          <w:lang w:val="en-US"/>
        </w:rPr>
        <w:t> </w:t>
      </w:r>
      <w:r>
        <w:t>Структура</w:t>
      </w:r>
      <w:r>
        <w:rPr>
          <w:spacing w:val="-4"/>
        </w:rPr>
        <w:t xml:space="preserve"> </w:t>
      </w:r>
      <w:r>
        <w:t>навчальної</w:t>
      </w:r>
      <w:r>
        <w:rPr>
          <w:spacing w:val="-3"/>
        </w:rPr>
        <w:t xml:space="preserve"> </w:t>
      </w:r>
      <w:r>
        <w:t>дисципліни</w:t>
      </w:r>
    </w:p>
    <w:tbl>
      <w:tblPr>
        <w:tblStyle w:val="TableNormal"/>
        <w:tblW w:w="103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9"/>
        <w:gridCol w:w="747"/>
        <w:gridCol w:w="595"/>
        <w:gridCol w:w="595"/>
        <w:gridCol w:w="596"/>
        <w:gridCol w:w="595"/>
        <w:gridCol w:w="596"/>
        <w:gridCol w:w="708"/>
        <w:gridCol w:w="571"/>
        <w:gridCol w:w="572"/>
        <w:gridCol w:w="571"/>
        <w:gridCol w:w="572"/>
        <w:gridCol w:w="572"/>
      </w:tblGrid>
      <w:tr w:rsidR="00453F87" w:rsidRPr="00D9320D" w:rsidTr="00A96FF6">
        <w:trPr>
          <w:trHeight w:val="489"/>
          <w:jc w:val="center"/>
        </w:trPr>
        <w:tc>
          <w:tcPr>
            <w:tcW w:w="3109" w:type="dxa"/>
            <w:vMerge w:val="restart"/>
            <w:tcBorders>
              <w:top w:val="single" w:sz="4" w:space="0" w:color="auto"/>
              <w:left w:val="single" w:sz="4" w:space="0" w:color="auto"/>
              <w:bottom w:val="single" w:sz="4" w:space="0" w:color="auto"/>
              <w:right w:val="single" w:sz="4" w:space="0" w:color="auto"/>
            </w:tcBorders>
            <w:vAlign w:val="center"/>
          </w:tcPr>
          <w:p w:rsidR="00A165E9" w:rsidRDefault="00630367" w:rsidP="00FB3020">
            <w:pPr>
              <w:pStyle w:val="TableParagraph"/>
              <w:spacing w:line="360" w:lineRule="auto"/>
              <w:jc w:val="center"/>
              <w:rPr>
                <w:sz w:val="24"/>
                <w:szCs w:val="24"/>
                <w:lang w:val="ru-RU"/>
              </w:rPr>
            </w:pPr>
            <w:r w:rsidRPr="00D9320D">
              <w:rPr>
                <w:sz w:val="24"/>
                <w:szCs w:val="24"/>
              </w:rPr>
              <w:t>Назви</w:t>
            </w:r>
          </w:p>
          <w:p w:rsidR="00A165E9" w:rsidRDefault="00A165E9" w:rsidP="00FB3020">
            <w:pPr>
              <w:pStyle w:val="TableParagraph"/>
              <w:spacing w:line="360" w:lineRule="auto"/>
              <w:jc w:val="center"/>
              <w:rPr>
                <w:sz w:val="24"/>
                <w:szCs w:val="24"/>
              </w:rPr>
            </w:pPr>
            <w:r>
              <w:rPr>
                <w:sz w:val="24"/>
                <w:szCs w:val="24"/>
              </w:rPr>
              <w:t>змістових блоків</w:t>
            </w:r>
          </w:p>
          <w:p w:rsidR="00453F87" w:rsidRPr="00D9320D" w:rsidRDefault="00CA2751" w:rsidP="00FB3020">
            <w:pPr>
              <w:pStyle w:val="TableParagraph"/>
              <w:spacing w:line="360" w:lineRule="auto"/>
              <w:jc w:val="center"/>
              <w:rPr>
                <w:sz w:val="24"/>
                <w:szCs w:val="24"/>
              </w:rPr>
            </w:pPr>
            <w:r w:rsidRPr="00D9320D">
              <w:rPr>
                <w:sz w:val="24"/>
                <w:szCs w:val="24"/>
              </w:rPr>
              <w:t>і</w:t>
            </w:r>
            <w:r w:rsidRPr="00D9320D">
              <w:rPr>
                <w:spacing w:val="-57"/>
                <w:sz w:val="24"/>
                <w:szCs w:val="24"/>
              </w:rPr>
              <w:t xml:space="preserve"> </w:t>
            </w:r>
            <w:r w:rsidR="00A165E9">
              <w:rPr>
                <w:spacing w:val="-57"/>
                <w:sz w:val="24"/>
                <w:szCs w:val="24"/>
              </w:rPr>
              <w:t xml:space="preserve">   </w:t>
            </w:r>
            <w:r w:rsidRPr="00D9320D">
              <w:rPr>
                <w:sz w:val="24"/>
                <w:szCs w:val="24"/>
              </w:rPr>
              <w:t>тем</w:t>
            </w:r>
          </w:p>
        </w:tc>
        <w:tc>
          <w:tcPr>
            <w:tcW w:w="7290" w:type="dxa"/>
            <w:gridSpan w:val="12"/>
            <w:tcBorders>
              <w:left w:val="single" w:sz="4" w:space="0" w:color="auto"/>
            </w:tcBorders>
            <w:vAlign w:val="center"/>
          </w:tcPr>
          <w:p w:rsidR="00453F87" w:rsidRPr="00D9320D" w:rsidRDefault="00CA2751" w:rsidP="00FB3020">
            <w:pPr>
              <w:pStyle w:val="TableParagraph"/>
              <w:spacing w:line="360" w:lineRule="auto"/>
              <w:jc w:val="center"/>
              <w:rPr>
                <w:sz w:val="24"/>
                <w:szCs w:val="24"/>
              </w:rPr>
            </w:pPr>
            <w:r w:rsidRPr="00D9320D">
              <w:rPr>
                <w:sz w:val="24"/>
                <w:szCs w:val="24"/>
              </w:rPr>
              <w:t>Кількість</w:t>
            </w:r>
            <w:r w:rsidRPr="00D9320D">
              <w:rPr>
                <w:spacing w:val="-2"/>
                <w:sz w:val="24"/>
                <w:szCs w:val="24"/>
              </w:rPr>
              <w:t xml:space="preserve"> </w:t>
            </w:r>
            <w:r w:rsidRPr="00D9320D">
              <w:rPr>
                <w:sz w:val="24"/>
                <w:szCs w:val="24"/>
              </w:rPr>
              <w:t>годин</w:t>
            </w:r>
          </w:p>
        </w:tc>
      </w:tr>
      <w:tr w:rsidR="00453F87" w:rsidRPr="00D9320D" w:rsidTr="00A96FF6">
        <w:trPr>
          <w:trHeight w:val="317"/>
          <w:jc w:val="center"/>
        </w:trPr>
        <w:tc>
          <w:tcPr>
            <w:tcW w:w="3109" w:type="dxa"/>
            <w:vMerge/>
            <w:tcBorders>
              <w:top w:val="single" w:sz="4" w:space="0" w:color="auto"/>
              <w:left w:val="single" w:sz="4" w:space="0" w:color="auto"/>
              <w:bottom w:val="single" w:sz="4" w:space="0" w:color="auto"/>
              <w:right w:val="single" w:sz="4" w:space="0" w:color="auto"/>
            </w:tcBorders>
            <w:vAlign w:val="center"/>
          </w:tcPr>
          <w:p w:rsidR="00453F87" w:rsidRPr="00D9320D" w:rsidRDefault="00453F87" w:rsidP="00FB3020">
            <w:pPr>
              <w:spacing w:line="360" w:lineRule="auto"/>
              <w:jc w:val="center"/>
              <w:rPr>
                <w:sz w:val="24"/>
                <w:szCs w:val="24"/>
              </w:rPr>
            </w:pPr>
          </w:p>
        </w:tc>
        <w:tc>
          <w:tcPr>
            <w:tcW w:w="3724" w:type="dxa"/>
            <w:gridSpan w:val="6"/>
            <w:tcBorders>
              <w:left w:val="single" w:sz="4" w:space="0" w:color="auto"/>
            </w:tcBorders>
            <w:vAlign w:val="center"/>
          </w:tcPr>
          <w:p w:rsidR="00453F87" w:rsidRPr="00D9320D" w:rsidRDefault="00CA2751" w:rsidP="00FB3020">
            <w:pPr>
              <w:pStyle w:val="TableParagraph"/>
              <w:spacing w:line="360" w:lineRule="auto"/>
              <w:jc w:val="center"/>
              <w:rPr>
                <w:sz w:val="24"/>
                <w:szCs w:val="24"/>
              </w:rPr>
            </w:pPr>
            <w:r w:rsidRPr="00D9320D">
              <w:rPr>
                <w:sz w:val="24"/>
                <w:szCs w:val="24"/>
              </w:rPr>
              <w:t>денна</w:t>
            </w:r>
            <w:r w:rsidRPr="00D9320D">
              <w:rPr>
                <w:spacing w:val="-2"/>
                <w:sz w:val="24"/>
                <w:szCs w:val="24"/>
              </w:rPr>
              <w:t xml:space="preserve"> </w:t>
            </w:r>
            <w:r w:rsidRPr="00D9320D">
              <w:rPr>
                <w:sz w:val="24"/>
                <w:szCs w:val="24"/>
              </w:rPr>
              <w:t>форма</w:t>
            </w:r>
            <w:r w:rsidR="00A165E9">
              <w:rPr>
                <w:sz w:val="24"/>
                <w:szCs w:val="24"/>
              </w:rPr>
              <w:t xml:space="preserve"> навчання</w:t>
            </w:r>
          </w:p>
        </w:tc>
        <w:tc>
          <w:tcPr>
            <w:tcW w:w="3566" w:type="dxa"/>
            <w:gridSpan w:val="6"/>
            <w:vAlign w:val="center"/>
          </w:tcPr>
          <w:p w:rsidR="00453F87" w:rsidRPr="00D9320D" w:rsidRDefault="00630367" w:rsidP="00FB3020">
            <w:pPr>
              <w:pStyle w:val="TableParagraph"/>
              <w:spacing w:line="360" w:lineRule="auto"/>
              <w:jc w:val="center"/>
              <w:rPr>
                <w:sz w:val="24"/>
                <w:szCs w:val="24"/>
              </w:rPr>
            </w:pPr>
            <w:r w:rsidRPr="00D9320D">
              <w:rPr>
                <w:sz w:val="24"/>
                <w:szCs w:val="24"/>
              </w:rPr>
              <w:t>з</w:t>
            </w:r>
            <w:r w:rsidR="00CA2751" w:rsidRPr="00D9320D">
              <w:rPr>
                <w:sz w:val="24"/>
                <w:szCs w:val="24"/>
              </w:rPr>
              <w:t>аочна</w:t>
            </w:r>
            <w:r w:rsidR="00CA2751" w:rsidRPr="00D9320D">
              <w:rPr>
                <w:spacing w:val="-3"/>
                <w:sz w:val="24"/>
                <w:szCs w:val="24"/>
              </w:rPr>
              <w:t xml:space="preserve"> </w:t>
            </w:r>
            <w:r w:rsidR="00CA2751" w:rsidRPr="00D9320D">
              <w:rPr>
                <w:sz w:val="24"/>
                <w:szCs w:val="24"/>
              </w:rPr>
              <w:t>форма</w:t>
            </w:r>
            <w:r w:rsidR="00A165E9">
              <w:rPr>
                <w:sz w:val="24"/>
                <w:szCs w:val="24"/>
              </w:rPr>
              <w:t xml:space="preserve"> навчання</w:t>
            </w:r>
          </w:p>
        </w:tc>
      </w:tr>
      <w:tr w:rsidR="00453F87" w:rsidRPr="00D9320D" w:rsidTr="00A96FF6">
        <w:trPr>
          <w:trHeight w:val="315"/>
          <w:jc w:val="center"/>
        </w:trPr>
        <w:tc>
          <w:tcPr>
            <w:tcW w:w="3109" w:type="dxa"/>
            <w:vMerge/>
            <w:tcBorders>
              <w:top w:val="single" w:sz="4" w:space="0" w:color="auto"/>
              <w:left w:val="single" w:sz="4" w:space="0" w:color="auto"/>
              <w:bottom w:val="single" w:sz="4" w:space="0" w:color="auto"/>
              <w:right w:val="single" w:sz="4" w:space="0" w:color="auto"/>
            </w:tcBorders>
            <w:vAlign w:val="center"/>
          </w:tcPr>
          <w:p w:rsidR="00453F87" w:rsidRPr="00D9320D" w:rsidRDefault="00453F87" w:rsidP="00FB3020">
            <w:pPr>
              <w:spacing w:line="360" w:lineRule="auto"/>
              <w:jc w:val="center"/>
              <w:rPr>
                <w:sz w:val="24"/>
                <w:szCs w:val="24"/>
              </w:rPr>
            </w:pPr>
          </w:p>
        </w:tc>
        <w:tc>
          <w:tcPr>
            <w:tcW w:w="747" w:type="dxa"/>
            <w:vMerge w:val="restart"/>
            <w:tcBorders>
              <w:left w:val="single" w:sz="4" w:space="0" w:color="auto"/>
            </w:tcBorders>
            <w:vAlign w:val="center"/>
          </w:tcPr>
          <w:p w:rsidR="00453F87" w:rsidRPr="00D9320D" w:rsidRDefault="00CA2751" w:rsidP="00FB3020">
            <w:pPr>
              <w:pStyle w:val="TableParagraph"/>
              <w:spacing w:line="360" w:lineRule="auto"/>
              <w:jc w:val="center"/>
              <w:rPr>
                <w:sz w:val="24"/>
                <w:szCs w:val="24"/>
              </w:rPr>
            </w:pPr>
            <w:r w:rsidRPr="00D9320D">
              <w:rPr>
                <w:sz w:val="24"/>
                <w:szCs w:val="24"/>
              </w:rPr>
              <w:t>усього</w:t>
            </w:r>
          </w:p>
        </w:tc>
        <w:tc>
          <w:tcPr>
            <w:tcW w:w="2977" w:type="dxa"/>
            <w:gridSpan w:val="5"/>
            <w:vAlign w:val="center"/>
          </w:tcPr>
          <w:p w:rsidR="00453F87" w:rsidRPr="00D9320D" w:rsidRDefault="00CA2751" w:rsidP="00FB3020">
            <w:pPr>
              <w:pStyle w:val="TableParagraph"/>
              <w:spacing w:line="360" w:lineRule="auto"/>
              <w:jc w:val="center"/>
              <w:rPr>
                <w:sz w:val="24"/>
                <w:szCs w:val="24"/>
              </w:rPr>
            </w:pPr>
            <w:r w:rsidRPr="00D9320D">
              <w:rPr>
                <w:sz w:val="24"/>
                <w:szCs w:val="24"/>
              </w:rPr>
              <w:t>у</w:t>
            </w:r>
            <w:r w:rsidRPr="00D9320D">
              <w:rPr>
                <w:spacing w:val="-3"/>
                <w:sz w:val="24"/>
                <w:szCs w:val="24"/>
              </w:rPr>
              <w:t xml:space="preserve"> </w:t>
            </w:r>
            <w:r w:rsidRPr="00D9320D">
              <w:rPr>
                <w:sz w:val="24"/>
                <w:szCs w:val="24"/>
              </w:rPr>
              <w:t>тому</w:t>
            </w:r>
            <w:r w:rsidRPr="00D9320D">
              <w:rPr>
                <w:spacing w:val="-4"/>
                <w:sz w:val="24"/>
                <w:szCs w:val="24"/>
              </w:rPr>
              <w:t xml:space="preserve"> </w:t>
            </w:r>
            <w:r w:rsidRPr="00D9320D">
              <w:rPr>
                <w:sz w:val="24"/>
                <w:szCs w:val="24"/>
              </w:rPr>
              <w:t>числі</w:t>
            </w:r>
          </w:p>
        </w:tc>
        <w:tc>
          <w:tcPr>
            <w:tcW w:w="708" w:type="dxa"/>
            <w:vMerge w:val="restart"/>
            <w:vAlign w:val="center"/>
          </w:tcPr>
          <w:p w:rsidR="00453F87" w:rsidRPr="00D9320D" w:rsidRDefault="00CA2751" w:rsidP="00FB3020">
            <w:pPr>
              <w:pStyle w:val="TableParagraph"/>
              <w:spacing w:line="360" w:lineRule="auto"/>
              <w:jc w:val="center"/>
              <w:rPr>
                <w:sz w:val="24"/>
                <w:szCs w:val="24"/>
              </w:rPr>
            </w:pPr>
            <w:r w:rsidRPr="00D9320D">
              <w:rPr>
                <w:sz w:val="24"/>
                <w:szCs w:val="24"/>
              </w:rPr>
              <w:t>усього</w:t>
            </w:r>
          </w:p>
        </w:tc>
        <w:tc>
          <w:tcPr>
            <w:tcW w:w="2858" w:type="dxa"/>
            <w:gridSpan w:val="5"/>
            <w:vAlign w:val="center"/>
          </w:tcPr>
          <w:p w:rsidR="00453F87" w:rsidRPr="00D9320D" w:rsidRDefault="00CA2751" w:rsidP="00FB3020">
            <w:pPr>
              <w:pStyle w:val="TableParagraph"/>
              <w:spacing w:line="360" w:lineRule="auto"/>
              <w:jc w:val="center"/>
              <w:rPr>
                <w:sz w:val="24"/>
                <w:szCs w:val="24"/>
              </w:rPr>
            </w:pPr>
            <w:r w:rsidRPr="00D9320D">
              <w:rPr>
                <w:sz w:val="24"/>
                <w:szCs w:val="24"/>
              </w:rPr>
              <w:t>у</w:t>
            </w:r>
            <w:r w:rsidRPr="00D9320D">
              <w:rPr>
                <w:spacing w:val="-3"/>
                <w:sz w:val="24"/>
                <w:szCs w:val="24"/>
              </w:rPr>
              <w:t xml:space="preserve"> </w:t>
            </w:r>
            <w:r w:rsidRPr="00D9320D">
              <w:rPr>
                <w:sz w:val="24"/>
                <w:szCs w:val="24"/>
              </w:rPr>
              <w:t>тому</w:t>
            </w:r>
            <w:r w:rsidRPr="00D9320D">
              <w:rPr>
                <w:spacing w:val="-4"/>
                <w:sz w:val="24"/>
                <w:szCs w:val="24"/>
              </w:rPr>
              <w:t xml:space="preserve"> </w:t>
            </w:r>
            <w:r w:rsidRPr="00D9320D">
              <w:rPr>
                <w:sz w:val="24"/>
                <w:szCs w:val="24"/>
              </w:rPr>
              <w:t>числі</w:t>
            </w:r>
          </w:p>
        </w:tc>
      </w:tr>
      <w:tr w:rsidR="00630367" w:rsidRPr="00D9320D" w:rsidTr="00A96FF6">
        <w:trPr>
          <w:trHeight w:val="950"/>
          <w:jc w:val="center"/>
        </w:trPr>
        <w:tc>
          <w:tcPr>
            <w:tcW w:w="3109" w:type="dxa"/>
            <w:vMerge/>
            <w:tcBorders>
              <w:top w:val="single" w:sz="4" w:space="0" w:color="auto"/>
              <w:left w:val="single" w:sz="4" w:space="0" w:color="auto"/>
              <w:bottom w:val="single" w:sz="4" w:space="0" w:color="auto"/>
              <w:right w:val="single" w:sz="4" w:space="0" w:color="auto"/>
            </w:tcBorders>
            <w:vAlign w:val="center"/>
          </w:tcPr>
          <w:p w:rsidR="00453F87" w:rsidRPr="00D9320D" w:rsidRDefault="00453F87" w:rsidP="00FB3020">
            <w:pPr>
              <w:spacing w:line="360" w:lineRule="auto"/>
              <w:jc w:val="center"/>
              <w:rPr>
                <w:sz w:val="24"/>
                <w:szCs w:val="24"/>
              </w:rPr>
            </w:pPr>
          </w:p>
        </w:tc>
        <w:tc>
          <w:tcPr>
            <w:tcW w:w="747" w:type="dxa"/>
            <w:vMerge/>
            <w:tcBorders>
              <w:top w:val="nil"/>
              <w:left w:val="single" w:sz="4" w:space="0" w:color="auto"/>
            </w:tcBorders>
            <w:vAlign w:val="center"/>
          </w:tcPr>
          <w:p w:rsidR="00453F87" w:rsidRPr="00D9320D" w:rsidRDefault="00453F87" w:rsidP="00FB3020">
            <w:pPr>
              <w:spacing w:line="360" w:lineRule="auto"/>
              <w:jc w:val="center"/>
              <w:rPr>
                <w:sz w:val="24"/>
                <w:szCs w:val="24"/>
              </w:rPr>
            </w:pPr>
          </w:p>
        </w:tc>
        <w:tc>
          <w:tcPr>
            <w:tcW w:w="595"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л</w:t>
            </w:r>
          </w:p>
        </w:tc>
        <w:tc>
          <w:tcPr>
            <w:tcW w:w="595"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п</w:t>
            </w:r>
          </w:p>
        </w:tc>
        <w:tc>
          <w:tcPr>
            <w:tcW w:w="596" w:type="dxa"/>
            <w:vAlign w:val="center"/>
          </w:tcPr>
          <w:p w:rsidR="00453F87" w:rsidRPr="00D9320D" w:rsidRDefault="00CA2751" w:rsidP="00FB3020">
            <w:pPr>
              <w:pStyle w:val="TableParagraph"/>
              <w:spacing w:line="360" w:lineRule="auto"/>
              <w:jc w:val="center"/>
              <w:rPr>
                <w:sz w:val="24"/>
                <w:szCs w:val="24"/>
              </w:rPr>
            </w:pPr>
            <w:proofErr w:type="spellStart"/>
            <w:r w:rsidRPr="00D9320D">
              <w:rPr>
                <w:sz w:val="24"/>
                <w:szCs w:val="24"/>
              </w:rPr>
              <w:t>лаб</w:t>
            </w:r>
            <w:proofErr w:type="spellEnd"/>
          </w:p>
        </w:tc>
        <w:tc>
          <w:tcPr>
            <w:tcW w:w="595" w:type="dxa"/>
            <w:vAlign w:val="center"/>
          </w:tcPr>
          <w:p w:rsidR="00453F87" w:rsidRPr="00D9320D" w:rsidRDefault="00CA2751" w:rsidP="00FB3020">
            <w:pPr>
              <w:pStyle w:val="TableParagraph"/>
              <w:spacing w:line="360" w:lineRule="auto"/>
              <w:jc w:val="center"/>
              <w:rPr>
                <w:sz w:val="24"/>
                <w:szCs w:val="24"/>
              </w:rPr>
            </w:pPr>
            <w:proofErr w:type="spellStart"/>
            <w:r w:rsidRPr="00D9320D">
              <w:rPr>
                <w:sz w:val="24"/>
                <w:szCs w:val="24"/>
              </w:rPr>
              <w:t>інд</w:t>
            </w:r>
            <w:proofErr w:type="spellEnd"/>
          </w:p>
        </w:tc>
        <w:tc>
          <w:tcPr>
            <w:tcW w:w="596" w:type="dxa"/>
            <w:vAlign w:val="center"/>
          </w:tcPr>
          <w:p w:rsidR="00453F87" w:rsidRPr="00D9320D" w:rsidRDefault="00CA2751" w:rsidP="00FB3020">
            <w:pPr>
              <w:pStyle w:val="TableParagraph"/>
              <w:spacing w:line="360" w:lineRule="auto"/>
              <w:jc w:val="center"/>
              <w:rPr>
                <w:sz w:val="24"/>
                <w:szCs w:val="24"/>
              </w:rPr>
            </w:pPr>
            <w:proofErr w:type="spellStart"/>
            <w:r w:rsidRPr="00D9320D">
              <w:rPr>
                <w:sz w:val="24"/>
                <w:szCs w:val="24"/>
              </w:rPr>
              <w:t>с.р</w:t>
            </w:r>
            <w:proofErr w:type="spellEnd"/>
            <w:r w:rsidRPr="00D9320D">
              <w:rPr>
                <w:sz w:val="24"/>
                <w:szCs w:val="24"/>
              </w:rPr>
              <w:t>.</w:t>
            </w:r>
          </w:p>
        </w:tc>
        <w:tc>
          <w:tcPr>
            <w:tcW w:w="708" w:type="dxa"/>
            <w:vMerge/>
            <w:tcBorders>
              <w:top w:val="nil"/>
            </w:tcBorders>
            <w:vAlign w:val="center"/>
          </w:tcPr>
          <w:p w:rsidR="00453F87" w:rsidRPr="00D9320D" w:rsidRDefault="00453F87" w:rsidP="00FB3020">
            <w:pPr>
              <w:spacing w:line="360" w:lineRule="auto"/>
              <w:jc w:val="center"/>
              <w:rPr>
                <w:sz w:val="24"/>
                <w:szCs w:val="24"/>
              </w:rPr>
            </w:pPr>
          </w:p>
        </w:tc>
        <w:tc>
          <w:tcPr>
            <w:tcW w:w="571"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л</w:t>
            </w:r>
          </w:p>
        </w:tc>
        <w:tc>
          <w:tcPr>
            <w:tcW w:w="572"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п</w:t>
            </w:r>
          </w:p>
        </w:tc>
        <w:tc>
          <w:tcPr>
            <w:tcW w:w="571" w:type="dxa"/>
            <w:vAlign w:val="center"/>
          </w:tcPr>
          <w:p w:rsidR="00453F87" w:rsidRPr="00D9320D" w:rsidRDefault="00CA2751" w:rsidP="00FB3020">
            <w:pPr>
              <w:pStyle w:val="TableParagraph"/>
              <w:spacing w:line="360" w:lineRule="auto"/>
              <w:jc w:val="center"/>
              <w:rPr>
                <w:sz w:val="24"/>
                <w:szCs w:val="24"/>
              </w:rPr>
            </w:pPr>
            <w:proofErr w:type="spellStart"/>
            <w:r w:rsidRPr="00D9320D">
              <w:rPr>
                <w:sz w:val="24"/>
                <w:szCs w:val="24"/>
              </w:rPr>
              <w:t>лаб</w:t>
            </w:r>
            <w:proofErr w:type="spellEnd"/>
          </w:p>
        </w:tc>
        <w:tc>
          <w:tcPr>
            <w:tcW w:w="572" w:type="dxa"/>
            <w:vAlign w:val="center"/>
          </w:tcPr>
          <w:p w:rsidR="00453F87" w:rsidRPr="00D9320D" w:rsidRDefault="00CA2751" w:rsidP="00FB3020">
            <w:pPr>
              <w:pStyle w:val="TableParagraph"/>
              <w:spacing w:line="360" w:lineRule="auto"/>
              <w:jc w:val="center"/>
              <w:rPr>
                <w:sz w:val="24"/>
                <w:szCs w:val="24"/>
              </w:rPr>
            </w:pPr>
            <w:proofErr w:type="spellStart"/>
            <w:r w:rsidRPr="00D9320D">
              <w:rPr>
                <w:sz w:val="24"/>
                <w:szCs w:val="24"/>
              </w:rPr>
              <w:t>інд</w:t>
            </w:r>
            <w:proofErr w:type="spellEnd"/>
          </w:p>
        </w:tc>
        <w:tc>
          <w:tcPr>
            <w:tcW w:w="572" w:type="dxa"/>
            <w:vAlign w:val="center"/>
          </w:tcPr>
          <w:p w:rsidR="00453F87" w:rsidRPr="00D9320D" w:rsidRDefault="00CA2751" w:rsidP="00FB3020">
            <w:pPr>
              <w:pStyle w:val="TableParagraph"/>
              <w:spacing w:line="360" w:lineRule="auto"/>
              <w:jc w:val="center"/>
              <w:rPr>
                <w:sz w:val="24"/>
                <w:szCs w:val="24"/>
              </w:rPr>
            </w:pPr>
            <w:proofErr w:type="spellStart"/>
            <w:r w:rsidRPr="00D9320D">
              <w:rPr>
                <w:sz w:val="24"/>
                <w:szCs w:val="24"/>
              </w:rPr>
              <w:t>с.р</w:t>
            </w:r>
            <w:proofErr w:type="spellEnd"/>
            <w:r w:rsidRPr="00D9320D">
              <w:rPr>
                <w:sz w:val="24"/>
                <w:szCs w:val="24"/>
              </w:rPr>
              <w:t>.</w:t>
            </w:r>
          </w:p>
        </w:tc>
      </w:tr>
      <w:tr w:rsidR="00630367" w:rsidRPr="00D9320D" w:rsidTr="00A96FF6">
        <w:trPr>
          <w:trHeight w:val="608"/>
          <w:jc w:val="center"/>
        </w:trPr>
        <w:tc>
          <w:tcPr>
            <w:tcW w:w="3109" w:type="dxa"/>
            <w:tcBorders>
              <w:top w:val="single" w:sz="4" w:space="0" w:color="auto"/>
              <w:left w:val="single" w:sz="4" w:space="0" w:color="auto"/>
              <w:bottom w:val="single" w:sz="4" w:space="0" w:color="auto"/>
              <w:right w:val="single" w:sz="4" w:space="0" w:color="auto"/>
            </w:tcBorders>
            <w:vAlign w:val="center"/>
          </w:tcPr>
          <w:p w:rsidR="00453F87" w:rsidRPr="00D9320D" w:rsidRDefault="00CA2751" w:rsidP="00FB3020">
            <w:pPr>
              <w:pStyle w:val="TableParagraph"/>
              <w:spacing w:line="360" w:lineRule="auto"/>
              <w:jc w:val="center"/>
              <w:rPr>
                <w:sz w:val="24"/>
                <w:szCs w:val="24"/>
              </w:rPr>
            </w:pPr>
            <w:r w:rsidRPr="00D9320D">
              <w:rPr>
                <w:sz w:val="24"/>
                <w:szCs w:val="24"/>
              </w:rPr>
              <w:t>1</w:t>
            </w:r>
          </w:p>
        </w:tc>
        <w:tc>
          <w:tcPr>
            <w:tcW w:w="747" w:type="dxa"/>
            <w:tcBorders>
              <w:left w:val="single" w:sz="4" w:space="0" w:color="auto"/>
            </w:tcBorders>
            <w:vAlign w:val="center"/>
          </w:tcPr>
          <w:p w:rsidR="00453F87" w:rsidRPr="00D9320D" w:rsidRDefault="00CA2751" w:rsidP="00FB3020">
            <w:pPr>
              <w:pStyle w:val="TableParagraph"/>
              <w:spacing w:line="360" w:lineRule="auto"/>
              <w:jc w:val="center"/>
              <w:rPr>
                <w:sz w:val="24"/>
                <w:szCs w:val="24"/>
              </w:rPr>
            </w:pPr>
            <w:r w:rsidRPr="00D9320D">
              <w:rPr>
                <w:sz w:val="24"/>
                <w:szCs w:val="24"/>
              </w:rPr>
              <w:t>2</w:t>
            </w:r>
          </w:p>
        </w:tc>
        <w:tc>
          <w:tcPr>
            <w:tcW w:w="595"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3</w:t>
            </w:r>
          </w:p>
        </w:tc>
        <w:tc>
          <w:tcPr>
            <w:tcW w:w="595"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4</w:t>
            </w:r>
          </w:p>
        </w:tc>
        <w:tc>
          <w:tcPr>
            <w:tcW w:w="596"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5</w:t>
            </w:r>
          </w:p>
        </w:tc>
        <w:tc>
          <w:tcPr>
            <w:tcW w:w="595"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6</w:t>
            </w:r>
          </w:p>
        </w:tc>
        <w:tc>
          <w:tcPr>
            <w:tcW w:w="596"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7</w:t>
            </w:r>
          </w:p>
        </w:tc>
        <w:tc>
          <w:tcPr>
            <w:tcW w:w="708"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8</w:t>
            </w:r>
          </w:p>
        </w:tc>
        <w:tc>
          <w:tcPr>
            <w:tcW w:w="571"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9</w:t>
            </w:r>
          </w:p>
        </w:tc>
        <w:tc>
          <w:tcPr>
            <w:tcW w:w="572"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10</w:t>
            </w:r>
          </w:p>
        </w:tc>
        <w:tc>
          <w:tcPr>
            <w:tcW w:w="571"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11</w:t>
            </w:r>
          </w:p>
        </w:tc>
        <w:tc>
          <w:tcPr>
            <w:tcW w:w="572" w:type="dxa"/>
            <w:vAlign w:val="center"/>
          </w:tcPr>
          <w:p w:rsidR="00453F87" w:rsidRPr="00D9320D" w:rsidRDefault="00630367" w:rsidP="00FB3020">
            <w:pPr>
              <w:pStyle w:val="TableParagraph"/>
              <w:spacing w:line="360" w:lineRule="auto"/>
              <w:jc w:val="center"/>
              <w:rPr>
                <w:sz w:val="24"/>
                <w:szCs w:val="24"/>
              </w:rPr>
            </w:pPr>
            <w:r w:rsidRPr="00D9320D">
              <w:rPr>
                <w:sz w:val="24"/>
                <w:szCs w:val="24"/>
              </w:rPr>
              <w:t>1</w:t>
            </w:r>
            <w:r w:rsidR="00CA2751" w:rsidRPr="00D9320D">
              <w:rPr>
                <w:sz w:val="24"/>
                <w:szCs w:val="24"/>
              </w:rPr>
              <w:t>2</w:t>
            </w:r>
          </w:p>
        </w:tc>
        <w:tc>
          <w:tcPr>
            <w:tcW w:w="572"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13</w:t>
            </w:r>
          </w:p>
        </w:tc>
      </w:tr>
      <w:tr w:rsidR="00630367" w:rsidRPr="00D9320D" w:rsidTr="00A96FF6">
        <w:trPr>
          <w:trHeight w:val="313"/>
          <w:jc w:val="center"/>
        </w:trPr>
        <w:tc>
          <w:tcPr>
            <w:tcW w:w="10399" w:type="dxa"/>
            <w:gridSpan w:val="13"/>
            <w:vAlign w:val="center"/>
          </w:tcPr>
          <w:p w:rsidR="00630367" w:rsidRPr="00D9320D" w:rsidRDefault="00630367" w:rsidP="00FB3020">
            <w:pPr>
              <w:pStyle w:val="TableParagraph"/>
              <w:spacing w:line="360" w:lineRule="auto"/>
              <w:jc w:val="center"/>
              <w:rPr>
                <w:b/>
                <w:i/>
                <w:sz w:val="24"/>
                <w:szCs w:val="24"/>
                <w:lang w:val="en-US"/>
              </w:rPr>
            </w:pPr>
            <w:r w:rsidRPr="00D9320D">
              <w:rPr>
                <w:b/>
                <w:i/>
                <w:sz w:val="24"/>
                <w:szCs w:val="24"/>
              </w:rPr>
              <w:t>Атестація 1.</w:t>
            </w:r>
            <w:r w:rsidR="00D9320D" w:rsidRPr="00D9320D">
              <w:rPr>
                <w:b/>
                <w:i/>
                <w:sz w:val="24"/>
                <w:szCs w:val="24"/>
              </w:rPr>
              <w:t xml:space="preserve"> </w:t>
            </w:r>
            <w:r w:rsidR="00D9320D" w:rsidRPr="00D9320D">
              <w:rPr>
                <w:b/>
                <w:i/>
                <w:sz w:val="24"/>
                <w:szCs w:val="24"/>
                <w:lang w:val="en-US"/>
              </w:rPr>
              <w:t>Modern World of Management</w:t>
            </w:r>
            <w:r w:rsidR="00DD0F4C">
              <w:rPr>
                <w:b/>
                <w:i/>
                <w:sz w:val="24"/>
                <w:szCs w:val="24"/>
                <w:lang w:val="en-US"/>
              </w:rPr>
              <w:t>: General Characteristics</w:t>
            </w:r>
          </w:p>
        </w:tc>
      </w:tr>
      <w:tr w:rsidR="002D1035" w:rsidRPr="00D9320D" w:rsidTr="000A1AF9">
        <w:trPr>
          <w:trHeight w:val="488"/>
          <w:jc w:val="center"/>
        </w:trPr>
        <w:tc>
          <w:tcPr>
            <w:tcW w:w="3109" w:type="dxa"/>
          </w:tcPr>
          <w:p w:rsidR="002D1035" w:rsidRPr="002D1035" w:rsidRDefault="002D1035" w:rsidP="00FB3020">
            <w:pPr>
              <w:spacing w:line="360" w:lineRule="auto"/>
              <w:jc w:val="both"/>
              <w:rPr>
                <w:rFonts w:eastAsia="SimSun"/>
                <w:sz w:val="24"/>
                <w:szCs w:val="24"/>
                <w:lang w:val="en-GB"/>
              </w:rPr>
            </w:pPr>
            <w:r w:rsidRPr="002D1035">
              <w:rPr>
                <w:rFonts w:eastAsia="SimSun"/>
                <w:sz w:val="24"/>
                <w:szCs w:val="24"/>
                <w:lang w:val="en-GB"/>
              </w:rPr>
              <w:t xml:space="preserve">Topic 1. Management </w:t>
            </w:r>
          </w:p>
        </w:tc>
        <w:tc>
          <w:tcPr>
            <w:tcW w:w="747" w:type="dxa"/>
          </w:tcPr>
          <w:p w:rsidR="002D1035" w:rsidRPr="000A1AF9" w:rsidRDefault="000A1AF9" w:rsidP="00FB3020">
            <w:pPr>
              <w:suppressAutoHyphens/>
              <w:spacing w:line="360" w:lineRule="auto"/>
              <w:jc w:val="center"/>
              <w:textAlignment w:val="top"/>
              <w:outlineLvl w:val="0"/>
              <w:rPr>
                <w:position w:val="-1"/>
              </w:rPr>
            </w:pPr>
            <w:r>
              <w:rPr>
                <w:position w:val="-1"/>
              </w:rPr>
              <w:t>10</w:t>
            </w:r>
          </w:p>
        </w:tc>
        <w:tc>
          <w:tcPr>
            <w:tcW w:w="595" w:type="dxa"/>
          </w:tcPr>
          <w:p w:rsidR="002D1035" w:rsidRPr="00620B80" w:rsidRDefault="002D1035" w:rsidP="00FB3020">
            <w:pPr>
              <w:suppressAutoHyphens/>
              <w:spacing w:line="360" w:lineRule="auto"/>
              <w:jc w:val="center"/>
              <w:textAlignment w:val="top"/>
              <w:outlineLvl w:val="0"/>
              <w:rPr>
                <w:position w:val="-1"/>
                <w:lang w:val="ru-RU"/>
              </w:rPr>
            </w:pPr>
          </w:p>
        </w:tc>
        <w:tc>
          <w:tcPr>
            <w:tcW w:w="595" w:type="dxa"/>
          </w:tcPr>
          <w:p w:rsidR="002D1035" w:rsidRPr="000A1AF9" w:rsidRDefault="000A1AF9" w:rsidP="00FB3020">
            <w:pPr>
              <w:suppressAutoHyphens/>
              <w:spacing w:line="360" w:lineRule="auto"/>
              <w:jc w:val="center"/>
              <w:textAlignment w:val="top"/>
              <w:outlineLvl w:val="0"/>
              <w:rPr>
                <w:position w:val="-1"/>
              </w:rPr>
            </w:pPr>
            <w:r>
              <w:rPr>
                <w:position w:val="-1"/>
              </w:rPr>
              <w:t>2</w:t>
            </w:r>
          </w:p>
        </w:tc>
        <w:tc>
          <w:tcPr>
            <w:tcW w:w="596" w:type="dxa"/>
          </w:tcPr>
          <w:p w:rsidR="002D1035" w:rsidRPr="00620B80" w:rsidRDefault="002D1035" w:rsidP="00FB3020">
            <w:pPr>
              <w:suppressAutoHyphens/>
              <w:spacing w:line="360" w:lineRule="auto"/>
              <w:jc w:val="center"/>
              <w:textAlignment w:val="top"/>
              <w:outlineLvl w:val="0"/>
              <w:rPr>
                <w:position w:val="-1"/>
                <w:lang w:val="ru-RU"/>
              </w:rPr>
            </w:pPr>
          </w:p>
        </w:tc>
        <w:tc>
          <w:tcPr>
            <w:tcW w:w="595" w:type="dxa"/>
          </w:tcPr>
          <w:p w:rsidR="002D1035" w:rsidRPr="00620B80" w:rsidRDefault="002D1035" w:rsidP="00FB3020">
            <w:pPr>
              <w:suppressAutoHyphens/>
              <w:spacing w:line="360" w:lineRule="auto"/>
              <w:jc w:val="center"/>
              <w:textAlignment w:val="top"/>
              <w:outlineLvl w:val="0"/>
              <w:rPr>
                <w:position w:val="-1"/>
                <w:lang w:val="ru-RU"/>
              </w:rPr>
            </w:pPr>
          </w:p>
        </w:tc>
        <w:tc>
          <w:tcPr>
            <w:tcW w:w="596" w:type="dxa"/>
          </w:tcPr>
          <w:p w:rsidR="002D1035" w:rsidRPr="00EA34C9" w:rsidRDefault="000A1AF9" w:rsidP="00FB3020">
            <w:pPr>
              <w:suppressAutoHyphens/>
              <w:spacing w:line="360" w:lineRule="auto"/>
              <w:jc w:val="center"/>
              <w:textAlignment w:val="top"/>
              <w:outlineLvl w:val="0"/>
              <w:rPr>
                <w:position w:val="-1"/>
              </w:rPr>
            </w:pPr>
            <w:r>
              <w:rPr>
                <w:position w:val="-1"/>
              </w:rPr>
              <w:t>8</w:t>
            </w:r>
          </w:p>
        </w:tc>
        <w:tc>
          <w:tcPr>
            <w:tcW w:w="708" w:type="dxa"/>
          </w:tcPr>
          <w:p w:rsidR="00305D43" w:rsidRPr="00620B80" w:rsidRDefault="000A1AF9" w:rsidP="00305D43">
            <w:pPr>
              <w:suppressAutoHyphens/>
              <w:spacing w:line="360" w:lineRule="auto"/>
              <w:jc w:val="center"/>
              <w:textAlignment w:val="top"/>
              <w:outlineLvl w:val="0"/>
              <w:rPr>
                <w:position w:val="-1"/>
                <w:lang w:val="ru-RU"/>
              </w:rPr>
            </w:pPr>
            <w:r>
              <w:rPr>
                <w:position w:val="-1"/>
                <w:lang w:val="ru-RU"/>
              </w:rPr>
              <w:t>10</w:t>
            </w:r>
          </w:p>
        </w:tc>
        <w:tc>
          <w:tcPr>
            <w:tcW w:w="571" w:type="dxa"/>
          </w:tcPr>
          <w:p w:rsidR="002D1035" w:rsidRPr="00620B80" w:rsidRDefault="002D1035" w:rsidP="00FB3020">
            <w:pPr>
              <w:suppressAutoHyphens/>
              <w:spacing w:line="360" w:lineRule="auto"/>
              <w:jc w:val="center"/>
              <w:textAlignment w:val="top"/>
              <w:outlineLvl w:val="0"/>
              <w:rPr>
                <w:position w:val="-1"/>
                <w:lang w:val="ru-RU"/>
              </w:rPr>
            </w:pPr>
          </w:p>
        </w:tc>
        <w:tc>
          <w:tcPr>
            <w:tcW w:w="572" w:type="dxa"/>
          </w:tcPr>
          <w:p w:rsidR="002D1035" w:rsidRPr="00620B80" w:rsidRDefault="00EA34C9" w:rsidP="00FB3020">
            <w:pPr>
              <w:suppressAutoHyphens/>
              <w:spacing w:line="360" w:lineRule="auto"/>
              <w:jc w:val="center"/>
              <w:textAlignment w:val="top"/>
              <w:outlineLvl w:val="0"/>
              <w:rPr>
                <w:position w:val="-1"/>
                <w:lang w:val="ru-RU"/>
              </w:rPr>
            </w:pPr>
            <w:r>
              <w:rPr>
                <w:position w:val="-1"/>
                <w:lang w:val="ru-RU"/>
              </w:rPr>
              <w:t>2</w:t>
            </w:r>
          </w:p>
        </w:tc>
        <w:tc>
          <w:tcPr>
            <w:tcW w:w="571" w:type="dxa"/>
          </w:tcPr>
          <w:p w:rsidR="002D1035" w:rsidRPr="00620B80" w:rsidRDefault="002D1035" w:rsidP="00FB3020">
            <w:pPr>
              <w:suppressAutoHyphens/>
              <w:spacing w:line="360" w:lineRule="auto"/>
              <w:jc w:val="center"/>
              <w:textAlignment w:val="top"/>
              <w:outlineLvl w:val="0"/>
              <w:rPr>
                <w:position w:val="-1"/>
                <w:lang w:val="ru-RU"/>
              </w:rPr>
            </w:pPr>
          </w:p>
        </w:tc>
        <w:tc>
          <w:tcPr>
            <w:tcW w:w="572" w:type="dxa"/>
          </w:tcPr>
          <w:p w:rsidR="002D1035" w:rsidRPr="00620B80" w:rsidRDefault="002D1035" w:rsidP="00FB3020">
            <w:pPr>
              <w:suppressAutoHyphens/>
              <w:spacing w:line="360" w:lineRule="auto"/>
              <w:jc w:val="center"/>
              <w:textAlignment w:val="top"/>
              <w:outlineLvl w:val="0"/>
              <w:rPr>
                <w:position w:val="-1"/>
                <w:lang w:val="ru-RU"/>
              </w:rPr>
            </w:pPr>
          </w:p>
        </w:tc>
        <w:tc>
          <w:tcPr>
            <w:tcW w:w="572" w:type="dxa"/>
          </w:tcPr>
          <w:p w:rsidR="002D1035" w:rsidRPr="00DD0F4C" w:rsidRDefault="000A1AF9" w:rsidP="00FB3020">
            <w:pPr>
              <w:suppressAutoHyphens/>
              <w:spacing w:line="360" w:lineRule="auto"/>
              <w:jc w:val="center"/>
              <w:textAlignment w:val="top"/>
              <w:outlineLvl w:val="0"/>
              <w:rPr>
                <w:position w:val="-1"/>
              </w:rPr>
            </w:pPr>
            <w:r>
              <w:rPr>
                <w:position w:val="-1"/>
              </w:rPr>
              <w:t>8</w:t>
            </w:r>
          </w:p>
        </w:tc>
      </w:tr>
      <w:tr w:rsidR="000A1AF9" w:rsidRPr="00D9320D" w:rsidTr="00A96FF6">
        <w:trPr>
          <w:trHeight w:val="270"/>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2. Management and Managers</w:t>
            </w:r>
          </w:p>
        </w:tc>
        <w:tc>
          <w:tcPr>
            <w:tcW w:w="747" w:type="dxa"/>
          </w:tcPr>
          <w:p w:rsidR="000A1AF9" w:rsidRDefault="000A1AF9" w:rsidP="000A1AF9">
            <w:pPr>
              <w:jc w:val="center"/>
            </w:pPr>
            <w:r w:rsidRPr="003B2577">
              <w:rPr>
                <w:position w:val="-1"/>
              </w:rPr>
              <w:t>10</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Default="000A1AF9" w:rsidP="000A1AF9">
            <w:pPr>
              <w:jc w:val="center"/>
            </w:pPr>
            <w:r w:rsidRPr="000E2937">
              <w:rPr>
                <w:position w:val="-1"/>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Pr>
                <w:position w:val="-1"/>
              </w:rPr>
              <w:t>8</w:t>
            </w:r>
          </w:p>
        </w:tc>
        <w:tc>
          <w:tcPr>
            <w:tcW w:w="708" w:type="dxa"/>
          </w:tcPr>
          <w:p w:rsidR="000A1AF9" w:rsidRPr="00DD0F4C" w:rsidRDefault="000A1AF9" w:rsidP="000A1AF9">
            <w:pPr>
              <w:suppressAutoHyphens/>
              <w:spacing w:line="360" w:lineRule="auto"/>
              <w:jc w:val="center"/>
              <w:textAlignment w:val="top"/>
              <w:outlineLvl w:val="0"/>
              <w:rPr>
                <w:position w:val="-1"/>
              </w:rPr>
            </w:pPr>
            <w:r>
              <w:rPr>
                <w:position w:val="-1"/>
              </w:rPr>
              <w:t>10</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DD0F4C" w:rsidRDefault="000A1AF9" w:rsidP="000A1AF9">
            <w:pPr>
              <w:suppressAutoHyphens/>
              <w:spacing w:line="360" w:lineRule="auto"/>
              <w:jc w:val="center"/>
              <w:textAlignment w:val="top"/>
              <w:outlineLvl w:val="0"/>
              <w:rPr>
                <w:position w:val="-1"/>
              </w:rPr>
            </w:pPr>
            <w:r>
              <w:rPr>
                <w:position w:val="-1"/>
              </w:rPr>
              <w:t>10</w:t>
            </w:r>
          </w:p>
        </w:tc>
      </w:tr>
      <w:tr w:rsidR="000A1AF9" w:rsidRPr="00D9320D" w:rsidTr="00A96FF6">
        <w:trPr>
          <w:trHeight w:val="259"/>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3. Present Tenses</w:t>
            </w:r>
          </w:p>
        </w:tc>
        <w:tc>
          <w:tcPr>
            <w:tcW w:w="747" w:type="dxa"/>
          </w:tcPr>
          <w:p w:rsidR="000A1AF9" w:rsidRDefault="000A1AF9" w:rsidP="000A1AF9">
            <w:pPr>
              <w:jc w:val="center"/>
            </w:pPr>
            <w:r w:rsidRPr="003B2577">
              <w:rPr>
                <w:position w:val="-1"/>
              </w:rPr>
              <w:t>10</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Default="000A1AF9" w:rsidP="000A1AF9">
            <w:pPr>
              <w:jc w:val="center"/>
            </w:pPr>
            <w:r w:rsidRPr="000E2937">
              <w:rPr>
                <w:position w:val="-1"/>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Pr>
                <w:position w:val="-1"/>
              </w:rPr>
              <w:t>8</w:t>
            </w:r>
          </w:p>
        </w:tc>
        <w:tc>
          <w:tcPr>
            <w:tcW w:w="708" w:type="dxa"/>
          </w:tcPr>
          <w:p w:rsidR="000A1AF9" w:rsidRDefault="000A1AF9" w:rsidP="000A1AF9">
            <w:pPr>
              <w:jc w:val="center"/>
            </w:pPr>
            <w:r w:rsidRPr="00D10CAD">
              <w:rPr>
                <w:position w:val="-1"/>
              </w:rPr>
              <w:t>10</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Default="000A1AF9" w:rsidP="000A1AF9">
            <w:pPr>
              <w:jc w:val="center"/>
            </w:pPr>
            <w:r w:rsidRPr="00D10CAD">
              <w:rPr>
                <w:position w:val="-1"/>
              </w:rPr>
              <w:t>10</w:t>
            </w:r>
          </w:p>
        </w:tc>
      </w:tr>
      <w:tr w:rsidR="000A1AF9" w:rsidRPr="00D9320D" w:rsidTr="00A96FF6">
        <w:trPr>
          <w:trHeight w:val="264"/>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4. Functions of Management</w:t>
            </w:r>
          </w:p>
        </w:tc>
        <w:tc>
          <w:tcPr>
            <w:tcW w:w="747" w:type="dxa"/>
          </w:tcPr>
          <w:p w:rsidR="000A1AF9" w:rsidRDefault="000A1AF9" w:rsidP="000A1AF9">
            <w:pPr>
              <w:jc w:val="center"/>
            </w:pPr>
            <w:r w:rsidRPr="003B2577">
              <w:rPr>
                <w:position w:val="-1"/>
              </w:rPr>
              <w:t>10</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Default="000A1AF9" w:rsidP="000A1AF9">
            <w:pPr>
              <w:jc w:val="center"/>
            </w:pPr>
            <w:r w:rsidRPr="000E2937">
              <w:rPr>
                <w:position w:val="-1"/>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Pr>
                <w:position w:val="-1"/>
              </w:rPr>
              <w:t>8</w:t>
            </w:r>
          </w:p>
        </w:tc>
        <w:tc>
          <w:tcPr>
            <w:tcW w:w="708" w:type="dxa"/>
          </w:tcPr>
          <w:p w:rsidR="000A1AF9" w:rsidRDefault="000A1AF9" w:rsidP="000A1AF9">
            <w:pPr>
              <w:jc w:val="center"/>
            </w:pPr>
            <w:r w:rsidRPr="00D10CAD">
              <w:rPr>
                <w:position w:val="-1"/>
              </w:rPr>
              <w:t>10</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Default="000A1AF9" w:rsidP="000A1AF9">
            <w:pPr>
              <w:jc w:val="center"/>
            </w:pPr>
            <w:r w:rsidRPr="00D10CAD">
              <w:rPr>
                <w:position w:val="-1"/>
              </w:rPr>
              <w:t>10</w:t>
            </w:r>
          </w:p>
        </w:tc>
      </w:tr>
      <w:tr w:rsidR="000A1AF9" w:rsidRPr="00D9320D" w:rsidTr="002D1035">
        <w:trPr>
          <w:trHeight w:val="301"/>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5. Leadership Styles</w:t>
            </w:r>
          </w:p>
        </w:tc>
        <w:tc>
          <w:tcPr>
            <w:tcW w:w="747" w:type="dxa"/>
          </w:tcPr>
          <w:p w:rsidR="000A1AF9" w:rsidRDefault="000A1AF9" w:rsidP="000A1AF9">
            <w:pPr>
              <w:jc w:val="center"/>
            </w:pPr>
            <w:r w:rsidRPr="003B2577">
              <w:rPr>
                <w:position w:val="-1"/>
              </w:rPr>
              <w:t>10</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Default="000A1AF9" w:rsidP="000A1AF9">
            <w:pPr>
              <w:jc w:val="center"/>
            </w:pPr>
            <w:r w:rsidRPr="000E2937">
              <w:rPr>
                <w:position w:val="-1"/>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Pr>
                <w:position w:val="-1"/>
              </w:rPr>
              <w:t>8</w:t>
            </w:r>
          </w:p>
        </w:tc>
        <w:tc>
          <w:tcPr>
            <w:tcW w:w="708" w:type="dxa"/>
          </w:tcPr>
          <w:p w:rsidR="000A1AF9" w:rsidRDefault="000A1AF9" w:rsidP="000A1AF9">
            <w:pPr>
              <w:jc w:val="center"/>
            </w:pPr>
            <w:r w:rsidRPr="00D10CAD">
              <w:rPr>
                <w:position w:val="-1"/>
              </w:rPr>
              <w:t>10</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Default="000A1AF9" w:rsidP="000A1AF9">
            <w:pPr>
              <w:jc w:val="center"/>
            </w:pPr>
            <w:r w:rsidRPr="00D10CAD">
              <w:rPr>
                <w:position w:val="-1"/>
              </w:rPr>
              <w:t>10</w:t>
            </w:r>
          </w:p>
        </w:tc>
      </w:tr>
      <w:tr w:rsidR="000A1AF9" w:rsidRPr="00D9320D" w:rsidTr="00A96FF6">
        <w:trPr>
          <w:trHeight w:val="206"/>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6. Past Tenses</w:t>
            </w:r>
          </w:p>
        </w:tc>
        <w:tc>
          <w:tcPr>
            <w:tcW w:w="747" w:type="dxa"/>
          </w:tcPr>
          <w:p w:rsidR="000A1AF9" w:rsidRDefault="000A1AF9" w:rsidP="000A1AF9">
            <w:pPr>
              <w:jc w:val="center"/>
            </w:pPr>
            <w:r w:rsidRPr="003B2577">
              <w:rPr>
                <w:position w:val="-1"/>
              </w:rPr>
              <w:t>10</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Default="000A1AF9" w:rsidP="000A1AF9">
            <w:pPr>
              <w:jc w:val="center"/>
            </w:pPr>
            <w:r w:rsidRPr="000E2937">
              <w:rPr>
                <w:position w:val="-1"/>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Pr>
                <w:position w:val="-1"/>
              </w:rPr>
              <w:t>8</w:t>
            </w:r>
          </w:p>
        </w:tc>
        <w:tc>
          <w:tcPr>
            <w:tcW w:w="708" w:type="dxa"/>
          </w:tcPr>
          <w:p w:rsidR="000A1AF9" w:rsidRDefault="000A1AF9" w:rsidP="000A1AF9">
            <w:pPr>
              <w:jc w:val="center"/>
            </w:pPr>
            <w:r w:rsidRPr="00D10CAD">
              <w:rPr>
                <w:position w:val="-1"/>
              </w:rPr>
              <w:t>10</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Default="000A1AF9" w:rsidP="000A1AF9">
            <w:pPr>
              <w:jc w:val="center"/>
            </w:pPr>
            <w:r w:rsidRPr="00D10CAD">
              <w:rPr>
                <w:position w:val="-1"/>
              </w:rPr>
              <w:t>10</w:t>
            </w:r>
          </w:p>
        </w:tc>
      </w:tr>
      <w:tr w:rsidR="00DD0F4C" w:rsidRPr="00D9320D" w:rsidTr="00A96FF6">
        <w:trPr>
          <w:trHeight w:val="206"/>
          <w:jc w:val="center"/>
        </w:trPr>
        <w:tc>
          <w:tcPr>
            <w:tcW w:w="3109" w:type="dxa"/>
          </w:tcPr>
          <w:p w:rsidR="00DD0F4C" w:rsidRPr="00DD0F4C" w:rsidRDefault="00DD0F4C" w:rsidP="00FB3020">
            <w:pPr>
              <w:spacing w:line="360" w:lineRule="auto"/>
              <w:jc w:val="both"/>
              <w:rPr>
                <w:rFonts w:eastAsia="SimSun"/>
                <w:b/>
                <w:sz w:val="24"/>
                <w:szCs w:val="24"/>
              </w:rPr>
            </w:pPr>
            <w:r w:rsidRPr="00DD0F4C">
              <w:rPr>
                <w:rFonts w:eastAsia="SimSun"/>
                <w:b/>
                <w:sz w:val="24"/>
                <w:szCs w:val="24"/>
              </w:rPr>
              <w:t>Разом</w:t>
            </w:r>
          </w:p>
        </w:tc>
        <w:tc>
          <w:tcPr>
            <w:tcW w:w="747" w:type="dxa"/>
          </w:tcPr>
          <w:p w:rsidR="00DD0F4C" w:rsidRPr="00DD0F4C" w:rsidRDefault="000A1AF9" w:rsidP="00FB3020">
            <w:pPr>
              <w:suppressAutoHyphens/>
              <w:spacing w:line="360" w:lineRule="auto"/>
              <w:jc w:val="center"/>
              <w:textAlignment w:val="top"/>
              <w:outlineLvl w:val="0"/>
              <w:rPr>
                <w:b/>
                <w:position w:val="-1"/>
                <w:lang w:val="ru-RU"/>
              </w:rPr>
            </w:pPr>
            <w:r>
              <w:rPr>
                <w:b/>
                <w:position w:val="-1"/>
                <w:lang w:val="ru-RU"/>
              </w:rPr>
              <w:t>60</w:t>
            </w:r>
          </w:p>
        </w:tc>
        <w:tc>
          <w:tcPr>
            <w:tcW w:w="595" w:type="dxa"/>
          </w:tcPr>
          <w:p w:rsidR="00DD0F4C" w:rsidRPr="00DD0F4C" w:rsidRDefault="00DD0F4C" w:rsidP="00FB3020">
            <w:pPr>
              <w:suppressAutoHyphens/>
              <w:spacing w:line="360" w:lineRule="auto"/>
              <w:jc w:val="center"/>
              <w:textAlignment w:val="top"/>
              <w:outlineLvl w:val="0"/>
              <w:rPr>
                <w:b/>
                <w:position w:val="-1"/>
                <w:lang w:val="ru-RU"/>
              </w:rPr>
            </w:pPr>
          </w:p>
        </w:tc>
        <w:tc>
          <w:tcPr>
            <w:tcW w:w="595" w:type="dxa"/>
          </w:tcPr>
          <w:p w:rsidR="00DD0F4C" w:rsidRPr="00DD0F4C" w:rsidRDefault="00DD0F4C" w:rsidP="00FB3020">
            <w:pPr>
              <w:suppressAutoHyphens/>
              <w:spacing w:line="360" w:lineRule="auto"/>
              <w:jc w:val="center"/>
              <w:textAlignment w:val="top"/>
              <w:outlineLvl w:val="0"/>
              <w:rPr>
                <w:b/>
                <w:position w:val="-1"/>
                <w:lang w:val="ru-RU"/>
              </w:rPr>
            </w:pPr>
            <w:r w:rsidRPr="00DD0F4C">
              <w:rPr>
                <w:b/>
                <w:position w:val="-1"/>
                <w:lang w:val="ru-RU"/>
              </w:rPr>
              <w:t>12</w:t>
            </w:r>
          </w:p>
        </w:tc>
        <w:tc>
          <w:tcPr>
            <w:tcW w:w="596" w:type="dxa"/>
          </w:tcPr>
          <w:p w:rsidR="00DD0F4C" w:rsidRPr="00DD0F4C" w:rsidRDefault="00DD0F4C" w:rsidP="00FB3020">
            <w:pPr>
              <w:suppressAutoHyphens/>
              <w:spacing w:line="360" w:lineRule="auto"/>
              <w:jc w:val="center"/>
              <w:textAlignment w:val="top"/>
              <w:outlineLvl w:val="0"/>
              <w:rPr>
                <w:b/>
                <w:position w:val="-1"/>
                <w:lang w:val="ru-RU"/>
              </w:rPr>
            </w:pPr>
          </w:p>
        </w:tc>
        <w:tc>
          <w:tcPr>
            <w:tcW w:w="595" w:type="dxa"/>
          </w:tcPr>
          <w:p w:rsidR="00DD0F4C" w:rsidRPr="00DD0F4C" w:rsidRDefault="00DD0F4C" w:rsidP="00FB3020">
            <w:pPr>
              <w:suppressAutoHyphens/>
              <w:spacing w:line="360" w:lineRule="auto"/>
              <w:jc w:val="center"/>
              <w:textAlignment w:val="top"/>
              <w:outlineLvl w:val="0"/>
              <w:rPr>
                <w:b/>
                <w:position w:val="-1"/>
                <w:lang w:val="ru-RU"/>
              </w:rPr>
            </w:pPr>
          </w:p>
        </w:tc>
        <w:tc>
          <w:tcPr>
            <w:tcW w:w="596" w:type="dxa"/>
          </w:tcPr>
          <w:p w:rsidR="00DD0F4C" w:rsidRPr="00DD0F4C" w:rsidRDefault="000A1AF9" w:rsidP="00FB3020">
            <w:pPr>
              <w:suppressAutoHyphens/>
              <w:spacing w:line="360" w:lineRule="auto"/>
              <w:jc w:val="center"/>
              <w:textAlignment w:val="top"/>
              <w:outlineLvl w:val="0"/>
              <w:rPr>
                <w:b/>
                <w:position w:val="-1"/>
                <w:lang w:val="ru-RU"/>
              </w:rPr>
            </w:pPr>
            <w:r>
              <w:rPr>
                <w:b/>
                <w:position w:val="-1"/>
                <w:lang w:val="ru-RU"/>
              </w:rPr>
              <w:t>48</w:t>
            </w:r>
          </w:p>
        </w:tc>
        <w:tc>
          <w:tcPr>
            <w:tcW w:w="708" w:type="dxa"/>
          </w:tcPr>
          <w:p w:rsidR="00DD0F4C" w:rsidRPr="00DD0F4C" w:rsidRDefault="000A1AF9" w:rsidP="00FB3020">
            <w:pPr>
              <w:suppressAutoHyphens/>
              <w:spacing w:line="360" w:lineRule="auto"/>
              <w:jc w:val="center"/>
              <w:textAlignment w:val="top"/>
              <w:outlineLvl w:val="0"/>
              <w:rPr>
                <w:b/>
                <w:position w:val="-1"/>
                <w:lang w:val="ru-RU"/>
              </w:rPr>
            </w:pPr>
            <w:r>
              <w:rPr>
                <w:b/>
                <w:position w:val="-1"/>
                <w:lang w:val="ru-RU"/>
              </w:rPr>
              <w:t>60</w:t>
            </w:r>
          </w:p>
        </w:tc>
        <w:tc>
          <w:tcPr>
            <w:tcW w:w="571" w:type="dxa"/>
          </w:tcPr>
          <w:p w:rsidR="00DD0F4C" w:rsidRPr="00DD0F4C" w:rsidRDefault="00DD0F4C" w:rsidP="00FB3020">
            <w:pPr>
              <w:suppressAutoHyphens/>
              <w:spacing w:line="360" w:lineRule="auto"/>
              <w:jc w:val="center"/>
              <w:textAlignment w:val="top"/>
              <w:outlineLvl w:val="0"/>
              <w:rPr>
                <w:b/>
                <w:position w:val="-1"/>
                <w:lang w:val="ru-RU"/>
              </w:rPr>
            </w:pPr>
          </w:p>
        </w:tc>
        <w:tc>
          <w:tcPr>
            <w:tcW w:w="572" w:type="dxa"/>
          </w:tcPr>
          <w:p w:rsidR="00DD0F4C" w:rsidRPr="00DD0F4C" w:rsidRDefault="00EA34C9" w:rsidP="00FB3020">
            <w:pPr>
              <w:suppressAutoHyphens/>
              <w:spacing w:line="360" w:lineRule="auto"/>
              <w:jc w:val="center"/>
              <w:textAlignment w:val="top"/>
              <w:outlineLvl w:val="0"/>
              <w:rPr>
                <w:b/>
                <w:position w:val="-1"/>
                <w:lang w:val="ru-RU"/>
              </w:rPr>
            </w:pPr>
            <w:r>
              <w:rPr>
                <w:b/>
                <w:position w:val="-1"/>
                <w:lang w:val="ru-RU"/>
              </w:rPr>
              <w:t>2</w:t>
            </w:r>
          </w:p>
        </w:tc>
        <w:tc>
          <w:tcPr>
            <w:tcW w:w="571" w:type="dxa"/>
          </w:tcPr>
          <w:p w:rsidR="00DD0F4C" w:rsidRPr="00DD0F4C" w:rsidRDefault="00DD0F4C" w:rsidP="00FB3020">
            <w:pPr>
              <w:suppressAutoHyphens/>
              <w:spacing w:line="360" w:lineRule="auto"/>
              <w:jc w:val="center"/>
              <w:textAlignment w:val="top"/>
              <w:outlineLvl w:val="0"/>
              <w:rPr>
                <w:b/>
                <w:position w:val="-1"/>
                <w:lang w:val="ru-RU"/>
              </w:rPr>
            </w:pPr>
          </w:p>
        </w:tc>
        <w:tc>
          <w:tcPr>
            <w:tcW w:w="572" w:type="dxa"/>
          </w:tcPr>
          <w:p w:rsidR="00DD0F4C" w:rsidRPr="00DD0F4C" w:rsidRDefault="00DD0F4C" w:rsidP="00FB3020">
            <w:pPr>
              <w:suppressAutoHyphens/>
              <w:spacing w:line="360" w:lineRule="auto"/>
              <w:jc w:val="center"/>
              <w:textAlignment w:val="top"/>
              <w:outlineLvl w:val="0"/>
              <w:rPr>
                <w:b/>
                <w:position w:val="-1"/>
                <w:lang w:val="ru-RU"/>
              </w:rPr>
            </w:pPr>
          </w:p>
        </w:tc>
        <w:tc>
          <w:tcPr>
            <w:tcW w:w="572" w:type="dxa"/>
          </w:tcPr>
          <w:p w:rsidR="00DD0F4C" w:rsidRPr="00DD0F4C" w:rsidRDefault="000A1AF9" w:rsidP="00FB3020">
            <w:pPr>
              <w:suppressAutoHyphens/>
              <w:spacing w:line="360" w:lineRule="auto"/>
              <w:jc w:val="center"/>
              <w:textAlignment w:val="top"/>
              <w:outlineLvl w:val="0"/>
              <w:rPr>
                <w:b/>
                <w:position w:val="-1"/>
                <w:lang w:val="ru-RU"/>
              </w:rPr>
            </w:pPr>
            <w:r>
              <w:rPr>
                <w:b/>
                <w:position w:val="-1"/>
                <w:lang w:val="ru-RU"/>
              </w:rPr>
              <w:t>58</w:t>
            </w:r>
          </w:p>
        </w:tc>
      </w:tr>
      <w:tr w:rsidR="00DD0F4C" w:rsidRPr="00D9320D" w:rsidTr="006A30EF">
        <w:trPr>
          <w:trHeight w:val="206"/>
          <w:jc w:val="center"/>
        </w:trPr>
        <w:tc>
          <w:tcPr>
            <w:tcW w:w="10399" w:type="dxa"/>
            <w:gridSpan w:val="13"/>
          </w:tcPr>
          <w:p w:rsidR="00DD0F4C" w:rsidRPr="00DD0F4C" w:rsidRDefault="00DD0F4C" w:rsidP="00FB3020">
            <w:pPr>
              <w:suppressAutoHyphens/>
              <w:spacing w:line="360" w:lineRule="auto"/>
              <w:jc w:val="center"/>
              <w:textAlignment w:val="top"/>
              <w:outlineLvl w:val="0"/>
              <w:rPr>
                <w:position w:val="-1"/>
                <w:lang w:val="en-US"/>
              </w:rPr>
            </w:pPr>
            <w:r w:rsidRPr="00D9320D">
              <w:rPr>
                <w:b/>
                <w:i/>
                <w:sz w:val="24"/>
                <w:szCs w:val="24"/>
              </w:rPr>
              <w:t xml:space="preserve">Атестація </w:t>
            </w:r>
            <w:r>
              <w:rPr>
                <w:b/>
                <w:i/>
                <w:sz w:val="24"/>
                <w:szCs w:val="24"/>
                <w:lang w:val="en-US"/>
              </w:rPr>
              <w:t>2.</w:t>
            </w:r>
            <w:r w:rsidRPr="00D9320D">
              <w:rPr>
                <w:b/>
                <w:i/>
                <w:sz w:val="24"/>
                <w:szCs w:val="24"/>
              </w:rPr>
              <w:t xml:space="preserve"> </w:t>
            </w:r>
            <w:r>
              <w:rPr>
                <w:b/>
                <w:i/>
                <w:sz w:val="24"/>
                <w:szCs w:val="24"/>
                <w:lang w:val="en-US"/>
              </w:rPr>
              <w:t>Taxonomy of Management</w:t>
            </w:r>
          </w:p>
        </w:tc>
      </w:tr>
      <w:tr w:rsidR="000A1AF9" w:rsidRPr="00D9320D" w:rsidTr="00A96FF6">
        <w:trPr>
          <w:trHeight w:val="608"/>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 xml:space="preserve">Topic 7 Manager’s Skills and Responsibilities </w:t>
            </w:r>
          </w:p>
        </w:tc>
        <w:tc>
          <w:tcPr>
            <w:tcW w:w="747"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r w:rsidRPr="00620B80">
              <w:rPr>
                <w:position w:val="-1"/>
                <w:lang w:val="ru-RU"/>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6</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2</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4</w:t>
            </w:r>
          </w:p>
        </w:tc>
      </w:tr>
      <w:tr w:rsidR="000A1AF9" w:rsidRPr="00D9320D" w:rsidTr="002D1035">
        <w:trPr>
          <w:trHeight w:val="361"/>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8. Types of Management</w:t>
            </w:r>
          </w:p>
        </w:tc>
        <w:tc>
          <w:tcPr>
            <w:tcW w:w="747"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r w:rsidRPr="00620B80">
              <w:rPr>
                <w:position w:val="-1"/>
                <w:lang w:val="ru-RU"/>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6</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6</w:t>
            </w:r>
          </w:p>
        </w:tc>
      </w:tr>
      <w:tr w:rsidR="000A1AF9" w:rsidRPr="00D9320D" w:rsidTr="00A96FF6">
        <w:trPr>
          <w:trHeight w:val="241"/>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9. Future Tenses</w:t>
            </w:r>
          </w:p>
        </w:tc>
        <w:tc>
          <w:tcPr>
            <w:tcW w:w="747"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r w:rsidRPr="00620B80">
              <w:rPr>
                <w:position w:val="-1"/>
                <w:lang w:val="ru-RU"/>
              </w:rPr>
              <w:t>2</w:t>
            </w:r>
          </w:p>
        </w:tc>
        <w:tc>
          <w:tcPr>
            <w:tcW w:w="596" w:type="dxa"/>
          </w:tcPr>
          <w:p w:rsidR="000A1AF9" w:rsidRPr="00620B80" w:rsidRDefault="000A1AF9" w:rsidP="000A1AF9">
            <w:pPr>
              <w:suppressAutoHyphens/>
              <w:spacing w:line="360" w:lineRule="auto"/>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r>
      <w:tr w:rsidR="000A1AF9" w:rsidRPr="00D9320D" w:rsidTr="00A96FF6">
        <w:trPr>
          <w:trHeight w:val="246"/>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 xml:space="preserve">Topic 10. Financial Management </w:t>
            </w:r>
          </w:p>
        </w:tc>
        <w:tc>
          <w:tcPr>
            <w:tcW w:w="747"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en-US"/>
              </w:rPr>
            </w:pPr>
            <w:r w:rsidRPr="00620B80">
              <w:rPr>
                <w:position w:val="-1"/>
                <w:lang w:val="ru-RU"/>
              </w:rPr>
              <w:t>2</w:t>
            </w:r>
          </w:p>
        </w:tc>
        <w:tc>
          <w:tcPr>
            <w:tcW w:w="596" w:type="dxa"/>
          </w:tcPr>
          <w:p w:rsidR="000A1AF9" w:rsidRPr="00620B80" w:rsidRDefault="000A1AF9" w:rsidP="000A1AF9">
            <w:pPr>
              <w:suppressAutoHyphens/>
              <w:spacing w:line="360" w:lineRule="auto"/>
              <w:jc w:val="center"/>
              <w:textAlignment w:val="top"/>
              <w:outlineLvl w:val="0"/>
              <w:rPr>
                <w:position w:val="-1"/>
                <w:lang w:val="en-US"/>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r>
      <w:tr w:rsidR="000A1AF9" w:rsidRPr="00D9320D" w:rsidTr="00A96FF6">
        <w:trPr>
          <w:trHeight w:val="608"/>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11. Marketing Management</w:t>
            </w:r>
          </w:p>
        </w:tc>
        <w:tc>
          <w:tcPr>
            <w:tcW w:w="747" w:type="dxa"/>
          </w:tcPr>
          <w:p w:rsidR="000A1AF9" w:rsidRPr="00620B80" w:rsidRDefault="000A1AF9" w:rsidP="000A1AF9">
            <w:pPr>
              <w:suppressAutoHyphens/>
              <w:spacing w:line="360" w:lineRule="auto"/>
              <w:ind w:left="2" w:hangingChars="1" w:hanging="2"/>
              <w:jc w:val="center"/>
              <w:textAlignment w:val="top"/>
              <w:outlineLvl w:val="0"/>
              <w:rPr>
                <w:position w:val="-1"/>
                <w:lang w:val="ru-RU"/>
              </w:rPr>
            </w:pPr>
            <w:r>
              <w:rPr>
                <w:position w:val="-1"/>
                <w:lang w:val="ru-RU"/>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ind w:left="2" w:hangingChars="1" w:hanging="2"/>
              <w:jc w:val="center"/>
              <w:textAlignment w:val="top"/>
              <w:outlineLvl w:val="0"/>
              <w:rPr>
                <w:position w:val="-1"/>
                <w:lang w:val="ru-RU"/>
              </w:rPr>
            </w:pPr>
            <w:r w:rsidRPr="00620B80">
              <w:rPr>
                <w:position w:val="-1"/>
                <w:lang w:val="ru-RU"/>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ind w:left="2" w:hangingChars="1" w:hanging="2"/>
              <w:jc w:val="center"/>
              <w:textAlignment w:val="top"/>
              <w:outlineLvl w:val="0"/>
              <w:rPr>
                <w:position w:val="-1"/>
                <w:lang w:val="ru-RU"/>
              </w:rPr>
            </w:pPr>
            <w:r>
              <w:rPr>
                <w:position w:val="-1"/>
                <w:lang w:val="ru-RU"/>
              </w:rPr>
              <w:t>8</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en-US"/>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r>
      <w:tr w:rsidR="000A1AF9" w:rsidRPr="00D9320D" w:rsidTr="00A96FF6">
        <w:trPr>
          <w:trHeight w:val="608"/>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12. Infinitive, Gerund, Participle.</w:t>
            </w:r>
          </w:p>
        </w:tc>
        <w:tc>
          <w:tcPr>
            <w:tcW w:w="747" w:type="dxa"/>
          </w:tcPr>
          <w:p w:rsidR="000A1AF9" w:rsidRPr="00620B80" w:rsidRDefault="000A1AF9" w:rsidP="000A1AF9">
            <w:pPr>
              <w:suppressAutoHyphens/>
              <w:spacing w:line="360" w:lineRule="auto"/>
              <w:jc w:val="center"/>
              <w:textAlignment w:val="top"/>
              <w:outlineLvl w:val="0"/>
              <w:rPr>
                <w:position w:val="-1"/>
                <w:lang w:val="en-US"/>
              </w:rPr>
            </w:pPr>
            <w:r>
              <w:rPr>
                <w:position w:val="-1"/>
                <w:lang w:val="en-US"/>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en-US"/>
              </w:rPr>
            </w:pPr>
            <w:r w:rsidRPr="00620B80">
              <w:rPr>
                <w:position w:val="-1"/>
                <w:lang w:val="en-US"/>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en-US"/>
              </w:rPr>
            </w:pPr>
            <w:r>
              <w:rPr>
                <w:position w:val="-1"/>
                <w:lang w:val="en-US"/>
              </w:rPr>
              <w:t>8</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r>
      <w:tr w:rsidR="000A1AF9" w:rsidRPr="00D9320D" w:rsidTr="00A96FF6">
        <w:trPr>
          <w:trHeight w:val="608"/>
          <w:jc w:val="center"/>
        </w:trPr>
        <w:tc>
          <w:tcPr>
            <w:tcW w:w="3109" w:type="dxa"/>
          </w:tcPr>
          <w:p w:rsidR="000A1AF9" w:rsidRPr="002D1035" w:rsidRDefault="000A1AF9" w:rsidP="000A1AF9">
            <w:pPr>
              <w:spacing w:line="360" w:lineRule="auto"/>
              <w:jc w:val="both"/>
              <w:rPr>
                <w:rFonts w:eastAsia="SimSun"/>
                <w:sz w:val="24"/>
                <w:szCs w:val="24"/>
                <w:lang w:val="en-GB"/>
              </w:rPr>
            </w:pPr>
            <w:r w:rsidRPr="002D1035">
              <w:rPr>
                <w:rFonts w:eastAsia="SimSun"/>
                <w:sz w:val="24"/>
                <w:szCs w:val="24"/>
                <w:lang w:val="en-GB"/>
              </w:rPr>
              <w:t>Topic 13. International Management</w:t>
            </w:r>
          </w:p>
        </w:tc>
        <w:tc>
          <w:tcPr>
            <w:tcW w:w="747" w:type="dxa"/>
          </w:tcPr>
          <w:p w:rsidR="000A1AF9" w:rsidRPr="00620B80" w:rsidRDefault="000A1AF9" w:rsidP="000A1AF9">
            <w:pPr>
              <w:suppressAutoHyphens/>
              <w:spacing w:line="360" w:lineRule="auto"/>
              <w:jc w:val="center"/>
              <w:textAlignment w:val="top"/>
              <w:outlineLvl w:val="0"/>
              <w:rPr>
                <w:position w:val="-1"/>
                <w:lang w:val="en-US"/>
              </w:rPr>
            </w:pPr>
            <w:r>
              <w:rPr>
                <w:position w:val="-1"/>
                <w:lang w:val="en-US"/>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en-US"/>
              </w:rPr>
            </w:pPr>
            <w:r w:rsidRPr="00620B80">
              <w:rPr>
                <w:position w:val="-1"/>
                <w:lang w:val="en-US"/>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en-US"/>
              </w:rPr>
            </w:pPr>
            <w:r>
              <w:rPr>
                <w:position w:val="-1"/>
                <w:lang w:val="en-US"/>
              </w:rPr>
              <w:t>8</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r>
      <w:tr w:rsidR="000A1AF9" w:rsidRPr="00D9320D" w:rsidTr="00A96FF6">
        <w:trPr>
          <w:trHeight w:val="233"/>
          <w:jc w:val="center"/>
        </w:trPr>
        <w:tc>
          <w:tcPr>
            <w:tcW w:w="3109" w:type="dxa"/>
          </w:tcPr>
          <w:p w:rsidR="000A1AF9" w:rsidRPr="002D1035" w:rsidRDefault="000A1AF9" w:rsidP="000A1AF9">
            <w:pPr>
              <w:spacing w:line="360" w:lineRule="auto"/>
              <w:rPr>
                <w:rFonts w:eastAsia="SimSun"/>
                <w:sz w:val="24"/>
                <w:szCs w:val="24"/>
                <w:lang w:val="en-GB"/>
              </w:rPr>
            </w:pPr>
            <w:r w:rsidRPr="002D1035">
              <w:rPr>
                <w:rFonts w:eastAsia="SimSun"/>
                <w:sz w:val="24"/>
                <w:szCs w:val="24"/>
                <w:lang w:val="en-GB"/>
              </w:rPr>
              <w:lastRenderedPageBreak/>
              <w:t>Topic 14. Managerial Ethics</w:t>
            </w:r>
          </w:p>
        </w:tc>
        <w:tc>
          <w:tcPr>
            <w:tcW w:w="747"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r w:rsidRPr="00620B80">
              <w:rPr>
                <w:position w:val="-1"/>
                <w:lang w:val="ru-RU"/>
              </w:rPr>
              <w:t>2</w:t>
            </w:r>
          </w:p>
        </w:tc>
        <w:tc>
          <w:tcPr>
            <w:tcW w:w="596" w:type="dxa"/>
          </w:tcPr>
          <w:p w:rsidR="000A1AF9" w:rsidRPr="00620B80" w:rsidRDefault="000A1AF9" w:rsidP="000A1AF9">
            <w:pPr>
              <w:suppressAutoHyphens/>
              <w:spacing w:line="360" w:lineRule="auto"/>
              <w:jc w:val="center"/>
              <w:textAlignment w:val="top"/>
              <w:outlineLvl w:val="0"/>
              <w:rPr>
                <w:position w:val="-1"/>
                <w:lang w:val="ru-RU"/>
              </w:rPr>
            </w:pPr>
          </w:p>
        </w:tc>
        <w:tc>
          <w:tcPr>
            <w:tcW w:w="595" w:type="dxa"/>
          </w:tcPr>
          <w:p w:rsidR="000A1AF9" w:rsidRPr="00620B80" w:rsidRDefault="000A1AF9" w:rsidP="000A1AF9">
            <w:pPr>
              <w:suppressAutoHyphens/>
              <w:spacing w:line="360" w:lineRule="auto"/>
              <w:jc w:val="center"/>
              <w:textAlignment w:val="top"/>
              <w:outlineLvl w:val="0"/>
              <w:rPr>
                <w:position w:val="-1"/>
                <w:lang w:val="ru-RU"/>
              </w:rPr>
            </w:pPr>
          </w:p>
        </w:tc>
        <w:tc>
          <w:tcPr>
            <w:tcW w:w="596" w:type="dxa"/>
          </w:tcPr>
          <w:p w:rsidR="000A1AF9" w:rsidRDefault="000A1AF9" w:rsidP="000A1AF9">
            <w:pPr>
              <w:jc w:val="center"/>
            </w:pPr>
            <w:r w:rsidRPr="00827815">
              <w:rPr>
                <w:position w:val="-1"/>
                <w:lang w:val="ru-RU"/>
              </w:rPr>
              <w:t>6</w:t>
            </w:r>
          </w:p>
        </w:tc>
        <w:tc>
          <w:tcPr>
            <w:tcW w:w="708"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1"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p>
        </w:tc>
        <w:tc>
          <w:tcPr>
            <w:tcW w:w="572" w:type="dxa"/>
          </w:tcPr>
          <w:p w:rsidR="000A1AF9" w:rsidRPr="00620B80" w:rsidRDefault="000A1AF9" w:rsidP="000A1AF9">
            <w:pPr>
              <w:suppressAutoHyphens/>
              <w:spacing w:line="360" w:lineRule="auto"/>
              <w:jc w:val="center"/>
              <w:textAlignment w:val="top"/>
              <w:outlineLvl w:val="0"/>
              <w:rPr>
                <w:position w:val="-1"/>
                <w:lang w:val="ru-RU"/>
              </w:rPr>
            </w:pPr>
            <w:r>
              <w:rPr>
                <w:position w:val="-1"/>
                <w:lang w:val="ru-RU"/>
              </w:rPr>
              <w:t>8</w:t>
            </w:r>
          </w:p>
        </w:tc>
      </w:tr>
      <w:tr w:rsidR="00DD0F4C" w:rsidRPr="00D9320D" w:rsidTr="00A96FF6">
        <w:trPr>
          <w:trHeight w:val="233"/>
          <w:jc w:val="center"/>
        </w:trPr>
        <w:tc>
          <w:tcPr>
            <w:tcW w:w="3109" w:type="dxa"/>
          </w:tcPr>
          <w:p w:rsidR="00DD0F4C" w:rsidRPr="00DD0F4C" w:rsidRDefault="00DD0F4C" w:rsidP="00FB3020">
            <w:pPr>
              <w:spacing w:line="360" w:lineRule="auto"/>
              <w:rPr>
                <w:rFonts w:eastAsia="SimSun"/>
                <w:b/>
                <w:sz w:val="24"/>
                <w:szCs w:val="24"/>
              </w:rPr>
            </w:pPr>
            <w:r w:rsidRPr="00DD0F4C">
              <w:rPr>
                <w:rFonts w:eastAsia="SimSun"/>
                <w:b/>
                <w:sz w:val="24"/>
                <w:szCs w:val="24"/>
              </w:rPr>
              <w:t>Разом</w:t>
            </w:r>
          </w:p>
        </w:tc>
        <w:tc>
          <w:tcPr>
            <w:tcW w:w="747" w:type="dxa"/>
          </w:tcPr>
          <w:p w:rsidR="00DD0F4C" w:rsidRPr="00305D43" w:rsidRDefault="000A1AF9" w:rsidP="00FB3020">
            <w:pPr>
              <w:suppressAutoHyphens/>
              <w:spacing w:line="360" w:lineRule="auto"/>
              <w:jc w:val="center"/>
              <w:textAlignment w:val="top"/>
              <w:outlineLvl w:val="0"/>
              <w:rPr>
                <w:b/>
                <w:position w:val="-1"/>
                <w:lang w:val="ru-RU"/>
              </w:rPr>
            </w:pPr>
            <w:r>
              <w:rPr>
                <w:b/>
                <w:position w:val="-1"/>
                <w:lang w:val="ru-RU"/>
              </w:rPr>
              <w:t>60</w:t>
            </w:r>
          </w:p>
        </w:tc>
        <w:tc>
          <w:tcPr>
            <w:tcW w:w="595" w:type="dxa"/>
          </w:tcPr>
          <w:p w:rsidR="00DD0F4C" w:rsidRPr="00305D43" w:rsidRDefault="00DD0F4C" w:rsidP="00FB3020">
            <w:pPr>
              <w:suppressAutoHyphens/>
              <w:spacing w:line="360" w:lineRule="auto"/>
              <w:jc w:val="center"/>
              <w:textAlignment w:val="top"/>
              <w:outlineLvl w:val="0"/>
              <w:rPr>
                <w:b/>
                <w:position w:val="-1"/>
                <w:lang w:val="ru-RU"/>
              </w:rPr>
            </w:pPr>
          </w:p>
        </w:tc>
        <w:tc>
          <w:tcPr>
            <w:tcW w:w="595" w:type="dxa"/>
          </w:tcPr>
          <w:p w:rsidR="00DD0F4C" w:rsidRPr="00305D43" w:rsidRDefault="00DD0F4C" w:rsidP="00FB3020">
            <w:pPr>
              <w:suppressAutoHyphens/>
              <w:spacing w:line="360" w:lineRule="auto"/>
              <w:jc w:val="center"/>
              <w:textAlignment w:val="top"/>
              <w:outlineLvl w:val="0"/>
              <w:rPr>
                <w:b/>
                <w:position w:val="-1"/>
                <w:lang w:val="ru-RU"/>
              </w:rPr>
            </w:pPr>
            <w:r w:rsidRPr="00305D43">
              <w:rPr>
                <w:b/>
                <w:position w:val="-1"/>
                <w:lang w:val="ru-RU"/>
              </w:rPr>
              <w:t>16</w:t>
            </w:r>
          </w:p>
        </w:tc>
        <w:tc>
          <w:tcPr>
            <w:tcW w:w="596" w:type="dxa"/>
          </w:tcPr>
          <w:p w:rsidR="00DD0F4C" w:rsidRPr="00305D43" w:rsidRDefault="00DD0F4C" w:rsidP="00FB3020">
            <w:pPr>
              <w:suppressAutoHyphens/>
              <w:spacing w:line="360" w:lineRule="auto"/>
              <w:jc w:val="center"/>
              <w:textAlignment w:val="top"/>
              <w:outlineLvl w:val="0"/>
              <w:rPr>
                <w:b/>
                <w:position w:val="-1"/>
                <w:lang w:val="ru-RU"/>
              </w:rPr>
            </w:pPr>
          </w:p>
        </w:tc>
        <w:tc>
          <w:tcPr>
            <w:tcW w:w="595" w:type="dxa"/>
          </w:tcPr>
          <w:p w:rsidR="00DD0F4C" w:rsidRPr="00305D43" w:rsidRDefault="00DD0F4C" w:rsidP="00FB3020">
            <w:pPr>
              <w:suppressAutoHyphens/>
              <w:spacing w:line="360" w:lineRule="auto"/>
              <w:jc w:val="center"/>
              <w:textAlignment w:val="top"/>
              <w:outlineLvl w:val="0"/>
              <w:rPr>
                <w:b/>
                <w:position w:val="-1"/>
                <w:lang w:val="ru-RU"/>
              </w:rPr>
            </w:pPr>
          </w:p>
        </w:tc>
        <w:tc>
          <w:tcPr>
            <w:tcW w:w="596" w:type="dxa"/>
          </w:tcPr>
          <w:p w:rsidR="00DD0F4C" w:rsidRPr="00305D43" w:rsidRDefault="000A1AF9" w:rsidP="00FB3020">
            <w:pPr>
              <w:suppressAutoHyphens/>
              <w:spacing w:line="360" w:lineRule="auto"/>
              <w:jc w:val="center"/>
              <w:textAlignment w:val="top"/>
              <w:outlineLvl w:val="0"/>
              <w:rPr>
                <w:b/>
                <w:position w:val="-1"/>
                <w:lang w:val="ru-RU"/>
              </w:rPr>
            </w:pPr>
            <w:r>
              <w:rPr>
                <w:b/>
                <w:position w:val="-1"/>
                <w:lang w:val="ru-RU"/>
              </w:rPr>
              <w:t>48</w:t>
            </w:r>
          </w:p>
        </w:tc>
        <w:tc>
          <w:tcPr>
            <w:tcW w:w="708" w:type="dxa"/>
          </w:tcPr>
          <w:p w:rsidR="00DD0F4C" w:rsidRPr="00305D43" w:rsidRDefault="000A1AF9" w:rsidP="00FB3020">
            <w:pPr>
              <w:suppressAutoHyphens/>
              <w:spacing w:line="360" w:lineRule="auto"/>
              <w:jc w:val="center"/>
              <w:textAlignment w:val="top"/>
              <w:outlineLvl w:val="0"/>
              <w:rPr>
                <w:b/>
                <w:position w:val="-1"/>
                <w:lang w:val="ru-RU"/>
              </w:rPr>
            </w:pPr>
            <w:r>
              <w:rPr>
                <w:b/>
                <w:position w:val="-1"/>
                <w:lang w:val="ru-RU"/>
              </w:rPr>
              <w:t>60</w:t>
            </w:r>
          </w:p>
        </w:tc>
        <w:tc>
          <w:tcPr>
            <w:tcW w:w="571" w:type="dxa"/>
          </w:tcPr>
          <w:p w:rsidR="00DD0F4C" w:rsidRPr="00305D43" w:rsidRDefault="00DD0F4C" w:rsidP="00FB3020">
            <w:pPr>
              <w:suppressAutoHyphens/>
              <w:spacing w:line="360" w:lineRule="auto"/>
              <w:jc w:val="center"/>
              <w:textAlignment w:val="top"/>
              <w:outlineLvl w:val="0"/>
              <w:rPr>
                <w:b/>
                <w:position w:val="-1"/>
                <w:lang w:val="ru-RU"/>
              </w:rPr>
            </w:pPr>
          </w:p>
        </w:tc>
        <w:tc>
          <w:tcPr>
            <w:tcW w:w="572" w:type="dxa"/>
          </w:tcPr>
          <w:p w:rsidR="00DD0F4C" w:rsidRPr="00305D43" w:rsidRDefault="00305D43" w:rsidP="00FB3020">
            <w:pPr>
              <w:suppressAutoHyphens/>
              <w:spacing w:line="360" w:lineRule="auto"/>
              <w:jc w:val="center"/>
              <w:textAlignment w:val="top"/>
              <w:outlineLvl w:val="0"/>
              <w:rPr>
                <w:b/>
                <w:position w:val="-1"/>
                <w:lang w:val="ru-RU"/>
              </w:rPr>
            </w:pPr>
            <w:r>
              <w:rPr>
                <w:b/>
                <w:position w:val="-1"/>
                <w:lang w:val="ru-RU"/>
              </w:rPr>
              <w:t>2</w:t>
            </w:r>
          </w:p>
        </w:tc>
        <w:tc>
          <w:tcPr>
            <w:tcW w:w="571" w:type="dxa"/>
          </w:tcPr>
          <w:p w:rsidR="00DD0F4C" w:rsidRPr="00305D43" w:rsidRDefault="00DD0F4C" w:rsidP="00FB3020">
            <w:pPr>
              <w:suppressAutoHyphens/>
              <w:spacing w:line="360" w:lineRule="auto"/>
              <w:jc w:val="center"/>
              <w:textAlignment w:val="top"/>
              <w:outlineLvl w:val="0"/>
              <w:rPr>
                <w:b/>
                <w:position w:val="-1"/>
                <w:lang w:val="ru-RU"/>
              </w:rPr>
            </w:pPr>
          </w:p>
        </w:tc>
        <w:tc>
          <w:tcPr>
            <w:tcW w:w="572" w:type="dxa"/>
          </w:tcPr>
          <w:p w:rsidR="00DD0F4C" w:rsidRPr="00305D43" w:rsidRDefault="00DD0F4C" w:rsidP="00FB3020">
            <w:pPr>
              <w:suppressAutoHyphens/>
              <w:spacing w:line="360" w:lineRule="auto"/>
              <w:jc w:val="center"/>
              <w:textAlignment w:val="top"/>
              <w:outlineLvl w:val="0"/>
              <w:rPr>
                <w:b/>
                <w:position w:val="-1"/>
                <w:lang w:val="ru-RU"/>
              </w:rPr>
            </w:pPr>
          </w:p>
        </w:tc>
        <w:tc>
          <w:tcPr>
            <w:tcW w:w="572" w:type="dxa"/>
          </w:tcPr>
          <w:p w:rsidR="00DD0F4C" w:rsidRPr="00305D43" w:rsidRDefault="000A1AF9" w:rsidP="00FB3020">
            <w:pPr>
              <w:suppressAutoHyphens/>
              <w:spacing w:line="360" w:lineRule="auto"/>
              <w:jc w:val="center"/>
              <w:textAlignment w:val="top"/>
              <w:outlineLvl w:val="0"/>
              <w:rPr>
                <w:b/>
                <w:position w:val="-1"/>
                <w:lang w:val="ru-RU"/>
              </w:rPr>
            </w:pPr>
            <w:r>
              <w:rPr>
                <w:b/>
                <w:position w:val="-1"/>
                <w:lang w:val="ru-RU"/>
              </w:rPr>
              <w:t>58</w:t>
            </w:r>
          </w:p>
        </w:tc>
      </w:tr>
      <w:tr w:rsidR="00D9320D" w:rsidRPr="00D9320D" w:rsidTr="00A96FF6">
        <w:trPr>
          <w:trHeight w:val="233"/>
          <w:jc w:val="center"/>
        </w:trPr>
        <w:tc>
          <w:tcPr>
            <w:tcW w:w="3109" w:type="dxa"/>
          </w:tcPr>
          <w:p w:rsidR="00D9320D" w:rsidRPr="00D9320D" w:rsidRDefault="00D9320D" w:rsidP="00FB3020">
            <w:pPr>
              <w:spacing w:line="360" w:lineRule="auto"/>
              <w:jc w:val="both"/>
              <w:rPr>
                <w:rFonts w:eastAsia="SimSun"/>
                <w:b/>
                <w:sz w:val="24"/>
                <w:szCs w:val="24"/>
              </w:rPr>
            </w:pPr>
            <w:r w:rsidRPr="00D9320D">
              <w:rPr>
                <w:rFonts w:eastAsia="SimSun"/>
                <w:b/>
                <w:sz w:val="24"/>
                <w:szCs w:val="24"/>
              </w:rPr>
              <w:t>Усього годин</w:t>
            </w:r>
          </w:p>
        </w:tc>
        <w:tc>
          <w:tcPr>
            <w:tcW w:w="747" w:type="dxa"/>
          </w:tcPr>
          <w:p w:rsidR="00D9320D" w:rsidRPr="00D9320D" w:rsidRDefault="000A1AF9" w:rsidP="00FB3020">
            <w:pPr>
              <w:suppressAutoHyphens/>
              <w:spacing w:after="200" w:line="360" w:lineRule="auto"/>
              <w:ind w:left="-2"/>
              <w:jc w:val="center"/>
              <w:textAlignment w:val="top"/>
              <w:outlineLvl w:val="0"/>
              <w:rPr>
                <w:b/>
                <w:position w:val="-1"/>
                <w:lang w:val="ru-RU"/>
              </w:rPr>
            </w:pPr>
            <w:r>
              <w:rPr>
                <w:b/>
                <w:position w:val="-1"/>
                <w:lang w:val="ru-RU"/>
              </w:rPr>
              <w:t>120</w:t>
            </w:r>
          </w:p>
        </w:tc>
        <w:tc>
          <w:tcPr>
            <w:tcW w:w="595" w:type="dxa"/>
          </w:tcPr>
          <w:p w:rsidR="00D9320D" w:rsidRPr="00D9320D" w:rsidRDefault="00D9320D" w:rsidP="00FB3020">
            <w:pPr>
              <w:suppressAutoHyphens/>
              <w:spacing w:after="200" w:line="360" w:lineRule="auto"/>
              <w:ind w:left="-2"/>
              <w:jc w:val="center"/>
              <w:textAlignment w:val="top"/>
              <w:outlineLvl w:val="0"/>
              <w:rPr>
                <w:b/>
                <w:position w:val="-1"/>
                <w:lang w:val="ru-RU"/>
              </w:rPr>
            </w:pPr>
          </w:p>
        </w:tc>
        <w:tc>
          <w:tcPr>
            <w:tcW w:w="595" w:type="dxa"/>
          </w:tcPr>
          <w:p w:rsidR="00D9320D" w:rsidRPr="00D9320D" w:rsidRDefault="00D9320D" w:rsidP="00FB3020">
            <w:pPr>
              <w:suppressAutoHyphens/>
              <w:spacing w:after="200" w:line="360" w:lineRule="auto"/>
              <w:ind w:left="-2"/>
              <w:jc w:val="center"/>
              <w:textAlignment w:val="top"/>
              <w:outlineLvl w:val="0"/>
              <w:rPr>
                <w:b/>
                <w:position w:val="-1"/>
                <w:lang w:val="ru-RU"/>
              </w:rPr>
            </w:pPr>
            <w:r w:rsidRPr="00D9320D">
              <w:rPr>
                <w:b/>
                <w:position w:val="-1"/>
                <w:lang w:val="ru-RU"/>
              </w:rPr>
              <w:t>28</w:t>
            </w:r>
          </w:p>
        </w:tc>
        <w:tc>
          <w:tcPr>
            <w:tcW w:w="596" w:type="dxa"/>
          </w:tcPr>
          <w:p w:rsidR="00D9320D" w:rsidRPr="00D9320D" w:rsidRDefault="00D9320D" w:rsidP="00FB3020">
            <w:pPr>
              <w:suppressAutoHyphens/>
              <w:spacing w:after="200" w:line="360" w:lineRule="auto"/>
              <w:ind w:left="-2"/>
              <w:jc w:val="center"/>
              <w:textAlignment w:val="top"/>
              <w:outlineLvl w:val="0"/>
              <w:rPr>
                <w:b/>
                <w:position w:val="-1"/>
                <w:lang w:val="ru-RU"/>
              </w:rPr>
            </w:pPr>
          </w:p>
        </w:tc>
        <w:tc>
          <w:tcPr>
            <w:tcW w:w="595" w:type="dxa"/>
          </w:tcPr>
          <w:p w:rsidR="00D9320D" w:rsidRPr="00D9320D" w:rsidRDefault="00D9320D" w:rsidP="00FB3020">
            <w:pPr>
              <w:suppressAutoHyphens/>
              <w:spacing w:after="200" w:line="360" w:lineRule="auto"/>
              <w:ind w:left="-2"/>
              <w:jc w:val="center"/>
              <w:textAlignment w:val="top"/>
              <w:outlineLvl w:val="0"/>
              <w:rPr>
                <w:b/>
                <w:position w:val="-1"/>
                <w:lang w:val="ru-RU"/>
              </w:rPr>
            </w:pPr>
          </w:p>
        </w:tc>
        <w:tc>
          <w:tcPr>
            <w:tcW w:w="596" w:type="dxa"/>
          </w:tcPr>
          <w:p w:rsidR="00D9320D" w:rsidRPr="00D9320D" w:rsidRDefault="000A1AF9" w:rsidP="00FB3020">
            <w:pPr>
              <w:suppressAutoHyphens/>
              <w:spacing w:after="200" w:line="360" w:lineRule="auto"/>
              <w:ind w:left="-2"/>
              <w:jc w:val="center"/>
              <w:textAlignment w:val="top"/>
              <w:outlineLvl w:val="0"/>
              <w:rPr>
                <w:b/>
                <w:position w:val="-1"/>
                <w:lang w:val="ru-RU"/>
              </w:rPr>
            </w:pPr>
            <w:r>
              <w:rPr>
                <w:b/>
                <w:position w:val="-1"/>
                <w:lang w:val="ru-RU"/>
              </w:rPr>
              <w:t>92</w:t>
            </w:r>
          </w:p>
        </w:tc>
        <w:tc>
          <w:tcPr>
            <w:tcW w:w="708" w:type="dxa"/>
          </w:tcPr>
          <w:p w:rsidR="00D9320D" w:rsidRPr="00D9320D" w:rsidRDefault="000A1AF9" w:rsidP="00FB3020">
            <w:pPr>
              <w:suppressAutoHyphens/>
              <w:spacing w:after="200" w:line="360" w:lineRule="auto"/>
              <w:ind w:left="-2"/>
              <w:jc w:val="center"/>
              <w:textAlignment w:val="top"/>
              <w:outlineLvl w:val="0"/>
              <w:rPr>
                <w:b/>
                <w:position w:val="-1"/>
                <w:lang w:val="en-US"/>
              </w:rPr>
            </w:pPr>
            <w:r>
              <w:rPr>
                <w:b/>
                <w:position w:val="-1"/>
                <w:lang w:val="en-US"/>
              </w:rPr>
              <w:t>120</w:t>
            </w:r>
          </w:p>
        </w:tc>
        <w:tc>
          <w:tcPr>
            <w:tcW w:w="571" w:type="dxa"/>
          </w:tcPr>
          <w:p w:rsidR="00D9320D" w:rsidRPr="00D9320D" w:rsidRDefault="00D9320D" w:rsidP="00FB3020">
            <w:pPr>
              <w:suppressAutoHyphens/>
              <w:spacing w:after="200" w:line="360" w:lineRule="auto"/>
              <w:ind w:left="-2"/>
              <w:jc w:val="center"/>
              <w:textAlignment w:val="top"/>
              <w:outlineLvl w:val="0"/>
              <w:rPr>
                <w:b/>
                <w:position w:val="-1"/>
                <w:lang w:val="ru-RU"/>
              </w:rPr>
            </w:pPr>
          </w:p>
        </w:tc>
        <w:tc>
          <w:tcPr>
            <w:tcW w:w="572" w:type="dxa"/>
          </w:tcPr>
          <w:p w:rsidR="00D9320D" w:rsidRPr="00D9320D" w:rsidRDefault="00305D43" w:rsidP="00FB3020">
            <w:pPr>
              <w:suppressAutoHyphens/>
              <w:spacing w:after="200" w:line="360" w:lineRule="auto"/>
              <w:ind w:left="-2"/>
              <w:jc w:val="center"/>
              <w:textAlignment w:val="top"/>
              <w:outlineLvl w:val="0"/>
              <w:rPr>
                <w:b/>
                <w:position w:val="-1"/>
                <w:lang w:val="ru-RU"/>
              </w:rPr>
            </w:pPr>
            <w:r>
              <w:rPr>
                <w:b/>
                <w:position w:val="-1"/>
                <w:lang w:val="ru-RU"/>
              </w:rPr>
              <w:t>2</w:t>
            </w:r>
          </w:p>
        </w:tc>
        <w:tc>
          <w:tcPr>
            <w:tcW w:w="571" w:type="dxa"/>
          </w:tcPr>
          <w:p w:rsidR="00D9320D" w:rsidRPr="00D9320D" w:rsidRDefault="00D9320D" w:rsidP="00FB3020">
            <w:pPr>
              <w:suppressAutoHyphens/>
              <w:spacing w:after="200" w:line="360" w:lineRule="auto"/>
              <w:ind w:left="-2"/>
              <w:jc w:val="center"/>
              <w:textAlignment w:val="top"/>
              <w:outlineLvl w:val="0"/>
              <w:rPr>
                <w:b/>
                <w:position w:val="-1"/>
                <w:lang w:val="ru-RU"/>
              </w:rPr>
            </w:pPr>
          </w:p>
        </w:tc>
        <w:tc>
          <w:tcPr>
            <w:tcW w:w="572" w:type="dxa"/>
          </w:tcPr>
          <w:p w:rsidR="00D9320D" w:rsidRPr="00D9320D" w:rsidRDefault="00D9320D" w:rsidP="00FB3020">
            <w:pPr>
              <w:suppressAutoHyphens/>
              <w:spacing w:after="200" w:line="360" w:lineRule="auto"/>
              <w:ind w:left="-2"/>
              <w:jc w:val="center"/>
              <w:textAlignment w:val="top"/>
              <w:outlineLvl w:val="0"/>
              <w:rPr>
                <w:b/>
                <w:position w:val="-1"/>
                <w:lang w:val="ru-RU"/>
              </w:rPr>
            </w:pPr>
          </w:p>
        </w:tc>
        <w:tc>
          <w:tcPr>
            <w:tcW w:w="572" w:type="dxa"/>
          </w:tcPr>
          <w:p w:rsidR="00D9320D" w:rsidRPr="00D9320D" w:rsidRDefault="000A1AF9" w:rsidP="00FB3020">
            <w:pPr>
              <w:suppressAutoHyphens/>
              <w:spacing w:after="200" w:line="360" w:lineRule="auto"/>
              <w:ind w:left="-2"/>
              <w:jc w:val="center"/>
              <w:textAlignment w:val="top"/>
              <w:outlineLvl w:val="0"/>
              <w:rPr>
                <w:b/>
                <w:position w:val="-1"/>
                <w:lang w:val="en-US"/>
              </w:rPr>
            </w:pPr>
            <w:r>
              <w:rPr>
                <w:b/>
                <w:position w:val="-1"/>
                <w:lang w:val="ru-RU"/>
              </w:rPr>
              <w:t>118</w:t>
            </w:r>
          </w:p>
        </w:tc>
      </w:tr>
    </w:tbl>
    <w:p w:rsidR="00DD0F4C" w:rsidRDefault="00DD0F4C" w:rsidP="00DD0F4C">
      <w:pPr>
        <w:pStyle w:val="1"/>
        <w:tabs>
          <w:tab w:val="left" w:pos="4067"/>
        </w:tabs>
        <w:spacing w:line="360" w:lineRule="auto"/>
        <w:ind w:left="0"/>
        <w:rPr>
          <w:lang w:val="en-US"/>
        </w:rPr>
      </w:pPr>
    </w:p>
    <w:p w:rsidR="00453F87" w:rsidRDefault="0084052A" w:rsidP="00781808">
      <w:pPr>
        <w:pStyle w:val="1"/>
        <w:tabs>
          <w:tab w:val="left" w:pos="4067"/>
        </w:tabs>
        <w:spacing w:line="360" w:lineRule="auto"/>
        <w:ind w:left="0"/>
        <w:jc w:val="center"/>
      </w:pPr>
      <w:r>
        <w:rPr>
          <w:lang w:val="en-US"/>
        </w:rPr>
        <w:t>5. </w:t>
      </w:r>
      <w:r w:rsidR="00CA2751">
        <w:t>Теми</w:t>
      </w:r>
      <w:r w:rsidR="00CA2751">
        <w:rPr>
          <w:spacing w:val="-2"/>
        </w:rPr>
        <w:t xml:space="preserve"> </w:t>
      </w:r>
      <w:r w:rsidR="00CA2751">
        <w:t>практичних занять</w:t>
      </w:r>
    </w:p>
    <w:tbl>
      <w:tblPr>
        <w:tblStyle w:val="TableNormal"/>
        <w:tblW w:w="10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5841"/>
        <w:gridCol w:w="1701"/>
        <w:gridCol w:w="1701"/>
      </w:tblGrid>
      <w:tr w:rsidR="00453F87" w:rsidRPr="00D9320D" w:rsidTr="00A96FF6">
        <w:trPr>
          <w:trHeight w:val="645"/>
          <w:jc w:val="center"/>
        </w:trPr>
        <w:tc>
          <w:tcPr>
            <w:tcW w:w="975" w:type="dxa"/>
            <w:vMerge w:val="restart"/>
            <w:vAlign w:val="center"/>
          </w:tcPr>
          <w:p w:rsidR="00453F87" w:rsidRPr="00D9320D" w:rsidRDefault="00CA2751" w:rsidP="00FB3020">
            <w:pPr>
              <w:pStyle w:val="TableParagraph"/>
              <w:spacing w:line="360" w:lineRule="auto"/>
              <w:ind w:firstLine="36"/>
              <w:jc w:val="center"/>
              <w:rPr>
                <w:sz w:val="24"/>
                <w:szCs w:val="24"/>
                <w:lang w:val="en-US"/>
              </w:rPr>
            </w:pPr>
            <w:r w:rsidRPr="00D9320D">
              <w:rPr>
                <w:sz w:val="24"/>
                <w:szCs w:val="24"/>
              </w:rPr>
              <w:t>№</w:t>
            </w:r>
          </w:p>
        </w:tc>
        <w:tc>
          <w:tcPr>
            <w:tcW w:w="5841" w:type="dxa"/>
            <w:vMerge w:val="restart"/>
            <w:vAlign w:val="center"/>
          </w:tcPr>
          <w:p w:rsidR="00453F87" w:rsidRPr="00D9320D" w:rsidRDefault="00CA2751" w:rsidP="00FB3020">
            <w:pPr>
              <w:pStyle w:val="TableParagraph"/>
              <w:spacing w:line="360" w:lineRule="auto"/>
              <w:jc w:val="center"/>
              <w:rPr>
                <w:sz w:val="24"/>
                <w:szCs w:val="24"/>
              </w:rPr>
            </w:pPr>
            <w:r w:rsidRPr="00D9320D">
              <w:rPr>
                <w:sz w:val="24"/>
                <w:szCs w:val="24"/>
              </w:rPr>
              <w:t>Назва теми</w:t>
            </w:r>
          </w:p>
        </w:tc>
        <w:tc>
          <w:tcPr>
            <w:tcW w:w="3402" w:type="dxa"/>
            <w:gridSpan w:val="2"/>
            <w:vAlign w:val="center"/>
          </w:tcPr>
          <w:p w:rsidR="00453F87" w:rsidRPr="00D9320D" w:rsidRDefault="00CA2751" w:rsidP="00FB3020">
            <w:pPr>
              <w:pStyle w:val="TableParagraph"/>
              <w:spacing w:line="360" w:lineRule="auto"/>
              <w:jc w:val="center"/>
              <w:rPr>
                <w:sz w:val="24"/>
                <w:szCs w:val="24"/>
              </w:rPr>
            </w:pPr>
            <w:r w:rsidRPr="00D9320D">
              <w:rPr>
                <w:sz w:val="24"/>
                <w:szCs w:val="24"/>
              </w:rPr>
              <w:t>Кількість</w:t>
            </w:r>
          </w:p>
          <w:p w:rsidR="00453F87" w:rsidRPr="00D9320D" w:rsidRDefault="00D9320D" w:rsidP="00FB3020">
            <w:pPr>
              <w:pStyle w:val="TableParagraph"/>
              <w:spacing w:line="360" w:lineRule="auto"/>
              <w:jc w:val="center"/>
              <w:rPr>
                <w:sz w:val="24"/>
                <w:szCs w:val="24"/>
              </w:rPr>
            </w:pPr>
            <w:r>
              <w:rPr>
                <w:sz w:val="24"/>
                <w:szCs w:val="24"/>
              </w:rPr>
              <w:t>г</w:t>
            </w:r>
            <w:r w:rsidR="00CA2751" w:rsidRPr="00D9320D">
              <w:rPr>
                <w:sz w:val="24"/>
                <w:szCs w:val="24"/>
              </w:rPr>
              <w:t>один</w:t>
            </w:r>
          </w:p>
        </w:tc>
      </w:tr>
      <w:tr w:rsidR="00453F87" w:rsidRPr="00D9320D" w:rsidTr="00A96FF6">
        <w:trPr>
          <w:trHeight w:val="551"/>
          <w:jc w:val="center"/>
        </w:trPr>
        <w:tc>
          <w:tcPr>
            <w:tcW w:w="975" w:type="dxa"/>
            <w:vMerge/>
            <w:tcBorders>
              <w:top w:val="nil"/>
            </w:tcBorders>
            <w:vAlign w:val="center"/>
          </w:tcPr>
          <w:p w:rsidR="00453F87" w:rsidRPr="00D9320D" w:rsidRDefault="00453F87" w:rsidP="00FB3020">
            <w:pPr>
              <w:spacing w:line="360" w:lineRule="auto"/>
              <w:jc w:val="center"/>
              <w:rPr>
                <w:sz w:val="24"/>
                <w:szCs w:val="24"/>
              </w:rPr>
            </w:pPr>
          </w:p>
        </w:tc>
        <w:tc>
          <w:tcPr>
            <w:tcW w:w="5841" w:type="dxa"/>
            <w:vMerge/>
            <w:tcBorders>
              <w:top w:val="nil"/>
            </w:tcBorders>
            <w:vAlign w:val="center"/>
          </w:tcPr>
          <w:p w:rsidR="00453F87" w:rsidRPr="00D9320D" w:rsidRDefault="00453F87" w:rsidP="00FB3020">
            <w:pPr>
              <w:spacing w:line="360" w:lineRule="auto"/>
              <w:jc w:val="center"/>
              <w:rPr>
                <w:sz w:val="24"/>
                <w:szCs w:val="24"/>
              </w:rPr>
            </w:pPr>
          </w:p>
        </w:tc>
        <w:tc>
          <w:tcPr>
            <w:tcW w:w="1701"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Денна</w:t>
            </w:r>
          </w:p>
          <w:p w:rsidR="00453F87" w:rsidRDefault="00CA2751" w:rsidP="00FB3020">
            <w:pPr>
              <w:pStyle w:val="TableParagraph"/>
              <w:spacing w:line="360" w:lineRule="auto"/>
              <w:jc w:val="center"/>
              <w:rPr>
                <w:sz w:val="24"/>
                <w:szCs w:val="24"/>
              </w:rPr>
            </w:pPr>
            <w:r w:rsidRPr="00D9320D">
              <w:rPr>
                <w:sz w:val="24"/>
                <w:szCs w:val="24"/>
              </w:rPr>
              <w:t>форма</w:t>
            </w:r>
          </w:p>
          <w:p w:rsidR="00A165E9" w:rsidRPr="00D9320D" w:rsidRDefault="00A165E9" w:rsidP="00FB3020">
            <w:pPr>
              <w:pStyle w:val="TableParagraph"/>
              <w:spacing w:line="360" w:lineRule="auto"/>
              <w:jc w:val="center"/>
              <w:rPr>
                <w:sz w:val="24"/>
                <w:szCs w:val="24"/>
              </w:rPr>
            </w:pPr>
            <w:r>
              <w:rPr>
                <w:sz w:val="24"/>
                <w:szCs w:val="24"/>
              </w:rPr>
              <w:t>навчання</w:t>
            </w:r>
          </w:p>
        </w:tc>
        <w:tc>
          <w:tcPr>
            <w:tcW w:w="1701" w:type="dxa"/>
            <w:vAlign w:val="center"/>
          </w:tcPr>
          <w:p w:rsidR="00453F87" w:rsidRPr="00D9320D" w:rsidRDefault="00CA2751" w:rsidP="00FB3020">
            <w:pPr>
              <w:pStyle w:val="TableParagraph"/>
              <w:spacing w:line="360" w:lineRule="auto"/>
              <w:jc w:val="center"/>
              <w:rPr>
                <w:sz w:val="24"/>
                <w:szCs w:val="24"/>
              </w:rPr>
            </w:pPr>
            <w:r w:rsidRPr="00D9320D">
              <w:rPr>
                <w:sz w:val="24"/>
                <w:szCs w:val="24"/>
              </w:rPr>
              <w:t>Заочна</w:t>
            </w:r>
          </w:p>
          <w:p w:rsidR="00453F87" w:rsidRDefault="00CA2751" w:rsidP="00FB3020">
            <w:pPr>
              <w:pStyle w:val="TableParagraph"/>
              <w:spacing w:line="360" w:lineRule="auto"/>
              <w:jc w:val="center"/>
              <w:rPr>
                <w:sz w:val="24"/>
                <w:szCs w:val="24"/>
              </w:rPr>
            </w:pPr>
            <w:r w:rsidRPr="00D9320D">
              <w:rPr>
                <w:sz w:val="24"/>
                <w:szCs w:val="24"/>
              </w:rPr>
              <w:t>форма</w:t>
            </w:r>
          </w:p>
          <w:p w:rsidR="00A165E9" w:rsidRPr="00D9320D" w:rsidRDefault="00A165E9" w:rsidP="00FB3020">
            <w:pPr>
              <w:pStyle w:val="TableParagraph"/>
              <w:spacing w:line="360" w:lineRule="auto"/>
              <w:jc w:val="center"/>
              <w:rPr>
                <w:color w:val="00B050"/>
                <w:sz w:val="24"/>
                <w:szCs w:val="24"/>
              </w:rPr>
            </w:pPr>
            <w:r>
              <w:rPr>
                <w:sz w:val="24"/>
                <w:szCs w:val="24"/>
              </w:rPr>
              <w:t>навчання</w:t>
            </w:r>
          </w:p>
        </w:tc>
      </w:tr>
      <w:tr w:rsidR="002D1035" w:rsidRPr="00D9320D" w:rsidTr="00A96FF6">
        <w:trPr>
          <w:trHeight w:val="306"/>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1.</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 xml:space="preserve">Management </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r>
      <w:tr w:rsidR="002D1035" w:rsidRPr="00D9320D" w:rsidTr="00A96FF6">
        <w:trPr>
          <w:trHeight w:val="321"/>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2.</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Management and Managers</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jc w:val="center"/>
              <w:rPr>
                <w:sz w:val="24"/>
                <w:szCs w:val="24"/>
              </w:rPr>
            </w:pPr>
          </w:p>
        </w:tc>
      </w:tr>
      <w:tr w:rsidR="002D1035" w:rsidRPr="00D9320D" w:rsidTr="00A96FF6">
        <w:trPr>
          <w:trHeight w:val="218"/>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3.</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Present Tenses</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jc w:val="center"/>
              <w:rPr>
                <w:sz w:val="24"/>
                <w:szCs w:val="24"/>
              </w:rPr>
            </w:pPr>
          </w:p>
        </w:tc>
      </w:tr>
      <w:tr w:rsidR="002D1035" w:rsidRPr="00D9320D" w:rsidTr="00A96FF6">
        <w:trPr>
          <w:trHeight w:val="222"/>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4.</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Functions of Management</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jc w:val="center"/>
              <w:rPr>
                <w:sz w:val="24"/>
                <w:szCs w:val="24"/>
              </w:rPr>
            </w:pPr>
          </w:p>
        </w:tc>
      </w:tr>
      <w:tr w:rsidR="002D1035" w:rsidRPr="00D9320D" w:rsidTr="00A96FF6">
        <w:trPr>
          <w:trHeight w:val="198"/>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5.</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Leadership Styles</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jc w:val="center"/>
              <w:rPr>
                <w:sz w:val="24"/>
                <w:szCs w:val="24"/>
              </w:rPr>
            </w:pPr>
          </w:p>
        </w:tc>
      </w:tr>
      <w:tr w:rsidR="002D1035" w:rsidRPr="00D9320D" w:rsidTr="00A96FF6">
        <w:trPr>
          <w:trHeight w:val="274"/>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6.</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Past Tenses</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jc w:val="center"/>
              <w:rPr>
                <w:sz w:val="24"/>
                <w:szCs w:val="24"/>
              </w:rPr>
            </w:pPr>
          </w:p>
        </w:tc>
      </w:tr>
      <w:tr w:rsidR="002D1035" w:rsidRPr="00D9320D" w:rsidTr="00A96FF6">
        <w:trPr>
          <w:trHeight w:val="263"/>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7.</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 xml:space="preserve">Manager’s Skills and Responsibilities </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305D43" w:rsidP="00FB3020">
            <w:pPr>
              <w:pStyle w:val="TableParagraph"/>
              <w:spacing w:line="360" w:lineRule="auto"/>
              <w:jc w:val="center"/>
              <w:rPr>
                <w:sz w:val="24"/>
                <w:szCs w:val="24"/>
              </w:rPr>
            </w:pPr>
            <w:r>
              <w:rPr>
                <w:sz w:val="24"/>
                <w:szCs w:val="24"/>
              </w:rPr>
              <w:t>2</w:t>
            </w:r>
          </w:p>
        </w:tc>
      </w:tr>
      <w:tr w:rsidR="002D1035" w:rsidRPr="00D9320D" w:rsidTr="00A96FF6">
        <w:trPr>
          <w:trHeight w:val="196"/>
          <w:jc w:val="center"/>
        </w:trPr>
        <w:tc>
          <w:tcPr>
            <w:tcW w:w="975" w:type="dxa"/>
          </w:tcPr>
          <w:p w:rsidR="002D1035" w:rsidRPr="00D9320D" w:rsidRDefault="002D1035" w:rsidP="00FB3020">
            <w:pPr>
              <w:pStyle w:val="TableParagraph"/>
              <w:spacing w:line="360" w:lineRule="auto"/>
              <w:jc w:val="center"/>
              <w:rPr>
                <w:sz w:val="24"/>
                <w:szCs w:val="24"/>
              </w:rPr>
            </w:pPr>
            <w:r w:rsidRPr="00D9320D">
              <w:rPr>
                <w:sz w:val="24"/>
                <w:szCs w:val="24"/>
              </w:rPr>
              <w:t>8.</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Types of Management</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2D1035" w:rsidRPr="00D9320D" w:rsidTr="00A96FF6">
        <w:trPr>
          <w:trHeight w:val="200"/>
          <w:jc w:val="center"/>
        </w:trPr>
        <w:tc>
          <w:tcPr>
            <w:tcW w:w="975" w:type="dxa"/>
          </w:tcPr>
          <w:p w:rsidR="002D1035" w:rsidRPr="00D9320D" w:rsidRDefault="002D1035" w:rsidP="00FB3020">
            <w:pPr>
              <w:pStyle w:val="TableParagraph"/>
              <w:spacing w:line="360" w:lineRule="auto"/>
              <w:jc w:val="center"/>
              <w:rPr>
                <w:sz w:val="24"/>
                <w:szCs w:val="24"/>
              </w:rPr>
            </w:pPr>
            <w:r>
              <w:rPr>
                <w:sz w:val="24"/>
                <w:szCs w:val="24"/>
              </w:rPr>
              <w:t>9.</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Future Tenses</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2D1035" w:rsidRPr="00D9320D" w:rsidTr="00A96FF6">
        <w:trPr>
          <w:trHeight w:val="190"/>
          <w:jc w:val="center"/>
        </w:trPr>
        <w:tc>
          <w:tcPr>
            <w:tcW w:w="975" w:type="dxa"/>
          </w:tcPr>
          <w:p w:rsidR="002D1035" w:rsidRPr="00D9320D" w:rsidRDefault="002D1035" w:rsidP="00FB3020">
            <w:pPr>
              <w:pStyle w:val="TableParagraph"/>
              <w:spacing w:line="360" w:lineRule="auto"/>
              <w:jc w:val="center"/>
              <w:rPr>
                <w:sz w:val="24"/>
                <w:szCs w:val="24"/>
              </w:rPr>
            </w:pPr>
            <w:r>
              <w:rPr>
                <w:sz w:val="24"/>
                <w:szCs w:val="24"/>
              </w:rPr>
              <w:t>10.</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 xml:space="preserve">Financial Management </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2D1035" w:rsidRPr="00D9320D" w:rsidTr="00A96FF6">
        <w:trPr>
          <w:trHeight w:val="141"/>
          <w:jc w:val="center"/>
        </w:trPr>
        <w:tc>
          <w:tcPr>
            <w:tcW w:w="975" w:type="dxa"/>
          </w:tcPr>
          <w:p w:rsidR="002D1035" w:rsidRPr="00D9320D" w:rsidRDefault="002D1035" w:rsidP="00FB3020">
            <w:pPr>
              <w:pStyle w:val="TableParagraph"/>
              <w:spacing w:line="360" w:lineRule="auto"/>
              <w:jc w:val="center"/>
              <w:rPr>
                <w:sz w:val="24"/>
                <w:szCs w:val="24"/>
              </w:rPr>
            </w:pPr>
            <w:r>
              <w:rPr>
                <w:sz w:val="24"/>
                <w:szCs w:val="24"/>
              </w:rPr>
              <w:t>11.</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Marketing Management</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2D1035" w:rsidRPr="00D9320D" w:rsidTr="00A96FF6">
        <w:trPr>
          <w:trHeight w:val="273"/>
          <w:jc w:val="center"/>
        </w:trPr>
        <w:tc>
          <w:tcPr>
            <w:tcW w:w="975" w:type="dxa"/>
          </w:tcPr>
          <w:p w:rsidR="002D1035" w:rsidRPr="00D9320D" w:rsidRDefault="002D1035" w:rsidP="00FB3020">
            <w:pPr>
              <w:pStyle w:val="TableParagraph"/>
              <w:spacing w:line="360" w:lineRule="auto"/>
              <w:jc w:val="center"/>
              <w:rPr>
                <w:sz w:val="24"/>
                <w:szCs w:val="24"/>
              </w:rPr>
            </w:pPr>
            <w:r>
              <w:rPr>
                <w:sz w:val="24"/>
                <w:szCs w:val="24"/>
              </w:rPr>
              <w:t>12.</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Infinitive, Gerund, Participle.</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2D1035" w:rsidRPr="00D9320D" w:rsidTr="00A96FF6">
        <w:trPr>
          <w:trHeight w:val="135"/>
          <w:jc w:val="center"/>
        </w:trPr>
        <w:tc>
          <w:tcPr>
            <w:tcW w:w="975" w:type="dxa"/>
          </w:tcPr>
          <w:p w:rsidR="002D1035" w:rsidRPr="00D9320D" w:rsidRDefault="002D1035" w:rsidP="00FB3020">
            <w:pPr>
              <w:pStyle w:val="TableParagraph"/>
              <w:spacing w:line="360" w:lineRule="auto"/>
              <w:jc w:val="center"/>
              <w:rPr>
                <w:sz w:val="24"/>
                <w:szCs w:val="24"/>
              </w:rPr>
            </w:pPr>
            <w:r>
              <w:rPr>
                <w:sz w:val="24"/>
                <w:szCs w:val="24"/>
              </w:rPr>
              <w:t>13.</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International Management</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2D1035" w:rsidRPr="00D9320D" w:rsidTr="00A96FF6">
        <w:trPr>
          <w:trHeight w:val="125"/>
          <w:jc w:val="center"/>
        </w:trPr>
        <w:tc>
          <w:tcPr>
            <w:tcW w:w="975" w:type="dxa"/>
          </w:tcPr>
          <w:p w:rsidR="002D1035" w:rsidRPr="00D9320D" w:rsidRDefault="002D1035" w:rsidP="00FB3020">
            <w:pPr>
              <w:pStyle w:val="TableParagraph"/>
              <w:spacing w:line="360" w:lineRule="auto"/>
              <w:jc w:val="center"/>
              <w:rPr>
                <w:sz w:val="24"/>
                <w:szCs w:val="24"/>
              </w:rPr>
            </w:pPr>
            <w:r>
              <w:rPr>
                <w:sz w:val="24"/>
                <w:szCs w:val="24"/>
              </w:rPr>
              <w:t>14.</w:t>
            </w:r>
          </w:p>
        </w:tc>
        <w:tc>
          <w:tcPr>
            <w:tcW w:w="5841" w:type="dxa"/>
          </w:tcPr>
          <w:p w:rsidR="002D1035" w:rsidRPr="002D1035" w:rsidRDefault="002D1035" w:rsidP="00FB3020">
            <w:pPr>
              <w:spacing w:line="360" w:lineRule="auto"/>
              <w:rPr>
                <w:rFonts w:eastAsia="SimSun"/>
                <w:sz w:val="24"/>
                <w:szCs w:val="24"/>
                <w:lang w:val="en-GB"/>
              </w:rPr>
            </w:pPr>
            <w:r w:rsidRPr="002D1035">
              <w:rPr>
                <w:rFonts w:eastAsia="SimSun"/>
                <w:sz w:val="24"/>
                <w:szCs w:val="24"/>
                <w:lang w:val="en-GB"/>
              </w:rPr>
              <w:t>Managerial Ethics</w:t>
            </w:r>
          </w:p>
        </w:tc>
        <w:tc>
          <w:tcPr>
            <w:tcW w:w="1701" w:type="dxa"/>
          </w:tcPr>
          <w:p w:rsidR="002D1035" w:rsidRPr="00D9320D" w:rsidRDefault="002D1035" w:rsidP="00FB3020">
            <w:pPr>
              <w:pStyle w:val="TableParagraph"/>
              <w:spacing w:line="360" w:lineRule="auto"/>
              <w:jc w:val="center"/>
              <w:rPr>
                <w:sz w:val="24"/>
                <w:szCs w:val="24"/>
              </w:rPr>
            </w:pPr>
            <w:r>
              <w:rPr>
                <w:sz w:val="24"/>
                <w:szCs w:val="24"/>
              </w:rPr>
              <w:t>2</w:t>
            </w:r>
          </w:p>
        </w:tc>
        <w:tc>
          <w:tcPr>
            <w:tcW w:w="1701" w:type="dxa"/>
          </w:tcPr>
          <w:p w:rsidR="002D1035" w:rsidRPr="00D9320D" w:rsidRDefault="002D1035" w:rsidP="00FB3020">
            <w:pPr>
              <w:pStyle w:val="TableParagraph"/>
              <w:spacing w:line="360" w:lineRule="auto"/>
              <w:rPr>
                <w:sz w:val="24"/>
                <w:szCs w:val="24"/>
              </w:rPr>
            </w:pPr>
          </w:p>
        </w:tc>
      </w:tr>
      <w:tr w:rsidR="00D9320D" w:rsidRPr="00D9320D" w:rsidTr="00A96FF6">
        <w:trPr>
          <w:trHeight w:val="368"/>
          <w:jc w:val="center"/>
        </w:trPr>
        <w:tc>
          <w:tcPr>
            <w:tcW w:w="975" w:type="dxa"/>
          </w:tcPr>
          <w:p w:rsidR="00D9320D" w:rsidRPr="00D9320D" w:rsidRDefault="00D9320D" w:rsidP="00FB3020">
            <w:pPr>
              <w:pStyle w:val="TableParagraph"/>
              <w:spacing w:line="360" w:lineRule="auto"/>
              <w:ind w:firstLineChars="200" w:firstLine="480"/>
              <w:jc w:val="center"/>
              <w:rPr>
                <w:sz w:val="24"/>
                <w:szCs w:val="24"/>
              </w:rPr>
            </w:pPr>
          </w:p>
        </w:tc>
        <w:tc>
          <w:tcPr>
            <w:tcW w:w="5841" w:type="dxa"/>
          </w:tcPr>
          <w:p w:rsidR="00D9320D" w:rsidRPr="00EB1F98" w:rsidRDefault="00D9320D" w:rsidP="00FB3020">
            <w:pPr>
              <w:spacing w:line="360" w:lineRule="auto"/>
              <w:rPr>
                <w:rFonts w:eastAsia="SimSun"/>
                <w:b/>
                <w:sz w:val="24"/>
                <w:szCs w:val="24"/>
              </w:rPr>
            </w:pPr>
            <w:r w:rsidRPr="00EB1F98">
              <w:rPr>
                <w:rFonts w:eastAsia="SimSun"/>
                <w:b/>
                <w:sz w:val="24"/>
                <w:szCs w:val="24"/>
              </w:rPr>
              <w:t>Разом</w:t>
            </w:r>
          </w:p>
        </w:tc>
        <w:tc>
          <w:tcPr>
            <w:tcW w:w="1701" w:type="dxa"/>
          </w:tcPr>
          <w:p w:rsidR="00D9320D" w:rsidRPr="00EB1F98" w:rsidRDefault="00EB1F98" w:rsidP="00FB3020">
            <w:pPr>
              <w:pStyle w:val="TableParagraph"/>
              <w:spacing w:line="360" w:lineRule="auto"/>
              <w:jc w:val="center"/>
              <w:rPr>
                <w:b/>
                <w:sz w:val="24"/>
                <w:szCs w:val="24"/>
              </w:rPr>
            </w:pPr>
            <w:r w:rsidRPr="00EB1F98">
              <w:rPr>
                <w:b/>
                <w:sz w:val="24"/>
                <w:szCs w:val="24"/>
              </w:rPr>
              <w:t>28</w:t>
            </w:r>
          </w:p>
        </w:tc>
        <w:tc>
          <w:tcPr>
            <w:tcW w:w="1701" w:type="dxa"/>
          </w:tcPr>
          <w:p w:rsidR="00D9320D" w:rsidRPr="00EB1F98" w:rsidRDefault="00EB1F98" w:rsidP="00FB3020">
            <w:pPr>
              <w:pStyle w:val="TableParagraph"/>
              <w:spacing w:line="360" w:lineRule="auto"/>
              <w:jc w:val="center"/>
              <w:rPr>
                <w:b/>
                <w:sz w:val="24"/>
                <w:szCs w:val="24"/>
              </w:rPr>
            </w:pPr>
            <w:r w:rsidRPr="00EB1F98">
              <w:rPr>
                <w:b/>
                <w:sz w:val="24"/>
                <w:szCs w:val="24"/>
              </w:rPr>
              <w:t>4</w:t>
            </w:r>
          </w:p>
        </w:tc>
      </w:tr>
    </w:tbl>
    <w:p w:rsidR="00453F87" w:rsidRDefault="00453F87">
      <w:pPr>
        <w:pStyle w:val="a9"/>
        <w:spacing w:before="6" w:line="360" w:lineRule="auto"/>
        <w:rPr>
          <w:b/>
          <w:sz w:val="27"/>
        </w:rPr>
      </w:pPr>
    </w:p>
    <w:p w:rsidR="00770C69" w:rsidRDefault="00770C69">
      <w:pPr>
        <w:widowControl/>
        <w:autoSpaceDE/>
        <w:autoSpaceDN/>
        <w:rPr>
          <w:b/>
          <w:sz w:val="28"/>
          <w:lang w:val="en-US"/>
        </w:rPr>
      </w:pPr>
      <w:r>
        <w:rPr>
          <w:b/>
          <w:sz w:val="28"/>
          <w:lang w:val="en-US"/>
        </w:rPr>
        <w:br w:type="page"/>
      </w:r>
    </w:p>
    <w:p w:rsidR="00453F87" w:rsidRPr="0084052A" w:rsidRDefault="0084052A" w:rsidP="00781808">
      <w:pPr>
        <w:tabs>
          <w:tab w:val="left" w:pos="4465"/>
        </w:tabs>
        <w:spacing w:before="89" w:line="360" w:lineRule="auto"/>
        <w:jc w:val="center"/>
        <w:rPr>
          <w:b/>
        </w:rPr>
      </w:pPr>
      <w:r>
        <w:rPr>
          <w:b/>
          <w:sz w:val="28"/>
          <w:lang w:val="en-US"/>
        </w:rPr>
        <w:lastRenderedPageBreak/>
        <w:t>6. </w:t>
      </w:r>
      <w:r w:rsidR="00CA2751" w:rsidRPr="0084052A">
        <w:rPr>
          <w:b/>
          <w:sz w:val="28"/>
        </w:rPr>
        <w:t>Самостійна</w:t>
      </w:r>
      <w:r w:rsidR="00CA2751" w:rsidRPr="0084052A">
        <w:rPr>
          <w:b/>
          <w:spacing w:val="-4"/>
          <w:sz w:val="28"/>
        </w:rPr>
        <w:t xml:space="preserve"> </w:t>
      </w:r>
      <w:r w:rsidR="00CA2751" w:rsidRPr="0084052A">
        <w:rPr>
          <w:b/>
          <w:sz w:val="28"/>
        </w:rPr>
        <w:t>робота</w:t>
      </w:r>
    </w:p>
    <w:tbl>
      <w:tblPr>
        <w:tblStyle w:val="TableNormal"/>
        <w:tblW w:w="10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5841"/>
        <w:gridCol w:w="1701"/>
        <w:gridCol w:w="1701"/>
      </w:tblGrid>
      <w:tr w:rsidR="00EB1F98" w:rsidRPr="00D9320D" w:rsidTr="00A96FF6">
        <w:trPr>
          <w:trHeight w:val="645"/>
          <w:jc w:val="center"/>
        </w:trPr>
        <w:tc>
          <w:tcPr>
            <w:tcW w:w="975" w:type="dxa"/>
            <w:vMerge w:val="restart"/>
            <w:vAlign w:val="center"/>
          </w:tcPr>
          <w:p w:rsidR="00EB1F98" w:rsidRPr="00D9320D" w:rsidRDefault="00EB1F98" w:rsidP="00FB3020">
            <w:pPr>
              <w:pStyle w:val="TableParagraph"/>
              <w:spacing w:line="360" w:lineRule="auto"/>
              <w:ind w:firstLine="36"/>
              <w:jc w:val="center"/>
              <w:rPr>
                <w:sz w:val="24"/>
                <w:szCs w:val="24"/>
                <w:lang w:val="en-US"/>
              </w:rPr>
            </w:pPr>
            <w:r w:rsidRPr="00D9320D">
              <w:rPr>
                <w:sz w:val="24"/>
                <w:szCs w:val="24"/>
              </w:rPr>
              <w:t>№</w:t>
            </w:r>
          </w:p>
        </w:tc>
        <w:tc>
          <w:tcPr>
            <w:tcW w:w="5841" w:type="dxa"/>
            <w:vMerge w:val="restart"/>
            <w:vAlign w:val="center"/>
          </w:tcPr>
          <w:p w:rsidR="00EB1F98" w:rsidRPr="00D9320D" w:rsidRDefault="00EB1F98" w:rsidP="00FB3020">
            <w:pPr>
              <w:pStyle w:val="TableParagraph"/>
              <w:spacing w:line="360" w:lineRule="auto"/>
              <w:jc w:val="center"/>
              <w:rPr>
                <w:sz w:val="24"/>
                <w:szCs w:val="24"/>
              </w:rPr>
            </w:pPr>
            <w:r w:rsidRPr="00D9320D">
              <w:rPr>
                <w:sz w:val="24"/>
                <w:szCs w:val="24"/>
              </w:rPr>
              <w:t>Назва теми</w:t>
            </w:r>
          </w:p>
        </w:tc>
        <w:tc>
          <w:tcPr>
            <w:tcW w:w="3402" w:type="dxa"/>
            <w:gridSpan w:val="2"/>
            <w:vAlign w:val="center"/>
          </w:tcPr>
          <w:p w:rsidR="00EB1F98" w:rsidRPr="00D9320D" w:rsidRDefault="00EB1F98" w:rsidP="00FB3020">
            <w:pPr>
              <w:pStyle w:val="TableParagraph"/>
              <w:spacing w:line="360" w:lineRule="auto"/>
              <w:jc w:val="center"/>
              <w:rPr>
                <w:sz w:val="24"/>
                <w:szCs w:val="24"/>
              </w:rPr>
            </w:pPr>
            <w:r w:rsidRPr="00D9320D">
              <w:rPr>
                <w:sz w:val="24"/>
                <w:szCs w:val="24"/>
              </w:rPr>
              <w:t>Кількість</w:t>
            </w:r>
          </w:p>
          <w:p w:rsidR="00EB1F98" w:rsidRPr="00D9320D" w:rsidRDefault="00EB1F98" w:rsidP="00FB3020">
            <w:pPr>
              <w:pStyle w:val="TableParagraph"/>
              <w:spacing w:line="360" w:lineRule="auto"/>
              <w:jc w:val="center"/>
              <w:rPr>
                <w:sz w:val="24"/>
                <w:szCs w:val="24"/>
              </w:rPr>
            </w:pPr>
            <w:r>
              <w:rPr>
                <w:sz w:val="24"/>
                <w:szCs w:val="24"/>
              </w:rPr>
              <w:t>г</w:t>
            </w:r>
            <w:r w:rsidRPr="00D9320D">
              <w:rPr>
                <w:sz w:val="24"/>
                <w:szCs w:val="24"/>
              </w:rPr>
              <w:t>один</w:t>
            </w:r>
          </w:p>
        </w:tc>
      </w:tr>
      <w:tr w:rsidR="00EB1F98" w:rsidRPr="00D9320D" w:rsidTr="00A96FF6">
        <w:trPr>
          <w:trHeight w:val="551"/>
          <w:jc w:val="center"/>
        </w:trPr>
        <w:tc>
          <w:tcPr>
            <w:tcW w:w="975" w:type="dxa"/>
            <w:vMerge/>
            <w:tcBorders>
              <w:top w:val="nil"/>
            </w:tcBorders>
            <w:vAlign w:val="center"/>
          </w:tcPr>
          <w:p w:rsidR="00EB1F98" w:rsidRPr="00D9320D" w:rsidRDefault="00EB1F98" w:rsidP="00FB3020">
            <w:pPr>
              <w:spacing w:line="360" w:lineRule="auto"/>
              <w:jc w:val="center"/>
              <w:rPr>
                <w:sz w:val="24"/>
                <w:szCs w:val="24"/>
              </w:rPr>
            </w:pPr>
          </w:p>
        </w:tc>
        <w:tc>
          <w:tcPr>
            <w:tcW w:w="5841" w:type="dxa"/>
            <w:vMerge/>
            <w:tcBorders>
              <w:top w:val="nil"/>
            </w:tcBorders>
            <w:vAlign w:val="center"/>
          </w:tcPr>
          <w:p w:rsidR="00EB1F98" w:rsidRPr="00D9320D" w:rsidRDefault="00EB1F98" w:rsidP="00FB3020">
            <w:pPr>
              <w:spacing w:line="360" w:lineRule="auto"/>
              <w:jc w:val="center"/>
              <w:rPr>
                <w:sz w:val="24"/>
                <w:szCs w:val="24"/>
              </w:rPr>
            </w:pPr>
          </w:p>
        </w:tc>
        <w:tc>
          <w:tcPr>
            <w:tcW w:w="1701" w:type="dxa"/>
            <w:vAlign w:val="center"/>
          </w:tcPr>
          <w:p w:rsidR="00EB1F98" w:rsidRPr="00D9320D" w:rsidRDefault="00EB1F98" w:rsidP="00FB3020">
            <w:pPr>
              <w:pStyle w:val="TableParagraph"/>
              <w:spacing w:line="360" w:lineRule="auto"/>
              <w:jc w:val="center"/>
              <w:rPr>
                <w:sz w:val="24"/>
                <w:szCs w:val="24"/>
              </w:rPr>
            </w:pPr>
            <w:r w:rsidRPr="00D9320D">
              <w:rPr>
                <w:sz w:val="24"/>
                <w:szCs w:val="24"/>
              </w:rPr>
              <w:t>Денна</w:t>
            </w:r>
          </w:p>
          <w:p w:rsidR="00EB1F98" w:rsidRPr="00D9320D" w:rsidRDefault="00EB1F98" w:rsidP="00FB3020">
            <w:pPr>
              <w:pStyle w:val="TableParagraph"/>
              <w:spacing w:line="360" w:lineRule="auto"/>
              <w:jc w:val="center"/>
              <w:rPr>
                <w:sz w:val="24"/>
                <w:szCs w:val="24"/>
              </w:rPr>
            </w:pPr>
            <w:r w:rsidRPr="00D9320D">
              <w:rPr>
                <w:sz w:val="24"/>
                <w:szCs w:val="24"/>
              </w:rPr>
              <w:t>форма</w:t>
            </w:r>
          </w:p>
        </w:tc>
        <w:tc>
          <w:tcPr>
            <w:tcW w:w="1701" w:type="dxa"/>
            <w:vAlign w:val="center"/>
          </w:tcPr>
          <w:p w:rsidR="00EB1F98" w:rsidRPr="00D9320D" w:rsidRDefault="00EB1F98" w:rsidP="00FB3020">
            <w:pPr>
              <w:pStyle w:val="TableParagraph"/>
              <w:spacing w:line="360" w:lineRule="auto"/>
              <w:jc w:val="center"/>
              <w:rPr>
                <w:sz w:val="24"/>
                <w:szCs w:val="24"/>
              </w:rPr>
            </w:pPr>
            <w:r w:rsidRPr="00D9320D">
              <w:rPr>
                <w:sz w:val="24"/>
                <w:szCs w:val="24"/>
              </w:rPr>
              <w:t>Заочна</w:t>
            </w:r>
          </w:p>
          <w:p w:rsidR="00EB1F98" w:rsidRPr="00D9320D" w:rsidRDefault="00EB1F98" w:rsidP="00FB3020">
            <w:pPr>
              <w:pStyle w:val="TableParagraph"/>
              <w:spacing w:line="360" w:lineRule="auto"/>
              <w:jc w:val="center"/>
              <w:rPr>
                <w:color w:val="00B050"/>
                <w:sz w:val="24"/>
                <w:szCs w:val="24"/>
              </w:rPr>
            </w:pPr>
            <w:r w:rsidRPr="00D9320D">
              <w:rPr>
                <w:sz w:val="24"/>
                <w:szCs w:val="24"/>
              </w:rPr>
              <w:t>форма</w:t>
            </w:r>
          </w:p>
        </w:tc>
      </w:tr>
      <w:tr w:rsidR="000A1AF9" w:rsidRPr="00D9320D" w:rsidTr="000A1AF9">
        <w:trPr>
          <w:trHeight w:val="306"/>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1.</w:t>
            </w:r>
          </w:p>
        </w:tc>
        <w:tc>
          <w:tcPr>
            <w:tcW w:w="5841" w:type="dxa"/>
          </w:tcPr>
          <w:p w:rsidR="000A1AF9" w:rsidRPr="00231E8A" w:rsidRDefault="000A1AF9" w:rsidP="000A1AF9">
            <w:pPr>
              <w:pStyle w:val="a9"/>
              <w:spacing w:line="360" w:lineRule="auto"/>
              <w:rPr>
                <w:sz w:val="24"/>
                <w:szCs w:val="24"/>
                <w:lang w:val="en-US"/>
              </w:rPr>
            </w:pPr>
            <w:r w:rsidRPr="00231E8A">
              <w:rPr>
                <w:sz w:val="24"/>
                <w:szCs w:val="24"/>
                <w:lang w:val="ru-RU"/>
              </w:rPr>
              <w:t>Контроль</w:t>
            </w:r>
            <w:r w:rsidRPr="00231E8A">
              <w:rPr>
                <w:sz w:val="24"/>
                <w:szCs w:val="24"/>
                <w:lang w:val="en-US"/>
              </w:rPr>
              <w:t xml:space="preserve"> </w:t>
            </w:r>
            <w:r w:rsidRPr="00231E8A">
              <w:rPr>
                <w:sz w:val="24"/>
                <w:szCs w:val="24"/>
                <w:lang w:val="ru-RU"/>
              </w:rPr>
              <w:t>і</w:t>
            </w:r>
            <w:r w:rsidRPr="00231E8A">
              <w:rPr>
                <w:sz w:val="24"/>
                <w:szCs w:val="24"/>
                <w:lang w:val="en-US"/>
              </w:rPr>
              <w:t xml:space="preserve"> </w:t>
            </w:r>
            <w:proofErr w:type="spellStart"/>
            <w:r w:rsidRPr="00231E8A">
              <w:rPr>
                <w:sz w:val="24"/>
                <w:szCs w:val="24"/>
                <w:lang w:val="ru-RU"/>
              </w:rPr>
              <w:t>плановий</w:t>
            </w:r>
            <w:proofErr w:type="spellEnd"/>
            <w:r w:rsidRPr="00231E8A">
              <w:rPr>
                <w:sz w:val="24"/>
                <w:szCs w:val="24"/>
                <w:lang w:val="en-US"/>
              </w:rPr>
              <w:t xml:space="preserve"> </w:t>
            </w:r>
            <w:proofErr w:type="spellStart"/>
            <w:r w:rsidRPr="00231E8A">
              <w:rPr>
                <w:sz w:val="24"/>
                <w:szCs w:val="24"/>
                <w:lang w:val="ru-RU"/>
              </w:rPr>
              <w:t>облік</w:t>
            </w:r>
            <w:proofErr w:type="spellEnd"/>
            <w:r w:rsidRPr="00231E8A">
              <w:rPr>
                <w:sz w:val="24"/>
                <w:szCs w:val="24"/>
                <w:lang w:val="en-US"/>
              </w:rPr>
              <w:t>. Control and follow up.</w:t>
            </w:r>
          </w:p>
        </w:tc>
        <w:tc>
          <w:tcPr>
            <w:tcW w:w="1701" w:type="dxa"/>
            <w:vAlign w:val="center"/>
          </w:tcPr>
          <w:p w:rsidR="000A1AF9" w:rsidRPr="000A1AF9" w:rsidRDefault="000A1AF9" w:rsidP="000A1AF9">
            <w:pPr>
              <w:suppressAutoHyphens/>
              <w:spacing w:line="360" w:lineRule="auto"/>
              <w:jc w:val="center"/>
              <w:textAlignment w:val="top"/>
              <w:outlineLvl w:val="0"/>
              <w:rPr>
                <w:position w:val="-1"/>
              </w:rPr>
            </w:pPr>
            <w:r>
              <w:rPr>
                <w:position w:val="-1"/>
              </w:rPr>
              <w:t>10</w:t>
            </w:r>
          </w:p>
        </w:tc>
        <w:tc>
          <w:tcPr>
            <w:tcW w:w="1701" w:type="dxa"/>
            <w:vAlign w:val="center"/>
          </w:tcPr>
          <w:p w:rsidR="000A1AF9" w:rsidRDefault="000A1AF9" w:rsidP="000A1AF9">
            <w:pPr>
              <w:jc w:val="center"/>
            </w:pPr>
            <w:r>
              <w:rPr>
                <w:position w:val="-1"/>
              </w:rPr>
              <w:t>12</w:t>
            </w:r>
          </w:p>
        </w:tc>
      </w:tr>
      <w:tr w:rsidR="000A1AF9" w:rsidRPr="00D9320D" w:rsidTr="000A1AF9">
        <w:trPr>
          <w:trHeight w:val="321"/>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2.</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en-US"/>
              </w:rPr>
              <w:t>Зміна</w:t>
            </w:r>
            <w:proofErr w:type="spellEnd"/>
            <w:r w:rsidRPr="00231E8A">
              <w:rPr>
                <w:sz w:val="24"/>
                <w:szCs w:val="24"/>
                <w:lang w:val="en-US"/>
              </w:rPr>
              <w:t xml:space="preserve"> </w:t>
            </w:r>
            <w:proofErr w:type="spellStart"/>
            <w:r w:rsidRPr="00231E8A">
              <w:rPr>
                <w:sz w:val="24"/>
                <w:szCs w:val="24"/>
                <w:lang w:val="en-US"/>
              </w:rPr>
              <w:t>планів</w:t>
            </w:r>
            <w:proofErr w:type="spellEnd"/>
            <w:r w:rsidRPr="00231E8A">
              <w:rPr>
                <w:sz w:val="24"/>
                <w:szCs w:val="24"/>
                <w:lang w:val="en-US"/>
              </w:rPr>
              <w:t>. Changing plans.</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Pr>
                <w:position w:val="-1"/>
              </w:rPr>
              <w:t>12</w:t>
            </w:r>
          </w:p>
        </w:tc>
      </w:tr>
      <w:tr w:rsidR="000A1AF9" w:rsidRPr="00D9320D" w:rsidTr="000A1AF9">
        <w:trPr>
          <w:trHeight w:val="89"/>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3.</w:t>
            </w:r>
          </w:p>
        </w:tc>
        <w:tc>
          <w:tcPr>
            <w:tcW w:w="5841" w:type="dxa"/>
          </w:tcPr>
          <w:p w:rsidR="000A1AF9" w:rsidRPr="00231E8A" w:rsidRDefault="000A1AF9" w:rsidP="000A1AF9">
            <w:pPr>
              <w:pStyle w:val="a9"/>
              <w:spacing w:line="360" w:lineRule="auto"/>
              <w:rPr>
                <w:sz w:val="24"/>
                <w:szCs w:val="24"/>
              </w:rPr>
            </w:pPr>
            <w:proofErr w:type="spellStart"/>
            <w:r w:rsidRPr="00231E8A">
              <w:rPr>
                <w:sz w:val="24"/>
                <w:szCs w:val="24"/>
                <w:lang w:val="ru-RU"/>
              </w:rPr>
              <w:t>Зворотній</w:t>
            </w:r>
            <w:proofErr w:type="spellEnd"/>
            <w:r w:rsidRPr="00231E8A">
              <w:rPr>
                <w:sz w:val="24"/>
                <w:szCs w:val="24"/>
                <w:lang w:val="ru-RU"/>
              </w:rPr>
              <w:t xml:space="preserve"> </w:t>
            </w:r>
            <w:proofErr w:type="spellStart"/>
            <w:r w:rsidRPr="00231E8A">
              <w:rPr>
                <w:sz w:val="24"/>
                <w:szCs w:val="24"/>
                <w:lang w:val="ru-RU"/>
              </w:rPr>
              <w:t>зв'язок</w:t>
            </w:r>
            <w:proofErr w:type="spellEnd"/>
            <w:r w:rsidRPr="00231E8A">
              <w:rPr>
                <w:sz w:val="24"/>
                <w:szCs w:val="24"/>
                <w:lang w:val="ru-RU"/>
              </w:rPr>
              <w:t xml:space="preserve">. </w:t>
            </w:r>
            <w:r w:rsidRPr="00231E8A">
              <w:rPr>
                <w:sz w:val="24"/>
                <w:szCs w:val="24"/>
                <w:lang w:val="en-US"/>
              </w:rPr>
              <w:t>Feedback</w:t>
            </w:r>
            <w:r w:rsidRPr="00231E8A">
              <w:rPr>
                <w:sz w:val="24"/>
                <w:szCs w:val="24"/>
                <w:lang w:val="ru-RU"/>
              </w:rPr>
              <w:t>.</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253"/>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4.</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ru-RU"/>
              </w:rPr>
              <w:t>Мотивація</w:t>
            </w:r>
            <w:proofErr w:type="spellEnd"/>
            <w:r w:rsidRPr="00231E8A">
              <w:rPr>
                <w:sz w:val="24"/>
                <w:szCs w:val="24"/>
                <w:lang w:val="ru-RU"/>
              </w:rPr>
              <w:t xml:space="preserve"> персоналу. </w:t>
            </w:r>
            <w:r w:rsidRPr="00231E8A">
              <w:rPr>
                <w:sz w:val="24"/>
                <w:szCs w:val="24"/>
                <w:lang w:val="en-US"/>
              </w:rPr>
              <w:t>Motivating staff.</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83"/>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5.</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en-US"/>
              </w:rPr>
              <w:t>Мережа</w:t>
            </w:r>
            <w:proofErr w:type="spellEnd"/>
            <w:r w:rsidRPr="00231E8A">
              <w:rPr>
                <w:sz w:val="24"/>
                <w:szCs w:val="24"/>
                <w:lang w:val="en-US"/>
              </w:rPr>
              <w:t>. Networking.</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274"/>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6.</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en-US"/>
              </w:rPr>
              <w:t>Міжнародні</w:t>
            </w:r>
            <w:proofErr w:type="spellEnd"/>
            <w:r w:rsidRPr="00231E8A">
              <w:rPr>
                <w:sz w:val="24"/>
                <w:szCs w:val="24"/>
                <w:lang w:val="en-US"/>
              </w:rPr>
              <w:t xml:space="preserve"> </w:t>
            </w:r>
            <w:proofErr w:type="spellStart"/>
            <w:r w:rsidRPr="00231E8A">
              <w:rPr>
                <w:sz w:val="24"/>
                <w:szCs w:val="24"/>
                <w:lang w:val="en-US"/>
              </w:rPr>
              <w:t>клієнти</w:t>
            </w:r>
            <w:proofErr w:type="spellEnd"/>
            <w:r w:rsidRPr="00231E8A">
              <w:rPr>
                <w:sz w:val="24"/>
                <w:szCs w:val="24"/>
                <w:lang w:val="en-US"/>
              </w:rPr>
              <w:t>. International clients.</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263"/>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7.</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ru-RU"/>
              </w:rPr>
              <w:t>Бізнес</w:t>
            </w:r>
            <w:proofErr w:type="spellEnd"/>
            <w:r w:rsidRPr="00231E8A">
              <w:rPr>
                <w:sz w:val="24"/>
                <w:szCs w:val="24"/>
                <w:lang w:val="en-US"/>
              </w:rPr>
              <w:t xml:space="preserve"> </w:t>
            </w:r>
            <w:r w:rsidRPr="00231E8A">
              <w:rPr>
                <w:sz w:val="24"/>
                <w:szCs w:val="24"/>
                <w:lang w:val="ru-RU"/>
              </w:rPr>
              <w:t>в</w:t>
            </w:r>
            <w:r w:rsidRPr="00231E8A">
              <w:rPr>
                <w:sz w:val="24"/>
                <w:szCs w:val="24"/>
                <w:lang w:val="en-US"/>
              </w:rPr>
              <w:t xml:space="preserve"> </w:t>
            </w:r>
            <w:proofErr w:type="spellStart"/>
            <w:r w:rsidRPr="00231E8A">
              <w:rPr>
                <w:sz w:val="24"/>
                <w:szCs w:val="24"/>
                <w:lang w:val="ru-RU"/>
              </w:rPr>
              <w:t>різних</w:t>
            </w:r>
            <w:proofErr w:type="spellEnd"/>
            <w:r w:rsidRPr="00231E8A">
              <w:rPr>
                <w:sz w:val="24"/>
                <w:szCs w:val="24"/>
                <w:lang w:val="en-US"/>
              </w:rPr>
              <w:t xml:space="preserve"> </w:t>
            </w:r>
            <w:r w:rsidRPr="00231E8A">
              <w:rPr>
                <w:sz w:val="24"/>
                <w:szCs w:val="24"/>
                <w:lang w:val="ru-RU"/>
              </w:rPr>
              <w:t>культурах</w:t>
            </w:r>
            <w:r w:rsidRPr="00231E8A">
              <w:rPr>
                <w:sz w:val="24"/>
                <w:szCs w:val="24"/>
                <w:lang w:val="en-US"/>
              </w:rPr>
              <w:t>. Business in different cultures.</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210"/>
          <w:jc w:val="center"/>
        </w:trPr>
        <w:tc>
          <w:tcPr>
            <w:tcW w:w="975" w:type="dxa"/>
          </w:tcPr>
          <w:p w:rsidR="000A1AF9" w:rsidRPr="00D9320D" w:rsidRDefault="000A1AF9" w:rsidP="000A1AF9">
            <w:pPr>
              <w:pStyle w:val="TableParagraph"/>
              <w:spacing w:line="360" w:lineRule="auto"/>
              <w:jc w:val="center"/>
              <w:rPr>
                <w:sz w:val="24"/>
                <w:szCs w:val="24"/>
              </w:rPr>
            </w:pPr>
            <w:r w:rsidRPr="00D9320D">
              <w:rPr>
                <w:sz w:val="24"/>
                <w:szCs w:val="24"/>
              </w:rPr>
              <w:t>8.</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en-US"/>
              </w:rPr>
              <w:t>Влаштування</w:t>
            </w:r>
            <w:proofErr w:type="spellEnd"/>
            <w:r w:rsidRPr="00231E8A">
              <w:rPr>
                <w:sz w:val="24"/>
                <w:szCs w:val="24"/>
                <w:lang w:val="en-US"/>
              </w:rPr>
              <w:t xml:space="preserve"> </w:t>
            </w:r>
            <w:proofErr w:type="spellStart"/>
            <w:r w:rsidRPr="00231E8A">
              <w:rPr>
                <w:sz w:val="24"/>
                <w:szCs w:val="24"/>
                <w:lang w:val="en-US"/>
              </w:rPr>
              <w:t>на</w:t>
            </w:r>
            <w:proofErr w:type="spellEnd"/>
            <w:r w:rsidRPr="00231E8A">
              <w:rPr>
                <w:sz w:val="24"/>
                <w:szCs w:val="24"/>
                <w:lang w:val="en-US"/>
              </w:rPr>
              <w:t xml:space="preserve"> </w:t>
            </w:r>
            <w:proofErr w:type="spellStart"/>
            <w:r w:rsidRPr="00231E8A">
              <w:rPr>
                <w:sz w:val="24"/>
                <w:szCs w:val="24"/>
                <w:lang w:val="en-US"/>
              </w:rPr>
              <w:t>роботу</w:t>
            </w:r>
            <w:proofErr w:type="spellEnd"/>
            <w:r w:rsidRPr="00231E8A">
              <w:rPr>
                <w:sz w:val="24"/>
                <w:szCs w:val="24"/>
                <w:lang w:val="en-US"/>
              </w:rPr>
              <w:t>. Getting the job.</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214"/>
          <w:jc w:val="center"/>
        </w:trPr>
        <w:tc>
          <w:tcPr>
            <w:tcW w:w="975" w:type="dxa"/>
          </w:tcPr>
          <w:p w:rsidR="000A1AF9" w:rsidRPr="00D9320D" w:rsidRDefault="000A1AF9" w:rsidP="000A1AF9">
            <w:pPr>
              <w:pStyle w:val="TableParagraph"/>
              <w:spacing w:line="360" w:lineRule="auto"/>
              <w:jc w:val="center"/>
              <w:rPr>
                <w:sz w:val="24"/>
                <w:szCs w:val="24"/>
              </w:rPr>
            </w:pPr>
            <w:r>
              <w:rPr>
                <w:sz w:val="24"/>
                <w:szCs w:val="24"/>
              </w:rPr>
              <w:t>9.</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en-US"/>
              </w:rPr>
              <w:t>Найм</w:t>
            </w:r>
            <w:proofErr w:type="spellEnd"/>
            <w:r w:rsidRPr="00231E8A">
              <w:rPr>
                <w:sz w:val="24"/>
                <w:szCs w:val="24"/>
                <w:lang w:val="en-US"/>
              </w:rPr>
              <w:t xml:space="preserve"> </w:t>
            </w:r>
            <w:proofErr w:type="spellStart"/>
            <w:r w:rsidRPr="00231E8A">
              <w:rPr>
                <w:sz w:val="24"/>
                <w:szCs w:val="24"/>
                <w:lang w:val="en-US"/>
              </w:rPr>
              <w:t>нових</w:t>
            </w:r>
            <w:proofErr w:type="spellEnd"/>
            <w:r w:rsidRPr="00231E8A">
              <w:rPr>
                <w:sz w:val="24"/>
                <w:szCs w:val="24"/>
                <w:lang w:val="en-US"/>
              </w:rPr>
              <w:t xml:space="preserve"> </w:t>
            </w:r>
            <w:proofErr w:type="spellStart"/>
            <w:r w:rsidRPr="00231E8A">
              <w:rPr>
                <w:sz w:val="24"/>
                <w:szCs w:val="24"/>
                <w:lang w:val="en-US"/>
              </w:rPr>
              <w:t>співробітників</w:t>
            </w:r>
            <w:proofErr w:type="spellEnd"/>
            <w:r w:rsidRPr="00231E8A">
              <w:rPr>
                <w:sz w:val="24"/>
                <w:szCs w:val="24"/>
                <w:lang w:val="en-US"/>
              </w:rPr>
              <w:t>. Hiring new employees.</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sidRPr="00C40906">
              <w:rPr>
                <w:position w:val="-1"/>
              </w:rPr>
              <w:t>10</w:t>
            </w:r>
          </w:p>
        </w:tc>
      </w:tr>
      <w:tr w:rsidR="000A1AF9" w:rsidRPr="00D9320D" w:rsidTr="000A1AF9">
        <w:trPr>
          <w:trHeight w:val="204"/>
          <w:jc w:val="center"/>
        </w:trPr>
        <w:tc>
          <w:tcPr>
            <w:tcW w:w="975" w:type="dxa"/>
          </w:tcPr>
          <w:p w:rsidR="000A1AF9" w:rsidRPr="00D9320D" w:rsidRDefault="000A1AF9" w:rsidP="000A1AF9">
            <w:pPr>
              <w:pStyle w:val="TableParagraph"/>
              <w:spacing w:line="360" w:lineRule="auto"/>
              <w:jc w:val="center"/>
              <w:rPr>
                <w:sz w:val="24"/>
                <w:szCs w:val="24"/>
              </w:rPr>
            </w:pPr>
            <w:r>
              <w:rPr>
                <w:sz w:val="24"/>
                <w:szCs w:val="24"/>
              </w:rPr>
              <w:t>10.</w:t>
            </w:r>
          </w:p>
        </w:tc>
        <w:tc>
          <w:tcPr>
            <w:tcW w:w="5841" w:type="dxa"/>
          </w:tcPr>
          <w:p w:rsidR="000A1AF9" w:rsidRPr="00231E8A" w:rsidRDefault="000A1AF9" w:rsidP="000A1AF9">
            <w:pPr>
              <w:pStyle w:val="a9"/>
              <w:spacing w:line="360" w:lineRule="auto"/>
              <w:rPr>
                <w:sz w:val="24"/>
                <w:szCs w:val="24"/>
              </w:rPr>
            </w:pPr>
            <w:proofErr w:type="spellStart"/>
            <w:r w:rsidRPr="00231E8A">
              <w:rPr>
                <w:sz w:val="24"/>
                <w:szCs w:val="24"/>
                <w:lang w:val="ru-RU"/>
              </w:rPr>
              <w:t>Підвищення</w:t>
            </w:r>
            <w:proofErr w:type="spellEnd"/>
            <w:r w:rsidRPr="00231E8A">
              <w:rPr>
                <w:sz w:val="24"/>
                <w:szCs w:val="24"/>
                <w:lang w:val="ru-RU"/>
              </w:rPr>
              <w:t xml:space="preserve"> на </w:t>
            </w:r>
            <w:proofErr w:type="spellStart"/>
            <w:r w:rsidRPr="00231E8A">
              <w:rPr>
                <w:sz w:val="24"/>
                <w:szCs w:val="24"/>
                <w:lang w:val="ru-RU"/>
              </w:rPr>
              <w:t>посаді</w:t>
            </w:r>
            <w:proofErr w:type="spellEnd"/>
            <w:r w:rsidRPr="00231E8A">
              <w:rPr>
                <w:sz w:val="24"/>
                <w:szCs w:val="24"/>
                <w:lang w:val="ru-RU"/>
              </w:rPr>
              <w:t xml:space="preserve">. </w:t>
            </w:r>
            <w:r w:rsidRPr="00231E8A">
              <w:rPr>
                <w:sz w:val="24"/>
                <w:szCs w:val="24"/>
                <w:lang w:val="en-US"/>
              </w:rPr>
              <w:t>Promotions</w:t>
            </w:r>
            <w:r w:rsidRPr="00231E8A">
              <w:rPr>
                <w:sz w:val="24"/>
                <w:szCs w:val="24"/>
                <w:lang w:val="ru-RU"/>
              </w:rPr>
              <w:t>.</w:t>
            </w:r>
          </w:p>
        </w:tc>
        <w:tc>
          <w:tcPr>
            <w:tcW w:w="1701" w:type="dxa"/>
            <w:vAlign w:val="center"/>
          </w:tcPr>
          <w:p w:rsidR="000A1AF9" w:rsidRDefault="000A1AF9" w:rsidP="000A1AF9">
            <w:pPr>
              <w:jc w:val="center"/>
            </w:pPr>
            <w:r w:rsidRPr="00E42273">
              <w:rPr>
                <w:position w:val="-1"/>
              </w:rPr>
              <w:t>8</w:t>
            </w:r>
          </w:p>
        </w:tc>
        <w:tc>
          <w:tcPr>
            <w:tcW w:w="1701" w:type="dxa"/>
            <w:vAlign w:val="center"/>
          </w:tcPr>
          <w:p w:rsidR="000A1AF9" w:rsidRDefault="000A1AF9" w:rsidP="000A1AF9">
            <w:pPr>
              <w:jc w:val="center"/>
            </w:pPr>
            <w:r>
              <w:rPr>
                <w:position w:val="-1"/>
              </w:rPr>
              <w:t>12</w:t>
            </w:r>
          </w:p>
        </w:tc>
      </w:tr>
      <w:tr w:rsidR="000A1AF9" w:rsidRPr="00D9320D" w:rsidTr="000A1AF9">
        <w:trPr>
          <w:trHeight w:val="208"/>
          <w:jc w:val="center"/>
        </w:trPr>
        <w:tc>
          <w:tcPr>
            <w:tcW w:w="975" w:type="dxa"/>
          </w:tcPr>
          <w:p w:rsidR="000A1AF9" w:rsidRPr="00D9320D" w:rsidRDefault="000A1AF9" w:rsidP="000A1AF9">
            <w:pPr>
              <w:pStyle w:val="TableParagraph"/>
              <w:spacing w:line="360" w:lineRule="auto"/>
              <w:jc w:val="center"/>
              <w:rPr>
                <w:sz w:val="24"/>
                <w:szCs w:val="24"/>
              </w:rPr>
            </w:pPr>
            <w:r>
              <w:rPr>
                <w:sz w:val="24"/>
                <w:szCs w:val="24"/>
              </w:rPr>
              <w:t>11.</w:t>
            </w:r>
          </w:p>
        </w:tc>
        <w:tc>
          <w:tcPr>
            <w:tcW w:w="5841" w:type="dxa"/>
          </w:tcPr>
          <w:p w:rsidR="000A1AF9" w:rsidRPr="00231E8A" w:rsidRDefault="000A1AF9" w:rsidP="000A1AF9">
            <w:pPr>
              <w:pStyle w:val="a9"/>
              <w:spacing w:line="360" w:lineRule="auto"/>
              <w:rPr>
                <w:sz w:val="24"/>
                <w:szCs w:val="24"/>
                <w:lang w:val="en-US"/>
              </w:rPr>
            </w:pPr>
            <w:proofErr w:type="spellStart"/>
            <w:r w:rsidRPr="00231E8A">
              <w:rPr>
                <w:sz w:val="24"/>
                <w:szCs w:val="24"/>
                <w:lang w:val="en-US"/>
              </w:rPr>
              <w:t>Закінчення</w:t>
            </w:r>
            <w:proofErr w:type="spellEnd"/>
            <w:r w:rsidRPr="00231E8A">
              <w:rPr>
                <w:sz w:val="24"/>
                <w:szCs w:val="24"/>
                <w:lang w:val="en-US"/>
              </w:rPr>
              <w:t xml:space="preserve"> </w:t>
            </w:r>
            <w:proofErr w:type="spellStart"/>
            <w:r w:rsidRPr="00231E8A">
              <w:rPr>
                <w:sz w:val="24"/>
                <w:szCs w:val="24"/>
                <w:lang w:val="en-US"/>
              </w:rPr>
              <w:t>строку</w:t>
            </w:r>
            <w:proofErr w:type="spellEnd"/>
            <w:r w:rsidRPr="00231E8A">
              <w:rPr>
                <w:sz w:val="24"/>
                <w:szCs w:val="24"/>
                <w:lang w:val="en-US"/>
              </w:rPr>
              <w:t>. Terminations.</w:t>
            </w:r>
          </w:p>
        </w:tc>
        <w:tc>
          <w:tcPr>
            <w:tcW w:w="1701" w:type="dxa"/>
            <w:vAlign w:val="center"/>
          </w:tcPr>
          <w:p w:rsidR="000A1AF9" w:rsidRDefault="000A1AF9" w:rsidP="000A1AF9">
            <w:pPr>
              <w:jc w:val="center"/>
            </w:pPr>
            <w:r>
              <w:rPr>
                <w:position w:val="-1"/>
              </w:rPr>
              <w:t>10</w:t>
            </w:r>
          </w:p>
        </w:tc>
        <w:tc>
          <w:tcPr>
            <w:tcW w:w="1701" w:type="dxa"/>
            <w:vAlign w:val="center"/>
          </w:tcPr>
          <w:p w:rsidR="000A1AF9" w:rsidRDefault="000A1AF9" w:rsidP="000A1AF9">
            <w:pPr>
              <w:jc w:val="center"/>
            </w:pPr>
            <w:r>
              <w:rPr>
                <w:position w:val="-1"/>
              </w:rPr>
              <w:t>12</w:t>
            </w:r>
          </w:p>
        </w:tc>
      </w:tr>
      <w:tr w:rsidR="00313650" w:rsidRPr="00D9320D" w:rsidTr="00A96FF6">
        <w:trPr>
          <w:trHeight w:val="196"/>
          <w:jc w:val="center"/>
        </w:trPr>
        <w:tc>
          <w:tcPr>
            <w:tcW w:w="975" w:type="dxa"/>
          </w:tcPr>
          <w:p w:rsidR="00313650" w:rsidRPr="00D9320D" w:rsidRDefault="00313650" w:rsidP="00FB3020">
            <w:pPr>
              <w:pStyle w:val="TableParagraph"/>
              <w:spacing w:line="360" w:lineRule="auto"/>
              <w:ind w:firstLineChars="200" w:firstLine="480"/>
              <w:jc w:val="center"/>
              <w:rPr>
                <w:sz w:val="24"/>
                <w:szCs w:val="24"/>
              </w:rPr>
            </w:pPr>
          </w:p>
        </w:tc>
        <w:tc>
          <w:tcPr>
            <w:tcW w:w="5841" w:type="dxa"/>
          </w:tcPr>
          <w:p w:rsidR="00313650" w:rsidRPr="00EB1F98" w:rsidRDefault="00313650" w:rsidP="00FB3020">
            <w:pPr>
              <w:spacing w:line="360" w:lineRule="auto"/>
              <w:rPr>
                <w:rFonts w:eastAsia="SimSun"/>
                <w:b/>
                <w:sz w:val="24"/>
                <w:szCs w:val="24"/>
              </w:rPr>
            </w:pPr>
            <w:r w:rsidRPr="00EB1F98">
              <w:rPr>
                <w:rFonts w:eastAsia="SimSun"/>
                <w:b/>
                <w:sz w:val="24"/>
                <w:szCs w:val="24"/>
              </w:rPr>
              <w:t>Разом</w:t>
            </w:r>
          </w:p>
        </w:tc>
        <w:tc>
          <w:tcPr>
            <w:tcW w:w="1701" w:type="dxa"/>
          </w:tcPr>
          <w:p w:rsidR="00313650" w:rsidRPr="00D9320D" w:rsidRDefault="000A1AF9" w:rsidP="00FB3020">
            <w:pPr>
              <w:suppressAutoHyphens/>
              <w:spacing w:after="200" w:line="360" w:lineRule="auto"/>
              <w:ind w:left="-2"/>
              <w:jc w:val="center"/>
              <w:textAlignment w:val="top"/>
              <w:outlineLvl w:val="0"/>
              <w:rPr>
                <w:b/>
                <w:position w:val="-1"/>
                <w:lang w:val="ru-RU"/>
              </w:rPr>
            </w:pPr>
            <w:r>
              <w:rPr>
                <w:b/>
                <w:position w:val="-1"/>
                <w:lang w:val="ru-RU"/>
              </w:rPr>
              <w:t>92</w:t>
            </w:r>
          </w:p>
        </w:tc>
        <w:tc>
          <w:tcPr>
            <w:tcW w:w="1701" w:type="dxa"/>
          </w:tcPr>
          <w:p w:rsidR="00313650" w:rsidRPr="000A1AF9" w:rsidRDefault="000A1AF9" w:rsidP="00FB3020">
            <w:pPr>
              <w:suppressAutoHyphens/>
              <w:spacing w:after="200" w:line="360" w:lineRule="auto"/>
              <w:ind w:left="-2"/>
              <w:jc w:val="center"/>
              <w:textAlignment w:val="top"/>
              <w:outlineLvl w:val="0"/>
              <w:rPr>
                <w:b/>
                <w:position w:val="-1"/>
              </w:rPr>
            </w:pPr>
            <w:r>
              <w:rPr>
                <w:b/>
                <w:position w:val="-1"/>
              </w:rPr>
              <w:t>118</w:t>
            </w:r>
          </w:p>
        </w:tc>
      </w:tr>
    </w:tbl>
    <w:p w:rsidR="00453F87" w:rsidRDefault="00453F87">
      <w:pPr>
        <w:pStyle w:val="a9"/>
        <w:spacing w:line="360" w:lineRule="auto"/>
        <w:rPr>
          <w:b/>
          <w:sz w:val="30"/>
          <w:lang w:val="en-US"/>
        </w:rPr>
      </w:pPr>
    </w:p>
    <w:p w:rsidR="00453F87" w:rsidRDefault="00781808">
      <w:pPr>
        <w:pStyle w:val="a9"/>
        <w:kinsoku w:val="0"/>
        <w:overflowPunct w:val="0"/>
        <w:spacing w:line="360" w:lineRule="auto"/>
        <w:jc w:val="center"/>
        <w:rPr>
          <w:b/>
          <w:bCs/>
        </w:rPr>
      </w:pPr>
      <w:r>
        <w:rPr>
          <w:b/>
          <w:bCs/>
        </w:rPr>
        <w:t xml:space="preserve">7. </w:t>
      </w:r>
      <w:r w:rsidR="00CA2751">
        <w:rPr>
          <w:b/>
          <w:bCs/>
        </w:rPr>
        <w:t>Основні види самостійної роботи здобувача</w:t>
      </w:r>
    </w:p>
    <w:p w:rsidR="00A165E9" w:rsidRDefault="00A165E9">
      <w:pPr>
        <w:pStyle w:val="a9"/>
        <w:kinsoku w:val="0"/>
        <w:overflowPunct w:val="0"/>
        <w:spacing w:line="360" w:lineRule="auto"/>
        <w:jc w:val="center"/>
        <w:rPr>
          <w:bCs/>
          <w:i/>
        </w:rPr>
      </w:pPr>
      <w:r w:rsidRPr="00A165E9">
        <w:rPr>
          <w:bCs/>
          <w:i/>
        </w:rPr>
        <w:t>Денна</w:t>
      </w:r>
      <w:r w:rsidR="00930819">
        <w:rPr>
          <w:bCs/>
          <w:i/>
        </w:rPr>
        <w:t xml:space="preserve"> і заочна </w:t>
      </w:r>
      <w:r w:rsidRPr="00A165E9">
        <w:rPr>
          <w:bCs/>
          <w:i/>
        </w:rPr>
        <w:t>форм</w:t>
      </w:r>
      <w:r w:rsidR="00930819">
        <w:rPr>
          <w:bCs/>
          <w:i/>
        </w:rPr>
        <w:t>и</w:t>
      </w:r>
      <w:r w:rsidRPr="00A165E9">
        <w:rPr>
          <w:bCs/>
          <w:i/>
        </w:rPr>
        <w:t xml:space="preserve"> навчання</w:t>
      </w:r>
    </w:p>
    <w:tbl>
      <w:tblPr>
        <w:tblStyle w:val="ae"/>
        <w:tblW w:w="10172" w:type="dxa"/>
        <w:jc w:val="center"/>
        <w:tblLook w:val="04A0" w:firstRow="1" w:lastRow="0" w:firstColumn="1" w:lastColumn="0" w:noHBand="0" w:noVBand="1"/>
      </w:tblPr>
      <w:tblGrid>
        <w:gridCol w:w="959"/>
        <w:gridCol w:w="3260"/>
        <w:gridCol w:w="1984"/>
        <w:gridCol w:w="1984"/>
        <w:gridCol w:w="1985"/>
      </w:tblGrid>
      <w:tr w:rsidR="00305D43" w:rsidRPr="00380412" w:rsidTr="00EA34C9">
        <w:trPr>
          <w:jc w:val="center"/>
        </w:trPr>
        <w:tc>
          <w:tcPr>
            <w:tcW w:w="959" w:type="dxa"/>
          </w:tcPr>
          <w:p w:rsidR="00305D43" w:rsidRPr="00380412" w:rsidRDefault="00305D43" w:rsidP="00EA34C9">
            <w:pPr>
              <w:spacing w:line="360" w:lineRule="auto"/>
              <w:jc w:val="center"/>
            </w:pPr>
            <w:r w:rsidRPr="00380412">
              <w:t xml:space="preserve">№ </w:t>
            </w:r>
          </w:p>
        </w:tc>
        <w:tc>
          <w:tcPr>
            <w:tcW w:w="3260" w:type="dxa"/>
          </w:tcPr>
          <w:p w:rsidR="00305D43" w:rsidRPr="00EB1F98" w:rsidRDefault="00305D43" w:rsidP="00EA34C9">
            <w:pPr>
              <w:spacing w:line="360" w:lineRule="auto"/>
              <w:jc w:val="center"/>
              <w:rPr>
                <w:b/>
              </w:rPr>
            </w:pPr>
            <w:r w:rsidRPr="00EB1F98">
              <w:rPr>
                <w:b/>
              </w:rPr>
              <w:t>Вид самостійної роботи</w:t>
            </w:r>
          </w:p>
        </w:tc>
        <w:tc>
          <w:tcPr>
            <w:tcW w:w="1984" w:type="dxa"/>
          </w:tcPr>
          <w:p w:rsidR="00305D43" w:rsidRPr="00380412" w:rsidRDefault="00305D43" w:rsidP="00EA34C9">
            <w:pPr>
              <w:spacing w:line="360" w:lineRule="auto"/>
              <w:jc w:val="center"/>
            </w:pPr>
            <w:r w:rsidRPr="00380412">
              <w:t>Години</w:t>
            </w:r>
          </w:p>
        </w:tc>
        <w:tc>
          <w:tcPr>
            <w:tcW w:w="1984" w:type="dxa"/>
          </w:tcPr>
          <w:p w:rsidR="00305D43" w:rsidRPr="00380412" w:rsidRDefault="00305D43" w:rsidP="00EA34C9">
            <w:pPr>
              <w:spacing w:line="360" w:lineRule="auto"/>
              <w:jc w:val="center"/>
            </w:pPr>
            <w:r w:rsidRPr="00380412">
              <w:t>Терміни виконання</w:t>
            </w:r>
          </w:p>
        </w:tc>
        <w:tc>
          <w:tcPr>
            <w:tcW w:w="1985" w:type="dxa"/>
          </w:tcPr>
          <w:p w:rsidR="00305D43" w:rsidRPr="00380412" w:rsidRDefault="00305D43" w:rsidP="00EA34C9">
            <w:pPr>
              <w:spacing w:line="360" w:lineRule="auto"/>
              <w:jc w:val="center"/>
            </w:pPr>
            <w:r w:rsidRPr="00380412">
              <w:t>Форма та метод контролю</w:t>
            </w:r>
          </w:p>
        </w:tc>
      </w:tr>
      <w:tr w:rsidR="00A0619A" w:rsidRPr="00380412" w:rsidTr="00EA34C9">
        <w:trPr>
          <w:jc w:val="center"/>
        </w:trPr>
        <w:tc>
          <w:tcPr>
            <w:tcW w:w="959" w:type="dxa"/>
          </w:tcPr>
          <w:p w:rsidR="00A0619A" w:rsidRPr="00661DE2" w:rsidRDefault="00A0619A" w:rsidP="00A0619A">
            <w:pPr>
              <w:spacing w:line="360" w:lineRule="auto"/>
              <w:jc w:val="center"/>
              <w:rPr>
                <w:lang w:val="en-US"/>
              </w:rPr>
            </w:pPr>
            <w:r w:rsidRPr="00380412">
              <w:t>1</w:t>
            </w:r>
            <w:r>
              <w:rPr>
                <w:lang w:val="en-US"/>
              </w:rPr>
              <w:t>.</w:t>
            </w:r>
          </w:p>
        </w:tc>
        <w:tc>
          <w:tcPr>
            <w:tcW w:w="3260" w:type="dxa"/>
          </w:tcPr>
          <w:p w:rsidR="00A0619A" w:rsidRPr="00EB1F98" w:rsidRDefault="00A0619A" w:rsidP="00A0619A">
            <w:pPr>
              <w:spacing w:line="360" w:lineRule="auto"/>
              <w:jc w:val="both"/>
              <w:rPr>
                <w:sz w:val="24"/>
                <w:szCs w:val="24"/>
              </w:rPr>
            </w:pPr>
            <w:r w:rsidRPr="00EB1F98">
              <w:rPr>
                <w:sz w:val="24"/>
                <w:szCs w:val="24"/>
              </w:rPr>
              <w:t>Підготовка до лекційних та практичних занять</w:t>
            </w:r>
          </w:p>
        </w:tc>
        <w:tc>
          <w:tcPr>
            <w:tcW w:w="1984" w:type="dxa"/>
            <w:vAlign w:val="center"/>
          </w:tcPr>
          <w:p w:rsidR="00A0619A" w:rsidRDefault="00A0619A" w:rsidP="00A0619A">
            <w:pPr>
              <w:spacing w:line="360" w:lineRule="auto"/>
              <w:jc w:val="center"/>
            </w:pPr>
            <w:r>
              <w:t>60</w:t>
            </w:r>
          </w:p>
        </w:tc>
        <w:tc>
          <w:tcPr>
            <w:tcW w:w="1984" w:type="dxa"/>
            <w:vAlign w:val="center"/>
          </w:tcPr>
          <w:p w:rsidR="00A0619A" w:rsidRPr="00380412" w:rsidRDefault="00A0619A" w:rsidP="00A0619A">
            <w:pPr>
              <w:spacing w:line="360" w:lineRule="auto"/>
              <w:jc w:val="center"/>
            </w:pPr>
            <w:r w:rsidRPr="00380412">
              <w:t>щотижнево</w:t>
            </w:r>
          </w:p>
        </w:tc>
        <w:tc>
          <w:tcPr>
            <w:tcW w:w="1985" w:type="dxa"/>
            <w:vAlign w:val="center"/>
          </w:tcPr>
          <w:p w:rsidR="00A0619A" w:rsidRPr="00380412" w:rsidRDefault="00A0619A" w:rsidP="00A0619A">
            <w:pPr>
              <w:spacing w:line="360" w:lineRule="auto"/>
              <w:jc w:val="center"/>
            </w:pPr>
            <w:r w:rsidRPr="00380412">
              <w:t>Усне та письмове опитування</w:t>
            </w:r>
          </w:p>
        </w:tc>
      </w:tr>
      <w:tr w:rsidR="00A0619A" w:rsidRPr="00380412" w:rsidTr="00EA34C9">
        <w:trPr>
          <w:jc w:val="center"/>
        </w:trPr>
        <w:tc>
          <w:tcPr>
            <w:tcW w:w="959" w:type="dxa"/>
          </w:tcPr>
          <w:p w:rsidR="00A0619A" w:rsidRPr="00661DE2" w:rsidRDefault="00A0619A" w:rsidP="00A0619A">
            <w:pPr>
              <w:spacing w:line="360" w:lineRule="auto"/>
              <w:jc w:val="center"/>
              <w:rPr>
                <w:lang w:val="en-US"/>
              </w:rPr>
            </w:pPr>
            <w:r w:rsidRPr="00380412">
              <w:t>2</w:t>
            </w:r>
            <w:r>
              <w:rPr>
                <w:lang w:val="en-US"/>
              </w:rPr>
              <w:t>.</w:t>
            </w:r>
          </w:p>
        </w:tc>
        <w:tc>
          <w:tcPr>
            <w:tcW w:w="3260" w:type="dxa"/>
          </w:tcPr>
          <w:p w:rsidR="00A0619A" w:rsidRPr="00EB1F98" w:rsidRDefault="00A0619A" w:rsidP="00A0619A">
            <w:pPr>
              <w:spacing w:line="360" w:lineRule="auto"/>
              <w:jc w:val="both"/>
              <w:rPr>
                <w:sz w:val="24"/>
                <w:szCs w:val="24"/>
              </w:rPr>
            </w:pPr>
            <w:r w:rsidRPr="00EB1F98">
              <w:rPr>
                <w:sz w:val="24"/>
                <w:szCs w:val="24"/>
              </w:rPr>
              <w:t>Підготовка самостійних питань з тематики дисципліни</w:t>
            </w:r>
          </w:p>
        </w:tc>
        <w:tc>
          <w:tcPr>
            <w:tcW w:w="1984" w:type="dxa"/>
            <w:vAlign w:val="center"/>
          </w:tcPr>
          <w:p w:rsidR="00A0619A" w:rsidRDefault="00A0619A" w:rsidP="00A0619A">
            <w:pPr>
              <w:spacing w:line="360" w:lineRule="auto"/>
              <w:jc w:val="center"/>
            </w:pPr>
            <w:r>
              <w:t>30</w:t>
            </w:r>
          </w:p>
        </w:tc>
        <w:tc>
          <w:tcPr>
            <w:tcW w:w="1984" w:type="dxa"/>
            <w:vAlign w:val="center"/>
          </w:tcPr>
          <w:p w:rsidR="00A0619A" w:rsidRPr="00380412" w:rsidRDefault="00A0619A" w:rsidP="00A0619A">
            <w:pPr>
              <w:spacing w:line="360" w:lineRule="auto"/>
              <w:jc w:val="center"/>
            </w:pPr>
            <w:r w:rsidRPr="00380412">
              <w:t>щотижнево</w:t>
            </w:r>
          </w:p>
        </w:tc>
        <w:tc>
          <w:tcPr>
            <w:tcW w:w="1985" w:type="dxa"/>
            <w:vAlign w:val="center"/>
          </w:tcPr>
          <w:p w:rsidR="00A0619A" w:rsidRPr="00380412" w:rsidRDefault="00A0619A" w:rsidP="00A0619A">
            <w:pPr>
              <w:spacing w:line="360" w:lineRule="auto"/>
              <w:jc w:val="center"/>
            </w:pPr>
            <w:r w:rsidRPr="00380412">
              <w:t>Усне та письмове опитування</w:t>
            </w:r>
          </w:p>
        </w:tc>
      </w:tr>
      <w:tr w:rsidR="00A0619A" w:rsidRPr="000953D9" w:rsidTr="00EA34C9">
        <w:trPr>
          <w:jc w:val="center"/>
        </w:trPr>
        <w:tc>
          <w:tcPr>
            <w:tcW w:w="959" w:type="dxa"/>
          </w:tcPr>
          <w:p w:rsidR="00A0619A" w:rsidRPr="00661DE2" w:rsidRDefault="00A0619A" w:rsidP="00A0619A">
            <w:pPr>
              <w:spacing w:line="360" w:lineRule="auto"/>
              <w:jc w:val="center"/>
              <w:rPr>
                <w:lang w:val="en-US"/>
              </w:rPr>
            </w:pPr>
            <w:r w:rsidRPr="00380412">
              <w:t>3</w:t>
            </w:r>
            <w:r>
              <w:rPr>
                <w:lang w:val="en-US"/>
              </w:rPr>
              <w:t>.</w:t>
            </w:r>
          </w:p>
        </w:tc>
        <w:tc>
          <w:tcPr>
            <w:tcW w:w="3260" w:type="dxa"/>
          </w:tcPr>
          <w:p w:rsidR="00A0619A" w:rsidRPr="00EB1F98" w:rsidRDefault="00A0619A" w:rsidP="00A0619A">
            <w:pPr>
              <w:spacing w:line="360" w:lineRule="auto"/>
              <w:jc w:val="both"/>
              <w:rPr>
                <w:sz w:val="24"/>
                <w:szCs w:val="24"/>
              </w:rPr>
            </w:pPr>
            <w:r w:rsidRPr="00EB1F98">
              <w:rPr>
                <w:sz w:val="24"/>
                <w:szCs w:val="24"/>
              </w:rPr>
              <w:t xml:space="preserve">Індивідуальні творчі завдання (виконання </w:t>
            </w:r>
            <w:proofErr w:type="spellStart"/>
            <w:r w:rsidRPr="00EB1F98">
              <w:rPr>
                <w:sz w:val="24"/>
                <w:szCs w:val="24"/>
              </w:rPr>
              <w:t>гугл</w:t>
            </w:r>
            <w:proofErr w:type="spellEnd"/>
            <w:r w:rsidRPr="00EB1F98">
              <w:rPr>
                <w:sz w:val="24"/>
                <w:szCs w:val="24"/>
              </w:rPr>
              <w:t>-презентації, презентації за заданою проблемною тематикою,</w:t>
            </w:r>
            <w:r w:rsidRPr="00EB1F98">
              <w:rPr>
                <w:color w:val="000000" w:themeColor="text1"/>
                <w:sz w:val="24"/>
                <w:szCs w:val="24"/>
              </w:rPr>
              <w:t xml:space="preserve"> дослідницькі </w:t>
            </w:r>
            <w:proofErr w:type="spellStart"/>
            <w:r w:rsidRPr="00EB1F98">
              <w:rPr>
                <w:color w:val="000000" w:themeColor="text1"/>
                <w:sz w:val="24"/>
                <w:szCs w:val="24"/>
              </w:rPr>
              <w:t>проєкти</w:t>
            </w:r>
            <w:proofErr w:type="spellEnd"/>
            <w:r w:rsidRPr="00EB1F98">
              <w:rPr>
                <w:sz w:val="24"/>
                <w:szCs w:val="24"/>
              </w:rPr>
              <w:t>)</w:t>
            </w:r>
          </w:p>
        </w:tc>
        <w:tc>
          <w:tcPr>
            <w:tcW w:w="1984" w:type="dxa"/>
            <w:vAlign w:val="center"/>
          </w:tcPr>
          <w:p w:rsidR="00A0619A" w:rsidRDefault="00A0619A" w:rsidP="00A0619A">
            <w:pPr>
              <w:spacing w:line="360" w:lineRule="auto"/>
              <w:jc w:val="center"/>
            </w:pPr>
            <w:r>
              <w:t>15</w:t>
            </w:r>
          </w:p>
        </w:tc>
        <w:tc>
          <w:tcPr>
            <w:tcW w:w="1984" w:type="dxa"/>
            <w:vAlign w:val="center"/>
          </w:tcPr>
          <w:p w:rsidR="00A0619A" w:rsidRPr="00380412" w:rsidRDefault="00A0619A" w:rsidP="00A0619A">
            <w:pPr>
              <w:spacing w:line="360" w:lineRule="auto"/>
              <w:jc w:val="center"/>
            </w:pPr>
            <w:r w:rsidRPr="00380412">
              <w:t>4 рази на семестр</w:t>
            </w:r>
          </w:p>
        </w:tc>
        <w:tc>
          <w:tcPr>
            <w:tcW w:w="1985" w:type="dxa"/>
            <w:vAlign w:val="center"/>
          </w:tcPr>
          <w:p w:rsidR="00A0619A" w:rsidRPr="000953D9" w:rsidRDefault="00A0619A" w:rsidP="00A0619A">
            <w:pPr>
              <w:spacing w:line="360" w:lineRule="auto"/>
              <w:jc w:val="center"/>
            </w:pPr>
            <w:r w:rsidRPr="00380412">
              <w:t>Спостереження за виконанням, обговорення, виступ з презентацією, усний захист</w:t>
            </w:r>
          </w:p>
        </w:tc>
      </w:tr>
      <w:tr w:rsidR="00A0619A" w:rsidRPr="000953D9" w:rsidTr="00EA34C9">
        <w:trPr>
          <w:jc w:val="center"/>
        </w:trPr>
        <w:tc>
          <w:tcPr>
            <w:tcW w:w="959" w:type="dxa"/>
          </w:tcPr>
          <w:p w:rsidR="00A0619A" w:rsidRPr="00661DE2" w:rsidRDefault="00A0619A" w:rsidP="00A0619A">
            <w:pPr>
              <w:spacing w:line="360" w:lineRule="auto"/>
              <w:jc w:val="center"/>
              <w:rPr>
                <w:lang w:val="en-US"/>
              </w:rPr>
            </w:pPr>
            <w:r w:rsidRPr="000953D9">
              <w:t>4</w:t>
            </w:r>
            <w:r>
              <w:rPr>
                <w:lang w:val="en-US"/>
              </w:rPr>
              <w:t>.</w:t>
            </w:r>
          </w:p>
        </w:tc>
        <w:tc>
          <w:tcPr>
            <w:tcW w:w="3260" w:type="dxa"/>
          </w:tcPr>
          <w:p w:rsidR="00A0619A" w:rsidRPr="00EB1F98" w:rsidRDefault="00A0619A" w:rsidP="00A0619A">
            <w:pPr>
              <w:spacing w:line="360" w:lineRule="auto"/>
              <w:jc w:val="both"/>
              <w:rPr>
                <w:sz w:val="24"/>
                <w:szCs w:val="24"/>
              </w:rPr>
            </w:pPr>
            <w:r w:rsidRPr="00EB1F98">
              <w:rPr>
                <w:sz w:val="24"/>
                <w:szCs w:val="24"/>
              </w:rPr>
              <w:t xml:space="preserve">Підготовка до контрольних </w:t>
            </w:r>
            <w:r w:rsidRPr="00EB1F98">
              <w:rPr>
                <w:sz w:val="24"/>
                <w:szCs w:val="24"/>
              </w:rPr>
              <w:lastRenderedPageBreak/>
              <w:t>робіт та тестування</w:t>
            </w:r>
          </w:p>
        </w:tc>
        <w:tc>
          <w:tcPr>
            <w:tcW w:w="1984" w:type="dxa"/>
            <w:vAlign w:val="center"/>
          </w:tcPr>
          <w:p w:rsidR="00A0619A" w:rsidRDefault="00A0619A" w:rsidP="00A0619A">
            <w:pPr>
              <w:spacing w:line="360" w:lineRule="auto"/>
              <w:jc w:val="center"/>
            </w:pPr>
            <w:r>
              <w:lastRenderedPageBreak/>
              <w:t>15</w:t>
            </w:r>
          </w:p>
        </w:tc>
        <w:tc>
          <w:tcPr>
            <w:tcW w:w="1984" w:type="dxa"/>
            <w:vAlign w:val="center"/>
          </w:tcPr>
          <w:p w:rsidR="00A0619A" w:rsidRPr="000953D9" w:rsidRDefault="00A0619A" w:rsidP="00A0619A">
            <w:pPr>
              <w:spacing w:line="360" w:lineRule="auto"/>
              <w:jc w:val="center"/>
            </w:pPr>
            <w:r w:rsidRPr="000953D9">
              <w:t>2 рази на семестр</w:t>
            </w:r>
          </w:p>
        </w:tc>
        <w:tc>
          <w:tcPr>
            <w:tcW w:w="1985" w:type="dxa"/>
            <w:vAlign w:val="center"/>
          </w:tcPr>
          <w:p w:rsidR="00A0619A" w:rsidRPr="000953D9" w:rsidRDefault="00A0619A" w:rsidP="00A0619A">
            <w:pPr>
              <w:spacing w:line="360" w:lineRule="auto"/>
              <w:jc w:val="center"/>
            </w:pPr>
            <w:r w:rsidRPr="000953D9">
              <w:t xml:space="preserve">Тестування у </w:t>
            </w:r>
            <w:r w:rsidRPr="000953D9">
              <w:lastRenderedPageBreak/>
              <w:t>системі СОКРАТ</w:t>
            </w:r>
          </w:p>
        </w:tc>
      </w:tr>
      <w:tr w:rsidR="00305D43" w:rsidRPr="000953D9" w:rsidTr="00EA34C9">
        <w:trPr>
          <w:jc w:val="center"/>
        </w:trPr>
        <w:tc>
          <w:tcPr>
            <w:tcW w:w="4219" w:type="dxa"/>
            <w:gridSpan w:val="2"/>
          </w:tcPr>
          <w:p w:rsidR="00305D43" w:rsidRPr="000953D9" w:rsidRDefault="00305D43" w:rsidP="00EA34C9">
            <w:pPr>
              <w:spacing w:line="360" w:lineRule="auto"/>
              <w:jc w:val="center"/>
              <w:rPr>
                <w:b/>
              </w:rPr>
            </w:pPr>
            <w:r w:rsidRPr="000953D9">
              <w:rPr>
                <w:b/>
              </w:rPr>
              <w:lastRenderedPageBreak/>
              <w:t>Разом</w:t>
            </w:r>
          </w:p>
        </w:tc>
        <w:tc>
          <w:tcPr>
            <w:tcW w:w="1984" w:type="dxa"/>
          </w:tcPr>
          <w:p w:rsidR="00305D43" w:rsidRPr="00682725" w:rsidRDefault="00A0619A" w:rsidP="00EA34C9">
            <w:pPr>
              <w:spacing w:line="360" w:lineRule="auto"/>
              <w:jc w:val="center"/>
              <w:rPr>
                <w:b/>
              </w:rPr>
            </w:pPr>
            <w:r>
              <w:rPr>
                <w:b/>
                <w:lang w:val="en-US"/>
              </w:rPr>
              <w:t>120</w:t>
            </w:r>
          </w:p>
        </w:tc>
        <w:tc>
          <w:tcPr>
            <w:tcW w:w="1984" w:type="dxa"/>
          </w:tcPr>
          <w:p w:rsidR="00305D43" w:rsidRPr="000953D9" w:rsidRDefault="00305D43" w:rsidP="00EA34C9">
            <w:pPr>
              <w:spacing w:line="360" w:lineRule="auto"/>
              <w:jc w:val="center"/>
            </w:pPr>
          </w:p>
        </w:tc>
        <w:tc>
          <w:tcPr>
            <w:tcW w:w="1985" w:type="dxa"/>
          </w:tcPr>
          <w:p w:rsidR="00305D43" w:rsidRPr="000953D9" w:rsidRDefault="00305D43" w:rsidP="00EA34C9">
            <w:pPr>
              <w:spacing w:line="360" w:lineRule="auto"/>
              <w:jc w:val="center"/>
            </w:pPr>
          </w:p>
        </w:tc>
      </w:tr>
    </w:tbl>
    <w:p w:rsidR="00305D43" w:rsidRDefault="00305D43">
      <w:pPr>
        <w:pStyle w:val="a9"/>
        <w:kinsoku w:val="0"/>
        <w:overflowPunct w:val="0"/>
        <w:spacing w:line="360" w:lineRule="auto"/>
        <w:jc w:val="center"/>
        <w:rPr>
          <w:bCs/>
          <w:i/>
        </w:rPr>
      </w:pPr>
    </w:p>
    <w:p w:rsidR="00453F87" w:rsidRDefault="00CA2751" w:rsidP="00A96FF6">
      <w:pPr>
        <w:spacing w:line="360" w:lineRule="auto"/>
        <w:ind w:right="18" w:firstLine="709"/>
        <w:jc w:val="both"/>
        <w:rPr>
          <w:sz w:val="28"/>
          <w:szCs w:val="28"/>
        </w:rPr>
      </w:pPr>
      <w:r>
        <w:rPr>
          <w:sz w:val="28"/>
          <w:szCs w:val="28"/>
        </w:rPr>
        <w:t>Самостійна робота студента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rsidR="00453F87" w:rsidRDefault="00CA2751" w:rsidP="00A96FF6">
      <w:pPr>
        <w:spacing w:line="360" w:lineRule="auto"/>
        <w:ind w:right="18" w:firstLineChars="200" w:firstLine="560"/>
        <w:jc w:val="both"/>
        <w:rPr>
          <w:sz w:val="28"/>
          <w:szCs w:val="28"/>
        </w:rPr>
      </w:pPr>
      <w:r>
        <w:rPr>
          <w:sz w:val="28"/>
          <w:szCs w:val="28"/>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rsidR="00453F87" w:rsidRDefault="00CA2751" w:rsidP="00A96FF6">
      <w:pPr>
        <w:spacing w:line="360" w:lineRule="auto"/>
        <w:ind w:right="18" w:firstLine="709"/>
        <w:jc w:val="both"/>
        <w:rPr>
          <w:sz w:val="28"/>
          <w:szCs w:val="28"/>
        </w:rPr>
      </w:pPr>
      <w:r>
        <w:rPr>
          <w:sz w:val="28"/>
          <w:szCs w:val="28"/>
        </w:rPr>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rsidR="00453F87" w:rsidRDefault="00CA2751" w:rsidP="00A96FF6">
      <w:pPr>
        <w:spacing w:line="360" w:lineRule="auto"/>
        <w:ind w:right="18" w:firstLine="709"/>
        <w:jc w:val="both"/>
        <w:rPr>
          <w:sz w:val="28"/>
          <w:szCs w:val="28"/>
        </w:rPr>
      </w:pPr>
      <w:r>
        <w:rPr>
          <w:sz w:val="28"/>
          <w:szCs w:val="28"/>
        </w:rPr>
        <w:t>Індивідуальні завдання здобувач виконує самостійно під керівництвом викладача згідно з індивідуальним навчальним планом.</w:t>
      </w:r>
    </w:p>
    <w:p w:rsidR="00453F87" w:rsidRDefault="00CA2751" w:rsidP="00A96FF6">
      <w:pPr>
        <w:spacing w:line="360" w:lineRule="auto"/>
        <w:ind w:right="18" w:firstLine="709"/>
        <w:jc w:val="both"/>
        <w:rPr>
          <w:sz w:val="28"/>
          <w:szCs w:val="28"/>
        </w:rPr>
      </w:pPr>
      <w:r>
        <w:rPr>
          <w:sz w:val="28"/>
          <w:szCs w:val="28"/>
        </w:rPr>
        <w:t>У випадку реалізації індивідуальної освітньої траєкторії здобувача заняття можуть проводитись за індивідуальним графіком.</w:t>
      </w:r>
    </w:p>
    <w:p w:rsidR="00453F87" w:rsidRDefault="00CA2751" w:rsidP="00A96FF6">
      <w:pPr>
        <w:spacing w:line="360" w:lineRule="auto"/>
        <w:ind w:right="18" w:firstLine="709"/>
        <w:jc w:val="both"/>
        <w:rPr>
          <w:sz w:val="28"/>
          <w:szCs w:val="28"/>
        </w:rPr>
      </w:pPr>
      <w:r>
        <w:rPr>
          <w:sz w:val="28"/>
          <w:szCs w:val="28"/>
        </w:rPr>
        <w:t>Під час роботи над індивідуальними завданнями, розв’язуванням задач не допустимо порушення академічної доброчесності. Презентації та виступи мають бути авторськими та оригінальними.</w:t>
      </w:r>
      <w:r>
        <w:rPr>
          <w:color w:val="FF0000"/>
          <w:sz w:val="28"/>
          <w:szCs w:val="28"/>
        </w:rPr>
        <w:t xml:space="preserve"> </w:t>
      </w:r>
    </w:p>
    <w:p w:rsidR="00453F87" w:rsidRDefault="00453F87">
      <w:pPr>
        <w:pStyle w:val="a9"/>
        <w:spacing w:before="8" w:line="360" w:lineRule="auto"/>
        <w:rPr>
          <w:b/>
          <w:sz w:val="23"/>
        </w:rPr>
      </w:pPr>
    </w:p>
    <w:p w:rsidR="007D187B" w:rsidRDefault="007D187B">
      <w:pPr>
        <w:widowControl/>
        <w:autoSpaceDE/>
        <w:autoSpaceDN/>
        <w:rPr>
          <w:b/>
          <w:bCs/>
          <w:sz w:val="28"/>
          <w:szCs w:val="28"/>
        </w:rPr>
      </w:pPr>
      <w:r>
        <w:br w:type="page"/>
      </w:r>
    </w:p>
    <w:p w:rsidR="00453F87" w:rsidRDefault="00CA2751" w:rsidP="00313650">
      <w:pPr>
        <w:pStyle w:val="1"/>
        <w:tabs>
          <w:tab w:val="left" w:pos="4166"/>
        </w:tabs>
        <w:spacing w:line="360" w:lineRule="auto"/>
        <w:ind w:left="0"/>
        <w:jc w:val="center"/>
        <w:rPr>
          <w:sz w:val="27"/>
        </w:rPr>
      </w:pPr>
      <w:r>
        <w:lastRenderedPageBreak/>
        <w:t>Теми індивідуальних творчих</w:t>
      </w:r>
      <w:r>
        <w:rPr>
          <w:spacing w:val="-5"/>
        </w:rPr>
        <w:t xml:space="preserve"> </w:t>
      </w:r>
      <w:r>
        <w:t>завдань.</w:t>
      </w:r>
    </w:p>
    <w:p w:rsidR="00231E8A" w:rsidRPr="00231E8A" w:rsidRDefault="00231E8A" w:rsidP="00231E8A">
      <w:pPr>
        <w:pStyle w:val="af"/>
        <w:numPr>
          <w:ilvl w:val="0"/>
          <w:numId w:val="13"/>
        </w:numPr>
        <w:tabs>
          <w:tab w:val="left" w:pos="1134"/>
        </w:tabs>
        <w:spacing w:line="360" w:lineRule="auto"/>
        <w:ind w:left="0" w:firstLine="709"/>
        <w:rPr>
          <w:sz w:val="28"/>
          <w:szCs w:val="28"/>
        </w:rPr>
      </w:pPr>
      <w:r w:rsidRPr="00231E8A">
        <w:rPr>
          <w:sz w:val="28"/>
          <w:szCs w:val="28"/>
        </w:rPr>
        <w:t xml:space="preserve">Календарне планування. </w:t>
      </w:r>
      <w:proofErr w:type="spellStart"/>
      <w:r w:rsidRPr="00231E8A">
        <w:rPr>
          <w:sz w:val="28"/>
          <w:szCs w:val="28"/>
        </w:rPr>
        <w:t>Scheduling</w:t>
      </w:r>
      <w:proofErr w:type="spellEnd"/>
      <w:r w:rsidRPr="00231E8A">
        <w:rPr>
          <w:sz w:val="28"/>
          <w:szCs w:val="28"/>
        </w:rPr>
        <w:t>.</w:t>
      </w:r>
    </w:p>
    <w:p w:rsidR="00231E8A" w:rsidRPr="00231E8A" w:rsidRDefault="00231E8A" w:rsidP="00231E8A">
      <w:pPr>
        <w:pStyle w:val="af"/>
        <w:numPr>
          <w:ilvl w:val="0"/>
          <w:numId w:val="13"/>
        </w:numPr>
        <w:tabs>
          <w:tab w:val="left" w:pos="1134"/>
        </w:tabs>
        <w:spacing w:line="360" w:lineRule="auto"/>
        <w:ind w:left="0" w:firstLine="709"/>
        <w:rPr>
          <w:sz w:val="28"/>
          <w:szCs w:val="28"/>
        </w:rPr>
      </w:pPr>
      <w:r w:rsidRPr="00231E8A">
        <w:rPr>
          <w:sz w:val="28"/>
          <w:szCs w:val="28"/>
        </w:rPr>
        <w:t xml:space="preserve">Нарада. </w:t>
      </w:r>
      <w:proofErr w:type="spellStart"/>
      <w:r w:rsidRPr="00231E8A">
        <w:rPr>
          <w:sz w:val="28"/>
          <w:szCs w:val="28"/>
        </w:rPr>
        <w:t>Meetings</w:t>
      </w:r>
      <w:proofErr w:type="spellEnd"/>
      <w:r w:rsidRPr="00231E8A">
        <w:rPr>
          <w:sz w:val="28"/>
          <w:szCs w:val="28"/>
        </w:rPr>
        <w:t>.</w:t>
      </w:r>
    </w:p>
    <w:p w:rsidR="00231E8A" w:rsidRPr="00231E8A" w:rsidRDefault="00231E8A" w:rsidP="00231E8A">
      <w:pPr>
        <w:pStyle w:val="af"/>
        <w:numPr>
          <w:ilvl w:val="0"/>
          <w:numId w:val="13"/>
        </w:numPr>
        <w:tabs>
          <w:tab w:val="left" w:pos="1134"/>
        </w:tabs>
        <w:spacing w:line="360" w:lineRule="auto"/>
        <w:ind w:left="0" w:firstLine="709"/>
        <w:rPr>
          <w:sz w:val="28"/>
          <w:szCs w:val="28"/>
        </w:rPr>
      </w:pPr>
      <w:r w:rsidRPr="00231E8A">
        <w:rPr>
          <w:sz w:val="28"/>
          <w:szCs w:val="28"/>
        </w:rPr>
        <w:t xml:space="preserve">Порядок денний. </w:t>
      </w:r>
      <w:proofErr w:type="spellStart"/>
      <w:r w:rsidRPr="00231E8A">
        <w:rPr>
          <w:sz w:val="28"/>
          <w:szCs w:val="28"/>
        </w:rPr>
        <w:t>Agenda</w:t>
      </w:r>
      <w:proofErr w:type="spellEnd"/>
      <w:r w:rsidRPr="00231E8A">
        <w:rPr>
          <w:sz w:val="28"/>
          <w:szCs w:val="28"/>
        </w:rPr>
        <w:t>.</w:t>
      </w:r>
    </w:p>
    <w:p w:rsidR="00231E8A" w:rsidRPr="00231E8A" w:rsidRDefault="00231E8A" w:rsidP="00231E8A">
      <w:pPr>
        <w:pStyle w:val="af"/>
        <w:numPr>
          <w:ilvl w:val="0"/>
          <w:numId w:val="13"/>
        </w:numPr>
        <w:tabs>
          <w:tab w:val="left" w:pos="1134"/>
        </w:tabs>
        <w:spacing w:line="360" w:lineRule="auto"/>
        <w:ind w:left="0" w:firstLine="709"/>
        <w:rPr>
          <w:sz w:val="28"/>
          <w:szCs w:val="28"/>
        </w:rPr>
      </w:pPr>
      <w:r w:rsidRPr="00231E8A">
        <w:rPr>
          <w:sz w:val="28"/>
          <w:szCs w:val="28"/>
        </w:rPr>
        <w:t xml:space="preserve">Презентація. </w:t>
      </w:r>
      <w:proofErr w:type="spellStart"/>
      <w:r w:rsidRPr="00231E8A">
        <w:rPr>
          <w:sz w:val="28"/>
          <w:szCs w:val="28"/>
        </w:rPr>
        <w:t>Presentation</w:t>
      </w:r>
      <w:proofErr w:type="spellEnd"/>
      <w:r w:rsidRPr="00231E8A">
        <w:rPr>
          <w:sz w:val="28"/>
          <w:szCs w:val="28"/>
        </w:rPr>
        <w:t>.</w:t>
      </w:r>
    </w:p>
    <w:p w:rsidR="00231E8A" w:rsidRPr="00231E8A" w:rsidRDefault="00231E8A" w:rsidP="00231E8A">
      <w:pPr>
        <w:pStyle w:val="af"/>
        <w:numPr>
          <w:ilvl w:val="0"/>
          <w:numId w:val="13"/>
        </w:numPr>
        <w:tabs>
          <w:tab w:val="left" w:pos="1134"/>
        </w:tabs>
        <w:spacing w:line="360" w:lineRule="auto"/>
        <w:ind w:left="0" w:firstLine="709"/>
        <w:rPr>
          <w:sz w:val="28"/>
          <w:szCs w:val="28"/>
        </w:rPr>
      </w:pPr>
      <w:r w:rsidRPr="00231E8A">
        <w:rPr>
          <w:sz w:val="28"/>
          <w:szCs w:val="28"/>
        </w:rPr>
        <w:t>Проведення презентації.</w:t>
      </w:r>
      <w:r w:rsidRPr="00231E8A">
        <w:rPr>
          <w:sz w:val="28"/>
          <w:szCs w:val="28"/>
          <w:lang w:val="en-US"/>
        </w:rPr>
        <w:t xml:space="preserve"> </w:t>
      </w:r>
      <w:proofErr w:type="spellStart"/>
      <w:r w:rsidRPr="00231E8A">
        <w:rPr>
          <w:sz w:val="28"/>
          <w:szCs w:val="28"/>
        </w:rPr>
        <w:t>Giving</w:t>
      </w:r>
      <w:proofErr w:type="spellEnd"/>
      <w:r w:rsidRPr="00231E8A">
        <w:rPr>
          <w:sz w:val="28"/>
          <w:szCs w:val="28"/>
        </w:rPr>
        <w:t xml:space="preserve"> </w:t>
      </w:r>
      <w:proofErr w:type="spellStart"/>
      <w:r w:rsidRPr="00231E8A">
        <w:rPr>
          <w:sz w:val="28"/>
          <w:szCs w:val="28"/>
        </w:rPr>
        <w:t>presentation</w:t>
      </w:r>
      <w:proofErr w:type="spellEnd"/>
      <w:r w:rsidRPr="00231E8A">
        <w:rPr>
          <w:sz w:val="28"/>
          <w:szCs w:val="28"/>
        </w:rPr>
        <w:t>.</w:t>
      </w:r>
    </w:p>
    <w:p w:rsidR="00A96FF6" w:rsidRDefault="00CA2751" w:rsidP="00313650">
      <w:pPr>
        <w:widowControl/>
        <w:spacing w:line="360" w:lineRule="auto"/>
        <w:ind w:firstLine="709"/>
        <w:jc w:val="both"/>
        <w:rPr>
          <w:rFonts w:eastAsia="SimSun"/>
          <w:b/>
          <w:bCs/>
          <w:sz w:val="28"/>
          <w:szCs w:val="28"/>
          <w:lang w:eastAsia="zh-CN" w:bidi="ar"/>
        </w:rPr>
      </w:pPr>
      <w:r w:rsidRPr="00231E8A">
        <w:rPr>
          <w:rFonts w:eastAsia="SimSun"/>
          <w:sz w:val="28"/>
          <w:szCs w:val="28"/>
          <w:lang w:val="ru-RU" w:eastAsia="zh-CN" w:bidi="ar"/>
        </w:rPr>
        <w:t xml:space="preserve"> </w:t>
      </w:r>
    </w:p>
    <w:p w:rsidR="00453F87" w:rsidRDefault="00CA2751" w:rsidP="00313650">
      <w:pPr>
        <w:widowControl/>
        <w:spacing w:line="360" w:lineRule="auto"/>
        <w:jc w:val="center"/>
        <w:rPr>
          <w:rFonts w:eastAsia="SimSun"/>
          <w:b/>
          <w:bCs/>
          <w:sz w:val="28"/>
          <w:szCs w:val="28"/>
          <w:lang w:eastAsia="zh-CN" w:bidi="ar"/>
        </w:rPr>
      </w:pPr>
      <w:r>
        <w:rPr>
          <w:rFonts w:eastAsia="SimSun"/>
          <w:b/>
          <w:bCs/>
          <w:sz w:val="28"/>
          <w:szCs w:val="28"/>
          <w:lang w:eastAsia="zh-CN" w:bidi="ar"/>
        </w:rPr>
        <w:t xml:space="preserve">Теми завдань для групового </w:t>
      </w:r>
      <w:proofErr w:type="spellStart"/>
      <w:r>
        <w:rPr>
          <w:rFonts w:eastAsia="SimSun"/>
          <w:b/>
          <w:bCs/>
          <w:sz w:val="28"/>
          <w:szCs w:val="28"/>
          <w:lang w:eastAsia="zh-CN" w:bidi="ar"/>
        </w:rPr>
        <w:t>проєктування</w:t>
      </w:r>
      <w:proofErr w:type="spellEnd"/>
    </w:p>
    <w:p w:rsidR="0084052A" w:rsidRPr="0084052A" w:rsidRDefault="00CA2751" w:rsidP="0084052A">
      <w:pPr>
        <w:widowControl/>
        <w:spacing w:line="360" w:lineRule="auto"/>
        <w:jc w:val="center"/>
        <w:rPr>
          <w:rFonts w:eastAsia="SimSun"/>
          <w:b/>
          <w:bCs/>
          <w:sz w:val="28"/>
          <w:szCs w:val="28"/>
          <w:lang w:eastAsia="zh-CN" w:bidi="ar"/>
        </w:rPr>
      </w:pPr>
      <w:r>
        <w:rPr>
          <w:rFonts w:eastAsia="SimSun"/>
          <w:b/>
          <w:bCs/>
          <w:sz w:val="28"/>
          <w:szCs w:val="28"/>
          <w:lang w:eastAsia="zh-CN" w:bidi="ar"/>
        </w:rPr>
        <w:t>(виконання гугл-презентації)</w:t>
      </w:r>
    </w:p>
    <w:p w:rsidR="00231E8A" w:rsidRPr="00231E8A" w:rsidRDefault="00231E8A" w:rsidP="00231E8A">
      <w:pPr>
        <w:pStyle w:val="af"/>
        <w:numPr>
          <w:ilvl w:val="0"/>
          <w:numId w:val="14"/>
        </w:numPr>
        <w:tabs>
          <w:tab w:val="left" w:pos="1134"/>
        </w:tabs>
        <w:spacing w:line="360" w:lineRule="auto"/>
        <w:ind w:left="0" w:firstLine="709"/>
        <w:rPr>
          <w:color w:val="000000"/>
          <w:sz w:val="28"/>
          <w:szCs w:val="28"/>
          <w:lang w:val="en-US"/>
        </w:rPr>
      </w:pPr>
      <w:proofErr w:type="spellStart"/>
      <w:r w:rsidRPr="00231E8A">
        <w:rPr>
          <w:color w:val="000000"/>
          <w:sz w:val="28"/>
          <w:szCs w:val="28"/>
          <w:lang w:val="en-US"/>
        </w:rPr>
        <w:t>Розподіл</w:t>
      </w:r>
      <w:proofErr w:type="spellEnd"/>
      <w:r w:rsidRPr="00231E8A">
        <w:rPr>
          <w:color w:val="000000"/>
          <w:sz w:val="28"/>
          <w:szCs w:val="28"/>
          <w:lang w:val="en-US"/>
        </w:rPr>
        <w:t xml:space="preserve"> </w:t>
      </w:r>
      <w:proofErr w:type="spellStart"/>
      <w:r w:rsidRPr="00231E8A">
        <w:rPr>
          <w:color w:val="000000"/>
          <w:sz w:val="28"/>
          <w:szCs w:val="28"/>
          <w:lang w:val="en-US"/>
        </w:rPr>
        <w:t>часу</w:t>
      </w:r>
      <w:proofErr w:type="spellEnd"/>
      <w:r w:rsidRPr="00231E8A">
        <w:rPr>
          <w:color w:val="000000"/>
          <w:sz w:val="28"/>
          <w:szCs w:val="28"/>
          <w:lang w:val="en-US"/>
        </w:rPr>
        <w:t>. Time management.</w:t>
      </w:r>
    </w:p>
    <w:p w:rsidR="00231E8A" w:rsidRPr="00231E8A" w:rsidRDefault="00231E8A" w:rsidP="00231E8A">
      <w:pPr>
        <w:pStyle w:val="af"/>
        <w:numPr>
          <w:ilvl w:val="0"/>
          <w:numId w:val="14"/>
        </w:numPr>
        <w:tabs>
          <w:tab w:val="left" w:pos="1134"/>
        </w:tabs>
        <w:spacing w:line="360" w:lineRule="auto"/>
        <w:ind w:left="0" w:firstLine="709"/>
        <w:rPr>
          <w:color w:val="000000"/>
          <w:sz w:val="28"/>
          <w:szCs w:val="28"/>
          <w:lang w:val="ru-RU"/>
        </w:rPr>
      </w:pPr>
      <w:proofErr w:type="spellStart"/>
      <w:r w:rsidRPr="00231E8A">
        <w:rPr>
          <w:color w:val="000000"/>
          <w:sz w:val="28"/>
          <w:szCs w:val="28"/>
          <w:lang w:val="ru-RU"/>
        </w:rPr>
        <w:t>Підбір</w:t>
      </w:r>
      <w:proofErr w:type="spellEnd"/>
      <w:r w:rsidRPr="00231E8A">
        <w:rPr>
          <w:color w:val="000000"/>
          <w:sz w:val="28"/>
          <w:szCs w:val="28"/>
          <w:lang w:val="en-US"/>
        </w:rPr>
        <w:t xml:space="preserve"> </w:t>
      </w:r>
      <w:proofErr w:type="spellStart"/>
      <w:r w:rsidRPr="00231E8A">
        <w:rPr>
          <w:color w:val="000000"/>
          <w:sz w:val="28"/>
          <w:szCs w:val="28"/>
          <w:lang w:val="ru-RU"/>
        </w:rPr>
        <w:t>команди</w:t>
      </w:r>
      <w:proofErr w:type="spellEnd"/>
      <w:r w:rsidRPr="00231E8A">
        <w:rPr>
          <w:color w:val="000000"/>
          <w:sz w:val="28"/>
          <w:szCs w:val="28"/>
          <w:lang w:val="en-US"/>
        </w:rPr>
        <w:t>. Team</w:t>
      </w:r>
      <w:r w:rsidRPr="00231E8A">
        <w:rPr>
          <w:color w:val="000000"/>
          <w:sz w:val="28"/>
          <w:szCs w:val="28"/>
          <w:lang w:val="ru-RU"/>
        </w:rPr>
        <w:t xml:space="preserve"> </w:t>
      </w:r>
      <w:r w:rsidRPr="00231E8A">
        <w:rPr>
          <w:color w:val="000000"/>
          <w:sz w:val="28"/>
          <w:szCs w:val="28"/>
          <w:lang w:val="en-US"/>
        </w:rPr>
        <w:t>building</w:t>
      </w:r>
      <w:r w:rsidRPr="00231E8A">
        <w:rPr>
          <w:color w:val="000000"/>
          <w:sz w:val="28"/>
          <w:szCs w:val="28"/>
          <w:lang w:val="ru-RU"/>
        </w:rPr>
        <w:t>.</w:t>
      </w:r>
    </w:p>
    <w:p w:rsidR="00231E8A" w:rsidRPr="00231E8A" w:rsidRDefault="00231E8A" w:rsidP="00231E8A">
      <w:pPr>
        <w:pStyle w:val="af"/>
        <w:numPr>
          <w:ilvl w:val="0"/>
          <w:numId w:val="14"/>
        </w:numPr>
        <w:tabs>
          <w:tab w:val="left" w:pos="1134"/>
        </w:tabs>
        <w:spacing w:line="360" w:lineRule="auto"/>
        <w:ind w:left="0" w:firstLine="709"/>
        <w:rPr>
          <w:color w:val="000000"/>
          <w:sz w:val="28"/>
          <w:szCs w:val="28"/>
          <w:lang w:val="en-US"/>
        </w:rPr>
      </w:pPr>
      <w:proofErr w:type="spellStart"/>
      <w:r w:rsidRPr="00231E8A">
        <w:rPr>
          <w:color w:val="000000"/>
          <w:sz w:val="28"/>
          <w:szCs w:val="28"/>
          <w:lang w:val="en-US"/>
        </w:rPr>
        <w:t>Переговори</w:t>
      </w:r>
      <w:proofErr w:type="spellEnd"/>
      <w:r w:rsidRPr="00231E8A">
        <w:rPr>
          <w:color w:val="000000"/>
          <w:sz w:val="28"/>
          <w:szCs w:val="28"/>
          <w:lang w:val="en-US"/>
        </w:rPr>
        <w:t>. Negotiating.</w:t>
      </w:r>
    </w:p>
    <w:p w:rsidR="00231E8A" w:rsidRPr="00231E8A" w:rsidRDefault="00231E8A" w:rsidP="00231E8A">
      <w:pPr>
        <w:pStyle w:val="af"/>
        <w:numPr>
          <w:ilvl w:val="0"/>
          <w:numId w:val="14"/>
        </w:numPr>
        <w:tabs>
          <w:tab w:val="left" w:pos="1134"/>
        </w:tabs>
        <w:spacing w:line="360" w:lineRule="auto"/>
        <w:ind w:left="0" w:firstLine="709"/>
        <w:rPr>
          <w:color w:val="000000"/>
          <w:sz w:val="28"/>
          <w:szCs w:val="28"/>
          <w:lang w:val="en-US"/>
        </w:rPr>
      </w:pPr>
      <w:proofErr w:type="spellStart"/>
      <w:r w:rsidRPr="00231E8A">
        <w:rPr>
          <w:color w:val="000000"/>
          <w:sz w:val="28"/>
          <w:szCs w:val="28"/>
          <w:lang w:val="ru-RU"/>
        </w:rPr>
        <w:t>Подорож</w:t>
      </w:r>
      <w:proofErr w:type="spellEnd"/>
      <w:r w:rsidRPr="00231E8A">
        <w:rPr>
          <w:color w:val="000000"/>
          <w:sz w:val="28"/>
          <w:szCs w:val="28"/>
          <w:lang w:val="ru-RU"/>
        </w:rPr>
        <w:t xml:space="preserve">. </w:t>
      </w:r>
      <w:r w:rsidRPr="00231E8A">
        <w:rPr>
          <w:color w:val="000000"/>
          <w:sz w:val="28"/>
          <w:szCs w:val="28"/>
          <w:lang w:val="en-US"/>
        </w:rPr>
        <w:t>Travelling</w:t>
      </w:r>
      <w:r w:rsidRPr="00231E8A">
        <w:rPr>
          <w:color w:val="000000"/>
          <w:sz w:val="28"/>
          <w:szCs w:val="28"/>
          <w:lang w:val="ru-RU"/>
        </w:rPr>
        <w:t>.</w:t>
      </w:r>
    </w:p>
    <w:p w:rsidR="00231E8A" w:rsidRPr="00231E8A" w:rsidRDefault="00231E8A" w:rsidP="00231E8A">
      <w:pPr>
        <w:pStyle w:val="af"/>
        <w:numPr>
          <w:ilvl w:val="0"/>
          <w:numId w:val="14"/>
        </w:numPr>
        <w:tabs>
          <w:tab w:val="left" w:pos="1134"/>
        </w:tabs>
        <w:spacing w:line="360" w:lineRule="auto"/>
        <w:ind w:left="0" w:firstLine="709"/>
        <w:rPr>
          <w:color w:val="000000"/>
          <w:sz w:val="28"/>
          <w:szCs w:val="28"/>
          <w:lang w:val="en-US"/>
        </w:rPr>
      </w:pPr>
      <w:r w:rsidRPr="00231E8A">
        <w:rPr>
          <w:color w:val="000000"/>
          <w:sz w:val="28"/>
          <w:szCs w:val="28"/>
          <w:lang w:val="ru-RU"/>
        </w:rPr>
        <w:t>Правила</w:t>
      </w:r>
      <w:r w:rsidRPr="000A1B0E">
        <w:rPr>
          <w:color w:val="000000"/>
          <w:sz w:val="28"/>
          <w:szCs w:val="28"/>
          <w:lang w:val="ru-RU"/>
        </w:rPr>
        <w:t xml:space="preserve"> </w:t>
      </w:r>
      <w:r w:rsidRPr="00231E8A">
        <w:rPr>
          <w:color w:val="000000"/>
          <w:sz w:val="28"/>
          <w:szCs w:val="28"/>
          <w:lang w:val="ru-RU"/>
        </w:rPr>
        <w:t>і</w:t>
      </w:r>
      <w:r w:rsidRPr="000A1B0E">
        <w:rPr>
          <w:color w:val="000000"/>
          <w:sz w:val="28"/>
          <w:szCs w:val="28"/>
          <w:lang w:val="ru-RU"/>
        </w:rPr>
        <w:t xml:space="preserve"> </w:t>
      </w:r>
      <w:proofErr w:type="spellStart"/>
      <w:r w:rsidRPr="00231E8A">
        <w:rPr>
          <w:color w:val="000000"/>
          <w:sz w:val="28"/>
          <w:szCs w:val="28"/>
          <w:lang w:val="ru-RU"/>
        </w:rPr>
        <w:t>норми</w:t>
      </w:r>
      <w:proofErr w:type="spellEnd"/>
      <w:r w:rsidRPr="000A1B0E">
        <w:rPr>
          <w:color w:val="000000"/>
          <w:sz w:val="28"/>
          <w:szCs w:val="28"/>
          <w:lang w:val="ru-RU"/>
        </w:rPr>
        <w:t xml:space="preserve"> </w:t>
      </w:r>
      <w:r w:rsidRPr="00231E8A">
        <w:rPr>
          <w:color w:val="000000"/>
          <w:sz w:val="28"/>
          <w:szCs w:val="28"/>
          <w:lang w:val="ru-RU"/>
        </w:rPr>
        <w:t>в</w:t>
      </w:r>
      <w:r w:rsidRPr="000A1B0E">
        <w:rPr>
          <w:color w:val="000000"/>
          <w:sz w:val="28"/>
          <w:szCs w:val="28"/>
          <w:lang w:val="ru-RU"/>
        </w:rPr>
        <w:t xml:space="preserve"> </w:t>
      </w:r>
      <w:proofErr w:type="spellStart"/>
      <w:r w:rsidRPr="00231E8A">
        <w:rPr>
          <w:color w:val="000000"/>
          <w:sz w:val="28"/>
          <w:szCs w:val="28"/>
          <w:lang w:val="ru-RU"/>
        </w:rPr>
        <w:t>аеропорту</w:t>
      </w:r>
      <w:proofErr w:type="spellEnd"/>
      <w:r w:rsidRPr="000A1B0E">
        <w:rPr>
          <w:color w:val="000000"/>
          <w:sz w:val="28"/>
          <w:szCs w:val="28"/>
          <w:lang w:val="ru-RU"/>
        </w:rPr>
        <w:t xml:space="preserve">. </w:t>
      </w:r>
      <w:r w:rsidRPr="00231E8A">
        <w:rPr>
          <w:color w:val="000000"/>
          <w:sz w:val="28"/>
          <w:szCs w:val="28"/>
          <w:lang w:val="en-US"/>
        </w:rPr>
        <w:t>Airport rules and regulations.</w:t>
      </w:r>
    </w:p>
    <w:p w:rsidR="00231E8A" w:rsidRPr="00231E8A" w:rsidRDefault="00231E8A" w:rsidP="0084052A">
      <w:pPr>
        <w:spacing w:line="360" w:lineRule="auto"/>
        <w:ind w:firstLine="284"/>
        <w:rPr>
          <w:b/>
          <w:color w:val="000000"/>
          <w:sz w:val="28"/>
          <w:szCs w:val="28"/>
          <w:lang w:val="en-US"/>
        </w:rPr>
      </w:pPr>
    </w:p>
    <w:p w:rsidR="00453F87" w:rsidRDefault="0028353E" w:rsidP="0028353E">
      <w:pPr>
        <w:spacing w:line="360" w:lineRule="auto"/>
        <w:ind w:firstLine="709"/>
        <w:rPr>
          <w:sz w:val="28"/>
          <w:szCs w:val="28"/>
        </w:rPr>
      </w:pPr>
      <w:r>
        <w:rPr>
          <w:b/>
          <w:color w:val="000000"/>
          <w:sz w:val="28"/>
          <w:szCs w:val="28"/>
        </w:rPr>
        <w:t xml:space="preserve">7. Методи </w:t>
      </w:r>
      <w:r w:rsidR="00CA2751">
        <w:rPr>
          <w:b/>
          <w:sz w:val="28"/>
          <w:szCs w:val="28"/>
        </w:rPr>
        <w:t>навчання</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Інтерактивні методи;</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Інноваційні методи з використанням мультимедійних технологій.</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1.</w:t>
      </w:r>
      <w:r>
        <w:rPr>
          <w:rFonts w:eastAsia="SimSun"/>
          <w:color w:val="000000"/>
          <w:sz w:val="28"/>
          <w:szCs w:val="28"/>
          <w:lang w:eastAsia="zh-CN"/>
        </w:rPr>
        <w:t xml:space="preserve"> </w:t>
      </w:r>
      <w:r w:rsidRPr="00A96FF6">
        <w:rPr>
          <w:rFonts w:eastAsia="SimSun"/>
          <w:color w:val="000000"/>
          <w:sz w:val="28"/>
          <w:szCs w:val="28"/>
          <w:lang w:eastAsia="zh-CN"/>
        </w:rPr>
        <w:t>Словесні методи: розповідь, бесіда, рольова гра, дебати.</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2.</w:t>
      </w:r>
      <w:r>
        <w:rPr>
          <w:rFonts w:eastAsia="SimSun"/>
          <w:color w:val="000000"/>
          <w:sz w:val="28"/>
          <w:szCs w:val="28"/>
          <w:lang w:eastAsia="zh-CN"/>
        </w:rPr>
        <w:t xml:space="preserve"> </w:t>
      </w:r>
      <w:r w:rsidRPr="00A96FF6">
        <w:rPr>
          <w:rFonts w:eastAsia="SimSun"/>
          <w:color w:val="000000"/>
          <w:sz w:val="28"/>
          <w:szCs w:val="28"/>
          <w:lang w:eastAsia="zh-CN"/>
        </w:rPr>
        <w:t>Наочні методи: демонстрація, ілюстрація.</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3.</w:t>
      </w:r>
      <w:r>
        <w:rPr>
          <w:rFonts w:eastAsia="SimSun"/>
          <w:color w:val="000000"/>
          <w:sz w:val="28"/>
          <w:szCs w:val="28"/>
          <w:lang w:eastAsia="zh-CN"/>
        </w:rPr>
        <w:t xml:space="preserve"> </w:t>
      </w:r>
      <w:r w:rsidRPr="00A96FF6">
        <w:rPr>
          <w:rFonts w:eastAsia="SimSun"/>
          <w:color w:val="000000"/>
          <w:sz w:val="28"/>
          <w:szCs w:val="28"/>
          <w:lang w:eastAsia="zh-CN"/>
        </w:rPr>
        <w:t>Практичні методи: вправи, навчальна праця. Серед вправ виділяють:</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а)</w:t>
      </w:r>
      <w:r>
        <w:rPr>
          <w:rFonts w:eastAsia="SimSun"/>
          <w:color w:val="000000"/>
          <w:sz w:val="28"/>
          <w:szCs w:val="28"/>
          <w:lang w:eastAsia="zh-CN"/>
        </w:rPr>
        <w:t xml:space="preserve"> </w:t>
      </w:r>
      <w:r w:rsidRPr="00A96FF6">
        <w:rPr>
          <w:rFonts w:eastAsia="SimSun"/>
          <w:color w:val="000000"/>
          <w:sz w:val="28"/>
          <w:szCs w:val="28"/>
          <w:lang w:eastAsia="zh-CN"/>
        </w:rPr>
        <w:t>усні вправи</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б)</w:t>
      </w:r>
      <w:r>
        <w:rPr>
          <w:rFonts w:eastAsia="SimSun"/>
          <w:color w:val="000000"/>
          <w:sz w:val="28"/>
          <w:szCs w:val="28"/>
          <w:lang w:eastAsia="zh-CN"/>
        </w:rPr>
        <w:t xml:space="preserve"> </w:t>
      </w:r>
      <w:r w:rsidRPr="00A96FF6">
        <w:rPr>
          <w:rFonts w:eastAsia="SimSun"/>
          <w:color w:val="000000"/>
          <w:sz w:val="28"/>
          <w:szCs w:val="28"/>
          <w:lang w:eastAsia="zh-CN"/>
        </w:rPr>
        <w:t>письмові вправи – конспекти, анотації.</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4. Робота з підручником</w:t>
      </w:r>
    </w:p>
    <w:p w:rsidR="00A96FF6" w:rsidRPr="00A96FF6" w:rsidRDefault="00A96FF6" w:rsidP="00A96FF6">
      <w:pPr>
        <w:spacing w:line="360" w:lineRule="auto"/>
        <w:ind w:firstLine="709"/>
        <w:jc w:val="both"/>
        <w:rPr>
          <w:rFonts w:eastAsia="SimSun"/>
          <w:color w:val="000000"/>
          <w:sz w:val="28"/>
          <w:szCs w:val="28"/>
          <w:lang w:eastAsia="zh-CN"/>
        </w:rPr>
      </w:pPr>
      <w:r w:rsidRPr="00A96FF6">
        <w:rPr>
          <w:rFonts w:eastAsia="SimSun"/>
          <w:color w:val="000000"/>
          <w:sz w:val="28"/>
          <w:szCs w:val="28"/>
          <w:lang w:eastAsia="zh-CN"/>
        </w:rPr>
        <w:t>5.</w:t>
      </w:r>
      <w:r>
        <w:rPr>
          <w:rFonts w:eastAsia="SimSun"/>
          <w:color w:val="000000"/>
          <w:sz w:val="28"/>
          <w:szCs w:val="28"/>
          <w:lang w:eastAsia="zh-CN"/>
        </w:rPr>
        <w:t xml:space="preserve"> </w:t>
      </w:r>
      <w:r w:rsidRPr="00A96FF6">
        <w:rPr>
          <w:rFonts w:eastAsia="SimSun"/>
          <w:color w:val="000000"/>
          <w:sz w:val="28"/>
          <w:szCs w:val="28"/>
          <w:lang w:eastAsia="zh-CN"/>
        </w:rPr>
        <w:t>Відеоматеріал.</w:t>
      </w:r>
    </w:p>
    <w:p w:rsidR="00453F87" w:rsidRDefault="00A96FF6" w:rsidP="00A96FF6">
      <w:pPr>
        <w:spacing w:line="360" w:lineRule="auto"/>
        <w:ind w:firstLine="709"/>
        <w:jc w:val="both"/>
        <w:rPr>
          <w:sz w:val="28"/>
          <w:szCs w:val="28"/>
        </w:rPr>
      </w:pPr>
      <w:r w:rsidRPr="00A96FF6">
        <w:rPr>
          <w:rFonts w:eastAsia="SimSun"/>
          <w:color w:val="000000"/>
          <w:sz w:val="28"/>
          <w:szCs w:val="28"/>
          <w:lang w:eastAsia="zh-CN"/>
        </w:rPr>
        <w:t>6.</w:t>
      </w:r>
      <w:r>
        <w:rPr>
          <w:rFonts w:eastAsia="SimSun"/>
          <w:color w:val="000000"/>
          <w:sz w:val="28"/>
          <w:szCs w:val="28"/>
          <w:lang w:eastAsia="zh-CN"/>
        </w:rPr>
        <w:t xml:space="preserve"> </w:t>
      </w:r>
      <w:r w:rsidRPr="00A96FF6">
        <w:rPr>
          <w:rFonts w:eastAsia="SimSun"/>
          <w:color w:val="000000"/>
          <w:sz w:val="28"/>
          <w:szCs w:val="28"/>
          <w:lang w:eastAsia="zh-CN"/>
        </w:rPr>
        <w:t xml:space="preserve">Використання </w:t>
      </w:r>
      <w:r>
        <w:rPr>
          <w:rFonts w:eastAsia="SimSun"/>
          <w:color w:val="000000"/>
          <w:sz w:val="28"/>
          <w:szCs w:val="28"/>
          <w:lang w:val="en-US" w:eastAsia="zh-CN"/>
        </w:rPr>
        <w:t>online</w:t>
      </w:r>
      <w:r w:rsidRPr="00A96FF6">
        <w:rPr>
          <w:rFonts w:eastAsia="SimSun"/>
          <w:color w:val="000000"/>
          <w:sz w:val="28"/>
          <w:szCs w:val="28"/>
          <w:lang w:eastAsia="zh-CN"/>
        </w:rPr>
        <w:t xml:space="preserve"> тестування.</w:t>
      </w:r>
    </w:p>
    <w:p w:rsidR="0028353E" w:rsidRDefault="0028353E" w:rsidP="0028353E">
      <w:pPr>
        <w:spacing w:line="360" w:lineRule="auto"/>
        <w:rPr>
          <w:b/>
          <w:color w:val="000000"/>
          <w:sz w:val="28"/>
          <w:szCs w:val="28"/>
        </w:rPr>
      </w:pPr>
    </w:p>
    <w:p w:rsidR="00453F87" w:rsidRDefault="0028353E" w:rsidP="00781808">
      <w:pPr>
        <w:spacing w:line="360" w:lineRule="auto"/>
        <w:jc w:val="center"/>
        <w:rPr>
          <w:b/>
          <w:color w:val="000000"/>
          <w:sz w:val="28"/>
          <w:szCs w:val="28"/>
        </w:rPr>
      </w:pPr>
      <w:r>
        <w:rPr>
          <w:b/>
          <w:color w:val="000000"/>
          <w:sz w:val="28"/>
          <w:szCs w:val="28"/>
        </w:rPr>
        <w:t>8</w:t>
      </w:r>
      <w:r w:rsidR="00CA2751">
        <w:rPr>
          <w:b/>
          <w:color w:val="000000"/>
          <w:sz w:val="28"/>
          <w:szCs w:val="28"/>
        </w:rPr>
        <w:t>. Форми поточного та підсумкового контролю</w:t>
      </w:r>
    </w:p>
    <w:p w:rsidR="00A96FF6" w:rsidRPr="00781808" w:rsidRDefault="00A96FF6" w:rsidP="00A96FF6">
      <w:pPr>
        <w:suppressAutoHyphens/>
        <w:spacing w:line="360" w:lineRule="auto"/>
        <w:ind w:firstLineChars="252" w:firstLine="706"/>
        <w:textAlignment w:val="top"/>
        <w:outlineLvl w:val="0"/>
        <w:rPr>
          <w:b/>
          <w:color w:val="000000"/>
          <w:position w:val="-1"/>
          <w:sz w:val="28"/>
          <w:szCs w:val="28"/>
        </w:rPr>
      </w:pPr>
      <w:r w:rsidRPr="00781808">
        <w:rPr>
          <w:b/>
          <w:color w:val="000000"/>
          <w:position w:val="-1"/>
          <w:sz w:val="28"/>
          <w:szCs w:val="28"/>
        </w:rPr>
        <w:t>Форми поточного контролю.</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lang w:val="ru-RU"/>
        </w:rPr>
      </w:pPr>
      <w:r w:rsidRPr="00781808">
        <w:rPr>
          <w:color w:val="000000"/>
          <w:position w:val="-1"/>
          <w:sz w:val="28"/>
          <w:szCs w:val="28"/>
        </w:rPr>
        <w:t>Метод усного контролю: індивідуальне або фронтальне опитування.</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lastRenderedPageBreak/>
        <w:t>Методи письмового контролю: контрольна робота, словниковий диктант, переклад, письмовий залік тощо.</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Опитування;</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Тестування;</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lang w:val="ru-RU"/>
        </w:rPr>
      </w:pPr>
      <w:r w:rsidRPr="00781808">
        <w:rPr>
          <w:color w:val="000000"/>
          <w:position w:val="-1"/>
          <w:sz w:val="28"/>
          <w:szCs w:val="28"/>
        </w:rPr>
        <w:t>Виконання граматичних вправ;</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lang w:val="ru-RU"/>
        </w:rPr>
      </w:pPr>
      <w:r w:rsidRPr="00781808">
        <w:rPr>
          <w:color w:val="000000"/>
          <w:position w:val="-1"/>
          <w:sz w:val="28"/>
          <w:szCs w:val="28"/>
        </w:rPr>
        <w:t>Метод тестового контролю (письмового).</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lang w:val="ru-RU"/>
        </w:rPr>
      </w:pPr>
      <w:r w:rsidRPr="00781808">
        <w:rPr>
          <w:color w:val="000000"/>
          <w:position w:val="-1"/>
          <w:sz w:val="28"/>
          <w:szCs w:val="28"/>
        </w:rPr>
        <w:t>Метод комп’ютерного тестового навчання.</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Метод самоконтролю.</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Перевірка домашнього завдання;</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Доповідь по реферату;</w:t>
      </w:r>
    </w:p>
    <w:p w:rsidR="00A96FF6" w:rsidRPr="00781808" w:rsidRDefault="00A96FF6" w:rsidP="00A96FF6">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Змістова контрольна робота;</w:t>
      </w:r>
    </w:p>
    <w:p w:rsidR="00A96FF6" w:rsidRPr="00781808" w:rsidRDefault="00A96FF6" w:rsidP="00A96FF6">
      <w:pPr>
        <w:suppressAutoHyphens/>
        <w:spacing w:line="360" w:lineRule="auto"/>
        <w:ind w:firstLineChars="252" w:firstLine="706"/>
        <w:textAlignment w:val="top"/>
        <w:outlineLvl w:val="0"/>
        <w:rPr>
          <w:b/>
          <w:color w:val="000000"/>
          <w:position w:val="-1"/>
          <w:sz w:val="28"/>
          <w:szCs w:val="28"/>
        </w:rPr>
      </w:pPr>
      <w:r w:rsidRPr="00781808">
        <w:rPr>
          <w:b/>
          <w:color w:val="000000"/>
          <w:position w:val="-1"/>
          <w:sz w:val="28"/>
          <w:szCs w:val="28"/>
        </w:rPr>
        <w:t>Форми підсумкового контролю.</w:t>
      </w:r>
    </w:p>
    <w:p w:rsidR="00231E8A" w:rsidRDefault="00A96FF6" w:rsidP="00305D43">
      <w:pPr>
        <w:suppressAutoHyphens/>
        <w:spacing w:line="360" w:lineRule="auto"/>
        <w:ind w:firstLineChars="252" w:firstLine="706"/>
        <w:textAlignment w:val="top"/>
        <w:outlineLvl w:val="0"/>
        <w:rPr>
          <w:color w:val="000000"/>
          <w:position w:val="-1"/>
          <w:sz w:val="28"/>
          <w:szCs w:val="28"/>
        </w:rPr>
      </w:pPr>
      <w:r w:rsidRPr="00781808">
        <w:rPr>
          <w:color w:val="000000"/>
          <w:position w:val="-1"/>
          <w:sz w:val="28"/>
          <w:szCs w:val="28"/>
        </w:rPr>
        <w:t>Залік, іспит.</w:t>
      </w:r>
    </w:p>
    <w:p w:rsidR="00305D43" w:rsidRDefault="00305D43" w:rsidP="00305D43">
      <w:pPr>
        <w:suppressAutoHyphens/>
        <w:spacing w:line="360" w:lineRule="auto"/>
        <w:textAlignment w:val="top"/>
        <w:outlineLvl w:val="0"/>
        <w:rPr>
          <w:b/>
          <w:sz w:val="28"/>
          <w:szCs w:val="28"/>
        </w:rPr>
      </w:pPr>
    </w:p>
    <w:p w:rsidR="00453F87" w:rsidRDefault="0028353E" w:rsidP="00781808">
      <w:pPr>
        <w:spacing w:line="360" w:lineRule="auto"/>
        <w:jc w:val="center"/>
        <w:rPr>
          <w:b/>
          <w:sz w:val="28"/>
          <w:szCs w:val="28"/>
        </w:rPr>
      </w:pPr>
      <w:r>
        <w:rPr>
          <w:b/>
          <w:sz w:val="28"/>
          <w:szCs w:val="28"/>
        </w:rPr>
        <w:t>9. </w:t>
      </w:r>
      <w:r w:rsidR="00CA2751">
        <w:rPr>
          <w:b/>
          <w:sz w:val="28"/>
          <w:szCs w:val="28"/>
        </w:rPr>
        <w:t>Критерії оцінювання результатів навчання</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0"/>
        <w:gridCol w:w="6991"/>
        <w:gridCol w:w="1267"/>
      </w:tblGrid>
      <w:tr w:rsidR="00061840" w:rsidTr="006A30EF">
        <w:trPr>
          <w:trHeight w:val="277"/>
          <w:jc w:val="center"/>
        </w:trPr>
        <w:tc>
          <w:tcPr>
            <w:tcW w:w="1090" w:type="dxa"/>
          </w:tcPr>
          <w:p w:rsidR="00061840" w:rsidRDefault="00061840" w:rsidP="006A30EF">
            <w:pPr>
              <w:pStyle w:val="TableParagraph"/>
              <w:spacing w:line="360" w:lineRule="auto"/>
              <w:rPr>
                <w:sz w:val="20"/>
              </w:rPr>
            </w:pPr>
          </w:p>
        </w:tc>
        <w:tc>
          <w:tcPr>
            <w:tcW w:w="6991" w:type="dxa"/>
          </w:tcPr>
          <w:p w:rsidR="00061840" w:rsidRDefault="00061840" w:rsidP="006A30EF">
            <w:pPr>
              <w:pStyle w:val="TableParagraph"/>
              <w:tabs>
                <w:tab w:val="left" w:pos="6801"/>
              </w:tabs>
              <w:spacing w:line="360" w:lineRule="auto"/>
              <w:ind w:right="48"/>
              <w:jc w:val="center"/>
              <w:rPr>
                <w:b/>
                <w:sz w:val="24"/>
              </w:rPr>
            </w:pPr>
            <w:r>
              <w:rPr>
                <w:b/>
                <w:sz w:val="24"/>
              </w:rPr>
              <w:t>Вид</w:t>
            </w:r>
            <w:r>
              <w:rPr>
                <w:b/>
                <w:spacing w:val="-3"/>
                <w:sz w:val="24"/>
              </w:rPr>
              <w:t xml:space="preserve"> </w:t>
            </w:r>
            <w:r>
              <w:rPr>
                <w:b/>
                <w:sz w:val="24"/>
              </w:rPr>
              <w:t>навчальної діяльності</w:t>
            </w:r>
          </w:p>
        </w:tc>
        <w:tc>
          <w:tcPr>
            <w:tcW w:w="1267" w:type="dxa"/>
          </w:tcPr>
          <w:p w:rsidR="00061840" w:rsidRDefault="00061840" w:rsidP="006A30EF">
            <w:pPr>
              <w:pStyle w:val="TableParagraph"/>
              <w:tabs>
                <w:tab w:val="left" w:pos="1228"/>
              </w:tabs>
              <w:spacing w:line="360" w:lineRule="auto"/>
              <w:ind w:right="39"/>
              <w:jc w:val="center"/>
              <w:rPr>
                <w:b/>
                <w:sz w:val="24"/>
              </w:rPr>
            </w:pPr>
            <w:r>
              <w:rPr>
                <w:b/>
                <w:sz w:val="24"/>
              </w:rPr>
              <w:t>Бали</w:t>
            </w:r>
          </w:p>
        </w:tc>
      </w:tr>
      <w:tr w:rsidR="00061840" w:rsidTr="006A30EF">
        <w:trPr>
          <w:trHeight w:val="278"/>
          <w:jc w:val="center"/>
        </w:trPr>
        <w:tc>
          <w:tcPr>
            <w:tcW w:w="9348" w:type="dxa"/>
            <w:gridSpan w:val="3"/>
          </w:tcPr>
          <w:p w:rsidR="00061840" w:rsidRDefault="00061840" w:rsidP="006A30EF">
            <w:pPr>
              <w:pStyle w:val="TableParagraph"/>
              <w:spacing w:line="360" w:lineRule="auto"/>
              <w:ind w:right="39"/>
              <w:jc w:val="center"/>
              <w:rPr>
                <w:b/>
                <w:sz w:val="24"/>
              </w:rPr>
            </w:pPr>
            <w:r>
              <w:rPr>
                <w:b/>
                <w:sz w:val="24"/>
              </w:rPr>
              <w:t>Атестація</w:t>
            </w:r>
            <w:r>
              <w:rPr>
                <w:b/>
                <w:spacing w:val="1"/>
                <w:sz w:val="24"/>
              </w:rPr>
              <w:t xml:space="preserve"> </w:t>
            </w:r>
            <w:r>
              <w:rPr>
                <w:b/>
                <w:sz w:val="24"/>
              </w:rPr>
              <w:t>1</w:t>
            </w:r>
          </w:p>
        </w:tc>
      </w:tr>
      <w:tr w:rsidR="00061840" w:rsidTr="006A30EF">
        <w:trPr>
          <w:trHeight w:val="273"/>
          <w:jc w:val="center"/>
        </w:trPr>
        <w:tc>
          <w:tcPr>
            <w:tcW w:w="1090" w:type="dxa"/>
          </w:tcPr>
          <w:p w:rsidR="00061840" w:rsidRPr="0084052A" w:rsidRDefault="00061840" w:rsidP="006A30EF">
            <w:pPr>
              <w:pStyle w:val="TableParagraph"/>
              <w:spacing w:line="360" w:lineRule="auto"/>
              <w:ind w:left="10"/>
              <w:jc w:val="center"/>
              <w:rPr>
                <w:sz w:val="24"/>
                <w:lang w:val="en-US"/>
              </w:rPr>
            </w:pPr>
            <w:r>
              <w:rPr>
                <w:sz w:val="24"/>
              </w:rPr>
              <w:t>1</w:t>
            </w:r>
            <w:r>
              <w:rPr>
                <w:sz w:val="24"/>
                <w:lang w:val="en-US"/>
              </w:rPr>
              <w:t>.</w:t>
            </w:r>
          </w:p>
        </w:tc>
        <w:tc>
          <w:tcPr>
            <w:tcW w:w="6991" w:type="dxa"/>
          </w:tcPr>
          <w:p w:rsidR="00061840" w:rsidRDefault="00061840" w:rsidP="006A30EF">
            <w:pPr>
              <w:pStyle w:val="TableParagraph"/>
              <w:spacing w:line="360" w:lineRule="auto"/>
              <w:jc w:val="both"/>
              <w:rPr>
                <w:sz w:val="24"/>
              </w:rPr>
            </w:pPr>
            <w:r>
              <w:rPr>
                <w:sz w:val="24"/>
              </w:rPr>
              <w:t>Участь</w:t>
            </w:r>
            <w:r>
              <w:rPr>
                <w:spacing w:val="5"/>
                <w:sz w:val="24"/>
              </w:rPr>
              <w:t xml:space="preserve"> </w:t>
            </w:r>
            <w:r>
              <w:rPr>
                <w:sz w:val="24"/>
              </w:rPr>
              <w:t>у</w:t>
            </w:r>
            <w:r>
              <w:rPr>
                <w:spacing w:val="-9"/>
                <w:sz w:val="24"/>
              </w:rPr>
              <w:t xml:space="preserve"> </w:t>
            </w:r>
            <w:r>
              <w:rPr>
                <w:sz w:val="24"/>
              </w:rPr>
              <w:t>дискусіях</w:t>
            </w:r>
            <w:r>
              <w:rPr>
                <w:spacing w:val="-5"/>
                <w:sz w:val="24"/>
              </w:rPr>
              <w:t xml:space="preserve"> </w:t>
            </w:r>
            <w:r>
              <w:rPr>
                <w:sz w:val="24"/>
              </w:rPr>
              <w:t>на</w:t>
            </w:r>
            <w:r>
              <w:rPr>
                <w:spacing w:val="-1"/>
                <w:sz w:val="24"/>
              </w:rPr>
              <w:t xml:space="preserve"> </w:t>
            </w:r>
            <w:r>
              <w:rPr>
                <w:sz w:val="24"/>
              </w:rPr>
              <w:t>лекційних</w:t>
            </w:r>
            <w:r>
              <w:rPr>
                <w:spacing w:val="-5"/>
                <w:sz w:val="24"/>
              </w:rPr>
              <w:t xml:space="preserve"> </w:t>
            </w:r>
            <w:r>
              <w:rPr>
                <w:sz w:val="24"/>
              </w:rPr>
              <w:t>заняттях</w:t>
            </w:r>
          </w:p>
        </w:tc>
        <w:tc>
          <w:tcPr>
            <w:tcW w:w="1267" w:type="dxa"/>
          </w:tcPr>
          <w:p w:rsidR="00061840" w:rsidRPr="0084052A" w:rsidRDefault="00061840" w:rsidP="006A30EF">
            <w:pPr>
              <w:pStyle w:val="TableParagraph"/>
              <w:spacing w:line="360" w:lineRule="auto"/>
              <w:ind w:left="16"/>
              <w:jc w:val="center"/>
              <w:rPr>
                <w:sz w:val="24"/>
                <w:lang w:val="en-US"/>
              </w:rPr>
            </w:pPr>
            <w:r>
              <w:rPr>
                <w:sz w:val="24"/>
                <w:lang w:val="en-US"/>
              </w:rPr>
              <w:t>0</w:t>
            </w:r>
          </w:p>
        </w:tc>
      </w:tr>
      <w:tr w:rsidR="00061840" w:rsidTr="006A30EF">
        <w:trPr>
          <w:trHeight w:val="278"/>
          <w:jc w:val="center"/>
        </w:trPr>
        <w:tc>
          <w:tcPr>
            <w:tcW w:w="1090" w:type="dxa"/>
          </w:tcPr>
          <w:p w:rsidR="00061840" w:rsidRPr="0084052A" w:rsidRDefault="00061840" w:rsidP="006A30EF">
            <w:pPr>
              <w:pStyle w:val="TableParagraph"/>
              <w:spacing w:line="360" w:lineRule="auto"/>
              <w:ind w:left="10"/>
              <w:jc w:val="center"/>
              <w:rPr>
                <w:sz w:val="24"/>
                <w:lang w:val="en-US"/>
              </w:rPr>
            </w:pPr>
            <w:r>
              <w:rPr>
                <w:sz w:val="24"/>
              </w:rPr>
              <w:t>2</w:t>
            </w:r>
            <w:r>
              <w:rPr>
                <w:sz w:val="24"/>
                <w:lang w:val="en-US"/>
              </w:rPr>
              <w:t>.</w:t>
            </w:r>
          </w:p>
        </w:tc>
        <w:tc>
          <w:tcPr>
            <w:tcW w:w="6991" w:type="dxa"/>
          </w:tcPr>
          <w:p w:rsidR="00061840" w:rsidRDefault="00061840" w:rsidP="006A30EF">
            <w:pPr>
              <w:pStyle w:val="TableParagraph"/>
              <w:spacing w:line="360" w:lineRule="auto"/>
              <w:jc w:val="both"/>
              <w:rPr>
                <w:sz w:val="24"/>
              </w:rPr>
            </w:pPr>
            <w:r>
              <w:rPr>
                <w:sz w:val="24"/>
              </w:rPr>
              <w:t>Участь</w:t>
            </w:r>
            <w:r>
              <w:rPr>
                <w:spacing w:val="8"/>
                <w:sz w:val="24"/>
              </w:rPr>
              <w:t xml:space="preserve"> </w:t>
            </w:r>
            <w:r>
              <w:rPr>
                <w:sz w:val="24"/>
              </w:rPr>
              <w:t>у</w:t>
            </w:r>
            <w:r>
              <w:rPr>
                <w:spacing w:val="-8"/>
                <w:sz w:val="24"/>
              </w:rPr>
              <w:t xml:space="preserve"> </w:t>
            </w:r>
            <w:r>
              <w:rPr>
                <w:sz w:val="24"/>
              </w:rPr>
              <w:t>роботі</w:t>
            </w:r>
            <w:r>
              <w:rPr>
                <w:spacing w:val="-7"/>
                <w:sz w:val="24"/>
              </w:rPr>
              <w:t xml:space="preserve"> </w:t>
            </w:r>
            <w:r>
              <w:rPr>
                <w:sz w:val="24"/>
              </w:rPr>
              <w:t>на</w:t>
            </w:r>
            <w:r>
              <w:rPr>
                <w:spacing w:val="2"/>
                <w:sz w:val="24"/>
              </w:rPr>
              <w:t xml:space="preserve"> </w:t>
            </w:r>
            <w:r>
              <w:rPr>
                <w:sz w:val="24"/>
              </w:rPr>
              <w:t>практичних</w:t>
            </w:r>
            <w:r>
              <w:rPr>
                <w:spacing w:val="-3"/>
                <w:sz w:val="24"/>
              </w:rPr>
              <w:t xml:space="preserve"> </w:t>
            </w:r>
            <w:r>
              <w:rPr>
                <w:sz w:val="24"/>
              </w:rPr>
              <w:t>заняттях</w:t>
            </w:r>
          </w:p>
        </w:tc>
        <w:tc>
          <w:tcPr>
            <w:tcW w:w="1267" w:type="dxa"/>
          </w:tcPr>
          <w:p w:rsidR="00061840" w:rsidRPr="0028353E" w:rsidRDefault="00061840" w:rsidP="006A30EF">
            <w:pPr>
              <w:pStyle w:val="TableParagraph"/>
              <w:spacing w:line="360" w:lineRule="auto"/>
              <w:ind w:left="342" w:right="322"/>
              <w:jc w:val="center"/>
              <w:rPr>
                <w:sz w:val="24"/>
              </w:rPr>
            </w:pPr>
            <w:r>
              <w:rPr>
                <w:sz w:val="24"/>
              </w:rPr>
              <w:t>10</w:t>
            </w:r>
          </w:p>
        </w:tc>
      </w:tr>
      <w:tr w:rsidR="00061840" w:rsidTr="006A30EF">
        <w:trPr>
          <w:trHeight w:val="273"/>
          <w:jc w:val="center"/>
        </w:trPr>
        <w:tc>
          <w:tcPr>
            <w:tcW w:w="1090" w:type="dxa"/>
          </w:tcPr>
          <w:p w:rsidR="00061840" w:rsidRPr="0084052A" w:rsidRDefault="00061840" w:rsidP="006A30EF">
            <w:pPr>
              <w:pStyle w:val="TableParagraph"/>
              <w:spacing w:line="360" w:lineRule="auto"/>
              <w:ind w:left="10"/>
              <w:jc w:val="center"/>
              <w:rPr>
                <w:sz w:val="24"/>
                <w:lang w:val="en-US"/>
              </w:rPr>
            </w:pPr>
            <w:r>
              <w:rPr>
                <w:sz w:val="24"/>
              </w:rPr>
              <w:t>3</w:t>
            </w:r>
            <w:r>
              <w:rPr>
                <w:sz w:val="24"/>
                <w:lang w:val="en-US"/>
              </w:rPr>
              <w:t>.</w:t>
            </w:r>
          </w:p>
        </w:tc>
        <w:tc>
          <w:tcPr>
            <w:tcW w:w="6991" w:type="dxa"/>
          </w:tcPr>
          <w:p w:rsidR="00061840" w:rsidRDefault="00061840" w:rsidP="006A30EF">
            <w:pPr>
              <w:pStyle w:val="TableParagraph"/>
              <w:spacing w:line="360" w:lineRule="auto"/>
              <w:jc w:val="both"/>
              <w:rPr>
                <w:sz w:val="24"/>
              </w:rPr>
            </w:pPr>
            <w:r>
              <w:rPr>
                <w:sz w:val="24"/>
              </w:rPr>
              <w:t>Виконання</w:t>
            </w:r>
            <w:r>
              <w:rPr>
                <w:spacing w:val="-4"/>
                <w:sz w:val="24"/>
              </w:rPr>
              <w:t xml:space="preserve"> </w:t>
            </w:r>
            <w:r>
              <w:rPr>
                <w:sz w:val="24"/>
              </w:rPr>
              <w:t>самостійної</w:t>
            </w:r>
            <w:r>
              <w:rPr>
                <w:spacing w:val="-8"/>
                <w:sz w:val="24"/>
              </w:rPr>
              <w:t xml:space="preserve"> </w:t>
            </w:r>
            <w:r>
              <w:rPr>
                <w:sz w:val="24"/>
              </w:rPr>
              <w:t>роботи</w:t>
            </w:r>
          </w:p>
        </w:tc>
        <w:tc>
          <w:tcPr>
            <w:tcW w:w="1267" w:type="dxa"/>
          </w:tcPr>
          <w:p w:rsidR="00061840" w:rsidRDefault="00061840" w:rsidP="006A30EF">
            <w:pPr>
              <w:pStyle w:val="TableParagraph"/>
              <w:spacing w:line="360" w:lineRule="auto"/>
              <w:ind w:left="342" w:right="322"/>
              <w:jc w:val="center"/>
              <w:rPr>
                <w:sz w:val="24"/>
              </w:rPr>
            </w:pPr>
            <w:r>
              <w:rPr>
                <w:sz w:val="24"/>
              </w:rPr>
              <w:t>10</w:t>
            </w:r>
          </w:p>
        </w:tc>
      </w:tr>
      <w:tr w:rsidR="00061840" w:rsidTr="006A30EF">
        <w:trPr>
          <w:trHeight w:val="825"/>
          <w:jc w:val="center"/>
        </w:trPr>
        <w:tc>
          <w:tcPr>
            <w:tcW w:w="1090" w:type="dxa"/>
          </w:tcPr>
          <w:p w:rsidR="00061840" w:rsidRPr="0084052A" w:rsidRDefault="00061840" w:rsidP="006A30EF">
            <w:pPr>
              <w:pStyle w:val="TableParagraph"/>
              <w:spacing w:line="360" w:lineRule="auto"/>
              <w:jc w:val="center"/>
              <w:rPr>
                <w:sz w:val="26"/>
                <w:lang w:val="en-US"/>
              </w:rPr>
            </w:pPr>
            <w:r>
              <w:rPr>
                <w:sz w:val="26"/>
                <w:lang w:val="en-US"/>
              </w:rPr>
              <w:t>4.</w:t>
            </w:r>
          </w:p>
        </w:tc>
        <w:tc>
          <w:tcPr>
            <w:tcW w:w="6991" w:type="dxa"/>
          </w:tcPr>
          <w:p w:rsidR="00061840" w:rsidRDefault="00061840" w:rsidP="006A30EF">
            <w:pPr>
              <w:pStyle w:val="TableParagraph"/>
              <w:spacing w:line="360" w:lineRule="auto"/>
              <w:ind w:right="62"/>
              <w:jc w:val="both"/>
              <w:rPr>
                <w:sz w:val="24"/>
              </w:rPr>
            </w:pPr>
            <w:r>
              <w:rPr>
                <w:sz w:val="24"/>
              </w:rPr>
              <w:t>Індивідуальні та групові творчі завдання</w:t>
            </w:r>
            <w:r>
              <w:rPr>
                <w:spacing w:val="1"/>
                <w:sz w:val="24"/>
              </w:rPr>
              <w:t xml:space="preserve"> </w:t>
            </w:r>
            <w:r>
              <w:rPr>
                <w:sz w:val="24"/>
              </w:rPr>
              <w:t>(виконання</w:t>
            </w:r>
            <w:r>
              <w:rPr>
                <w:spacing w:val="1"/>
                <w:sz w:val="24"/>
              </w:rPr>
              <w:t xml:space="preserve"> </w:t>
            </w:r>
            <w:r>
              <w:rPr>
                <w:sz w:val="24"/>
              </w:rPr>
              <w:t>презентації</w:t>
            </w:r>
            <w:r>
              <w:rPr>
                <w:spacing w:val="-57"/>
                <w:sz w:val="24"/>
              </w:rPr>
              <w:t xml:space="preserve"> </w:t>
            </w:r>
            <w:r>
              <w:rPr>
                <w:sz w:val="24"/>
              </w:rPr>
              <w:t>за</w:t>
            </w:r>
            <w:r>
              <w:rPr>
                <w:spacing w:val="38"/>
                <w:sz w:val="24"/>
              </w:rPr>
              <w:t xml:space="preserve"> </w:t>
            </w:r>
            <w:r>
              <w:rPr>
                <w:sz w:val="24"/>
              </w:rPr>
              <w:t>заданою</w:t>
            </w:r>
            <w:r>
              <w:rPr>
                <w:spacing w:val="38"/>
                <w:sz w:val="24"/>
              </w:rPr>
              <w:t xml:space="preserve"> </w:t>
            </w:r>
            <w:r>
              <w:rPr>
                <w:sz w:val="24"/>
              </w:rPr>
              <w:t>проблемною</w:t>
            </w:r>
            <w:r>
              <w:rPr>
                <w:spacing w:val="38"/>
                <w:sz w:val="24"/>
              </w:rPr>
              <w:t xml:space="preserve"> </w:t>
            </w:r>
            <w:r>
              <w:rPr>
                <w:sz w:val="24"/>
              </w:rPr>
              <w:t>тематикою,</w:t>
            </w:r>
            <w:r>
              <w:rPr>
                <w:spacing w:val="37"/>
                <w:sz w:val="24"/>
              </w:rPr>
              <w:t xml:space="preserve"> </w:t>
            </w:r>
            <w:r>
              <w:rPr>
                <w:sz w:val="24"/>
              </w:rPr>
              <w:t>виконання</w:t>
            </w:r>
            <w:r>
              <w:rPr>
                <w:spacing w:val="39"/>
                <w:sz w:val="24"/>
              </w:rPr>
              <w:t xml:space="preserve"> </w:t>
            </w:r>
            <w:r>
              <w:rPr>
                <w:sz w:val="24"/>
              </w:rPr>
              <w:t>макетів,</w:t>
            </w:r>
            <w:r>
              <w:rPr>
                <w:spacing w:val="42"/>
                <w:sz w:val="24"/>
              </w:rPr>
              <w:t xml:space="preserve"> </w:t>
            </w:r>
            <w:r>
              <w:rPr>
                <w:sz w:val="24"/>
              </w:rPr>
              <w:t>виступ на</w:t>
            </w:r>
            <w:r>
              <w:rPr>
                <w:spacing w:val="-4"/>
                <w:sz w:val="24"/>
              </w:rPr>
              <w:t xml:space="preserve"> </w:t>
            </w:r>
            <w:r>
              <w:rPr>
                <w:sz w:val="24"/>
              </w:rPr>
              <w:t>наукових</w:t>
            </w:r>
            <w:r>
              <w:rPr>
                <w:spacing w:val="-7"/>
                <w:sz w:val="24"/>
              </w:rPr>
              <w:t xml:space="preserve"> </w:t>
            </w:r>
            <w:r>
              <w:rPr>
                <w:sz w:val="24"/>
              </w:rPr>
              <w:t>конференція)</w:t>
            </w:r>
          </w:p>
        </w:tc>
        <w:tc>
          <w:tcPr>
            <w:tcW w:w="1267" w:type="dxa"/>
          </w:tcPr>
          <w:p w:rsidR="00061840" w:rsidRDefault="00061840" w:rsidP="006A30EF">
            <w:pPr>
              <w:pStyle w:val="TableParagraph"/>
              <w:spacing w:line="360" w:lineRule="auto"/>
              <w:ind w:left="342" w:right="322"/>
              <w:jc w:val="center"/>
              <w:rPr>
                <w:b/>
                <w:sz w:val="24"/>
              </w:rPr>
            </w:pPr>
            <w:r>
              <w:rPr>
                <w:b/>
                <w:sz w:val="24"/>
              </w:rPr>
              <w:t>15</w:t>
            </w:r>
          </w:p>
        </w:tc>
      </w:tr>
      <w:tr w:rsidR="00061840" w:rsidTr="006A30EF">
        <w:trPr>
          <w:trHeight w:val="158"/>
          <w:jc w:val="center"/>
        </w:trPr>
        <w:tc>
          <w:tcPr>
            <w:tcW w:w="9348" w:type="dxa"/>
            <w:gridSpan w:val="3"/>
          </w:tcPr>
          <w:p w:rsidR="00061840" w:rsidRDefault="00061840" w:rsidP="006A30EF">
            <w:pPr>
              <w:pStyle w:val="TableParagraph"/>
              <w:spacing w:line="360" w:lineRule="auto"/>
              <w:ind w:left="342" w:right="322"/>
              <w:jc w:val="center"/>
              <w:rPr>
                <w:b/>
                <w:sz w:val="24"/>
              </w:rPr>
            </w:pPr>
            <w:r>
              <w:rPr>
                <w:b/>
                <w:sz w:val="24"/>
              </w:rPr>
              <w:t>Атестація</w:t>
            </w:r>
            <w:r>
              <w:rPr>
                <w:b/>
                <w:spacing w:val="1"/>
                <w:sz w:val="24"/>
              </w:rPr>
              <w:t xml:space="preserve"> 2</w:t>
            </w:r>
          </w:p>
        </w:tc>
      </w:tr>
      <w:tr w:rsidR="00061840" w:rsidTr="006A30EF">
        <w:trPr>
          <w:trHeight w:val="305"/>
          <w:jc w:val="center"/>
        </w:trPr>
        <w:tc>
          <w:tcPr>
            <w:tcW w:w="1090" w:type="dxa"/>
          </w:tcPr>
          <w:p w:rsidR="00061840" w:rsidRPr="00A119AD" w:rsidRDefault="00781808" w:rsidP="006A30EF">
            <w:pPr>
              <w:pStyle w:val="TableParagraph"/>
              <w:spacing w:line="360" w:lineRule="auto"/>
              <w:jc w:val="center"/>
              <w:rPr>
                <w:sz w:val="26"/>
              </w:rPr>
            </w:pPr>
            <w:r>
              <w:rPr>
                <w:sz w:val="26"/>
              </w:rPr>
              <w:t>5</w:t>
            </w:r>
            <w:r w:rsidR="00061840">
              <w:rPr>
                <w:sz w:val="26"/>
              </w:rPr>
              <w:t>.</w:t>
            </w:r>
          </w:p>
        </w:tc>
        <w:tc>
          <w:tcPr>
            <w:tcW w:w="6991" w:type="dxa"/>
          </w:tcPr>
          <w:p w:rsidR="00061840" w:rsidRDefault="00061840" w:rsidP="006A30EF">
            <w:pPr>
              <w:pStyle w:val="TableParagraph"/>
              <w:spacing w:line="360" w:lineRule="auto"/>
              <w:jc w:val="both"/>
              <w:rPr>
                <w:sz w:val="24"/>
              </w:rPr>
            </w:pPr>
            <w:r>
              <w:rPr>
                <w:sz w:val="24"/>
              </w:rPr>
              <w:t>Участь</w:t>
            </w:r>
            <w:r>
              <w:rPr>
                <w:spacing w:val="5"/>
                <w:sz w:val="24"/>
              </w:rPr>
              <w:t xml:space="preserve"> </w:t>
            </w:r>
            <w:r>
              <w:rPr>
                <w:sz w:val="24"/>
              </w:rPr>
              <w:t>у</w:t>
            </w:r>
            <w:r>
              <w:rPr>
                <w:spacing w:val="-9"/>
                <w:sz w:val="24"/>
              </w:rPr>
              <w:t xml:space="preserve"> </w:t>
            </w:r>
            <w:r>
              <w:rPr>
                <w:sz w:val="24"/>
              </w:rPr>
              <w:t>дискусіях</w:t>
            </w:r>
            <w:r>
              <w:rPr>
                <w:spacing w:val="-5"/>
                <w:sz w:val="24"/>
              </w:rPr>
              <w:t xml:space="preserve"> </w:t>
            </w:r>
            <w:r>
              <w:rPr>
                <w:sz w:val="24"/>
              </w:rPr>
              <w:t>на</w:t>
            </w:r>
            <w:r>
              <w:rPr>
                <w:spacing w:val="-1"/>
                <w:sz w:val="24"/>
              </w:rPr>
              <w:t xml:space="preserve"> </w:t>
            </w:r>
            <w:r>
              <w:rPr>
                <w:sz w:val="24"/>
              </w:rPr>
              <w:t>лекційних</w:t>
            </w:r>
            <w:r>
              <w:rPr>
                <w:spacing w:val="-5"/>
                <w:sz w:val="24"/>
              </w:rPr>
              <w:t xml:space="preserve"> </w:t>
            </w:r>
            <w:r>
              <w:rPr>
                <w:sz w:val="24"/>
              </w:rPr>
              <w:t>заняттях</w:t>
            </w:r>
          </w:p>
        </w:tc>
        <w:tc>
          <w:tcPr>
            <w:tcW w:w="1267" w:type="dxa"/>
          </w:tcPr>
          <w:p w:rsidR="00061840" w:rsidRPr="0084052A" w:rsidRDefault="00061840" w:rsidP="006A30EF">
            <w:pPr>
              <w:pStyle w:val="TableParagraph"/>
              <w:spacing w:line="360" w:lineRule="auto"/>
              <w:ind w:left="16"/>
              <w:jc w:val="center"/>
              <w:rPr>
                <w:sz w:val="24"/>
                <w:lang w:val="en-US"/>
              </w:rPr>
            </w:pPr>
            <w:r>
              <w:rPr>
                <w:sz w:val="24"/>
                <w:lang w:val="en-US"/>
              </w:rPr>
              <w:t>0</w:t>
            </w:r>
          </w:p>
        </w:tc>
      </w:tr>
      <w:tr w:rsidR="00061840" w:rsidTr="006A30EF">
        <w:trPr>
          <w:trHeight w:val="127"/>
          <w:jc w:val="center"/>
        </w:trPr>
        <w:tc>
          <w:tcPr>
            <w:tcW w:w="1090" w:type="dxa"/>
          </w:tcPr>
          <w:p w:rsidR="00061840" w:rsidRPr="00A119AD" w:rsidRDefault="00781808" w:rsidP="006A30EF">
            <w:pPr>
              <w:pStyle w:val="TableParagraph"/>
              <w:spacing w:line="360" w:lineRule="auto"/>
              <w:jc w:val="center"/>
              <w:rPr>
                <w:sz w:val="26"/>
              </w:rPr>
            </w:pPr>
            <w:r>
              <w:rPr>
                <w:sz w:val="26"/>
              </w:rPr>
              <w:t>6</w:t>
            </w:r>
            <w:r w:rsidR="00061840">
              <w:rPr>
                <w:sz w:val="26"/>
              </w:rPr>
              <w:t>.</w:t>
            </w:r>
          </w:p>
        </w:tc>
        <w:tc>
          <w:tcPr>
            <w:tcW w:w="6991" w:type="dxa"/>
          </w:tcPr>
          <w:p w:rsidR="00061840" w:rsidRDefault="00061840" w:rsidP="006A30EF">
            <w:pPr>
              <w:pStyle w:val="TableParagraph"/>
              <w:spacing w:line="360" w:lineRule="auto"/>
              <w:jc w:val="both"/>
              <w:rPr>
                <w:sz w:val="24"/>
              </w:rPr>
            </w:pPr>
            <w:r>
              <w:rPr>
                <w:sz w:val="24"/>
              </w:rPr>
              <w:t>Участь</w:t>
            </w:r>
            <w:r>
              <w:rPr>
                <w:spacing w:val="8"/>
                <w:sz w:val="24"/>
              </w:rPr>
              <w:t xml:space="preserve"> </w:t>
            </w:r>
            <w:r>
              <w:rPr>
                <w:sz w:val="24"/>
              </w:rPr>
              <w:t>у</w:t>
            </w:r>
            <w:r>
              <w:rPr>
                <w:spacing w:val="-8"/>
                <w:sz w:val="24"/>
              </w:rPr>
              <w:t xml:space="preserve"> </w:t>
            </w:r>
            <w:r>
              <w:rPr>
                <w:sz w:val="24"/>
              </w:rPr>
              <w:t>роботі</w:t>
            </w:r>
            <w:r>
              <w:rPr>
                <w:spacing w:val="-7"/>
                <w:sz w:val="24"/>
              </w:rPr>
              <w:t xml:space="preserve"> </w:t>
            </w:r>
            <w:r>
              <w:rPr>
                <w:sz w:val="24"/>
              </w:rPr>
              <w:t>на</w:t>
            </w:r>
            <w:r>
              <w:rPr>
                <w:spacing w:val="2"/>
                <w:sz w:val="24"/>
              </w:rPr>
              <w:t xml:space="preserve"> </w:t>
            </w:r>
            <w:r>
              <w:rPr>
                <w:sz w:val="24"/>
              </w:rPr>
              <w:t>практичних</w:t>
            </w:r>
            <w:r>
              <w:rPr>
                <w:spacing w:val="-3"/>
                <w:sz w:val="24"/>
              </w:rPr>
              <w:t xml:space="preserve"> </w:t>
            </w:r>
            <w:r>
              <w:rPr>
                <w:sz w:val="24"/>
              </w:rPr>
              <w:t>заняттях</w:t>
            </w:r>
          </w:p>
        </w:tc>
        <w:tc>
          <w:tcPr>
            <w:tcW w:w="1267" w:type="dxa"/>
          </w:tcPr>
          <w:p w:rsidR="00061840" w:rsidRPr="0028353E" w:rsidRDefault="00061840" w:rsidP="006A30EF">
            <w:pPr>
              <w:pStyle w:val="TableParagraph"/>
              <w:spacing w:line="360" w:lineRule="auto"/>
              <w:ind w:left="342" w:right="322"/>
              <w:jc w:val="center"/>
              <w:rPr>
                <w:sz w:val="24"/>
              </w:rPr>
            </w:pPr>
            <w:r>
              <w:rPr>
                <w:sz w:val="24"/>
              </w:rPr>
              <w:t>10</w:t>
            </w:r>
          </w:p>
        </w:tc>
      </w:tr>
      <w:tr w:rsidR="00061840" w:rsidTr="006A30EF">
        <w:trPr>
          <w:trHeight w:val="234"/>
          <w:jc w:val="center"/>
        </w:trPr>
        <w:tc>
          <w:tcPr>
            <w:tcW w:w="1090" w:type="dxa"/>
          </w:tcPr>
          <w:p w:rsidR="00061840" w:rsidRPr="00A119AD" w:rsidRDefault="00781808" w:rsidP="006A30EF">
            <w:pPr>
              <w:pStyle w:val="TableParagraph"/>
              <w:spacing w:line="360" w:lineRule="auto"/>
              <w:jc w:val="center"/>
              <w:rPr>
                <w:sz w:val="26"/>
              </w:rPr>
            </w:pPr>
            <w:r>
              <w:rPr>
                <w:sz w:val="26"/>
              </w:rPr>
              <w:t>7</w:t>
            </w:r>
            <w:r w:rsidR="00061840">
              <w:rPr>
                <w:sz w:val="26"/>
              </w:rPr>
              <w:t>.</w:t>
            </w:r>
          </w:p>
        </w:tc>
        <w:tc>
          <w:tcPr>
            <w:tcW w:w="6991" w:type="dxa"/>
          </w:tcPr>
          <w:p w:rsidR="00061840" w:rsidRDefault="00061840" w:rsidP="006A30EF">
            <w:pPr>
              <w:pStyle w:val="TableParagraph"/>
              <w:spacing w:line="360" w:lineRule="auto"/>
              <w:jc w:val="both"/>
              <w:rPr>
                <w:sz w:val="24"/>
              </w:rPr>
            </w:pPr>
            <w:r>
              <w:rPr>
                <w:sz w:val="24"/>
              </w:rPr>
              <w:t>Виконання</w:t>
            </w:r>
            <w:r>
              <w:rPr>
                <w:spacing w:val="-4"/>
                <w:sz w:val="24"/>
              </w:rPr>
              <w:t xml:space="preserve"> </w:t>
            </w:r>
            <w:r>
              <w:rPr>
                <w:sz w:val="24"/>
              </w:rPr>
              <w:t>самостійної</w:t>
            </w:r>
            <w:r>
              <w:rPr>
                <w:spacing w:val="-8"/>
                <w:sz w:val="24"/>
              </w:rPr>
              <w:t xml:space="preserve"> </w:t>
            </w:r>
            <w:r>
              <w:rPr>
                <w:sz w:val="24"/>
              </w:rPr>
              <w:t>роботи</w:t>
            </w:r>
          </w:p>
        </w:tc>
        <w:tc>
          <w:tcPr>
            <w:tcW w:w="1267" w:type="dxa"/>
          </w:tcPr>
          <w:p w:rsidR="00061840" w:rsidRDefault="00061840" w:rsidP="006A30EF">
            <w:pPr>
              <w:pStyle w:val="TableParagraph"/>
              <w:spacing w:line="360" w:lineRule="auto"/>
              <w:ind w:left="342" w:right="322"/>
              <w:jc w:val="center"/>
              <w:rPr>
                <w:sz w:val="24"/>
              </w:rPr>
            </w:pPr>
            <w:r>
              <w:rPr>
                <w:sz w:val="24"/>
              </w:rPr>
              <w:t>10</w:t>
            </w:r>
          </w:p>
        </w:tc>
      </w:tr>
      <w:tr w:rsidR="00061840" w:rsidTr="006A30EF">
        <w:trPr>
          <w:trHeight w:val="825"/>
          <w:jc w:val="center"/>
        </w:trPr>
        <w:tc>
          <w:tcPr>
            <w:tcW w:w="1090" w:type="dxa"/>
          </w:tcPr>
          <w:p w:rsidR="00061840" w:rsidRPr="00A119AD" w:rsidRDefault="00781808" w:rsidP="006A30EF">
            <w:pPr>
              <w:pStyle w:val="TableParagraph"/>
              <w:spacing w:line="360" w:lineRule="auto"/>
              <w:jc w:val="center"/>
              <w:rPr>
                <w:sz w:val="26"/>
              </w:rPr>
            </w:pPr>
            <w:r>
              <w:rPr>
                <w:sz w:val="26"/>
              </w:rPr>
              <w:t>8</w:t>
            </w:r>
            <w:r w:rsidR="00061840">
              <w:rPr>
                <w:sz w:val="26"/>
              </w:rPr>
              <w:t>.</w:t>
            </w:r>
          </w:p>
        </w:tc>
        <w:tc>
          <w:tcPr>
            <w:tcW w:w="6991" w:type="dxa"/>
          </w:tcPr>
          <w:p w:rsidR="00061840" w:rsidRDefault="00061840" w:rsidP="006A30EF">
            <w:pPr>
              <w:pStyle w:val="TableParagraph"/>
              <w:spacing w:line="360" w:lineRule="auto"/>
              <w:ind w:right="62"/>
              <w:jc w:val="both"/>
              <w:rPr>
                <w:sz w:val="24"/>
              </w:rPr>
            </w:pPr>
            <w:r>
              <w:rPr>
                <w:sz w:val="24"/>
              </w:rPr>
              <w:t>Індивідуальні та групові творчі завдання</w:t>
            </w:r>
            <w:r>
              <w:rPr>
                <w:spacing w:val="1"/>
                <w:sz w:val="24"/>
              </w:rPr>
              <w:t xml:space="preserve"> </w:t>
            </w:r>
            <w:r>
              <w:rPr>
                <w:sz w:val="24"/>
              </w:rPr>
              <w:t>(виконання</w:t>
            </w:r>
            <w:r>
              <w:rPr>
                <w:spacing w:val="1"/>
                <w:sz w:val="24"/>
              </w:rPr>
              <w:t xml:space="preserve"> </w:t>
            </w:r>
            <w:r>
              <w:rPr>
                <w:sz w:val="24"/>
              </w:rPr>
              <w:t>презентації</w:t>
            </w:r>
            <w:r>
              <w:rPr>
                <w:spacing w:val="-57"/>
                <w:sz w:val="24"/>
              </w:rPr>
              <w:t xml:space="preserve"> </w:t>
            </w:r>
            <w:r>
              <w:rPr>
                <w:sz w:val="24"/>
              </w:rPr>
              <w:t>за</w:t>
            </w:r>
            <w:r>
              <w:rPr>
                <w:spacing w:val="38"/>
                <w:sz w:val="24"/>
              </w:rPr>
              <w:t xml:space="preserve"> </w:t>
            </w:r>
            <w:r>
              <w:rPr>
                <w:sz w:val="24"/>
              </w:rPr>
              <w:t>заданою</w:t>
            </w:r>
            <w:r>
              <w:rPr>
                <w:spacing w:val="38"/>
                <w:sz w:val="24"/>
              </w:rPr>
              <w:t xml:space="preserve"> </w:t>
            </w:r>
            <w:r>
              <w:rPr>
                <w:sz w:val="24"/>
              </w:rPr>
              <w:t>проблемною</w:t>
            </w:r>
            <w:r>
              <w:rPr>
                <w:spacing w:val="38"/>
                <w:sz w:val="24"/>
              </w:rPr>
              <w:t xml:space="preserve"> </w:t>
            </w:r>
            <w:r>
              <w:rPr>
                <w:sz w:val="24"/>
              </w:rPr>
              <w:t>тематикою,</w:t>
            </w:r>
            <w:r>
              <w:rPr>
                <w:spacing w:val="37"/>
                <w:sz w:val="24"/>
              </w:rPr>
              <w:t xml:space="preserve"> </w:t>
            </w:r>
            <w:r>
              <w:rPr>
                <w:sz w:val="24"/>
              </w:rPr>
              <w:t>виконання</w:t>
            </w:r>
            <w:r>
              <w:rPr>
                <w:spacing w:val="39"/>
                <w:sz w:val="24"/>
              </w:rPr>
              <w:t xml:space="preserve"> </w:t>
            </w:r>
            <w:r>
              <w:rPr>
                <w:sz w:val="24"/>
              </w:rPr>
              <w:t>макетів,</w:t>
            </w:r>
            <w:r>
              <w:rPr>
                <w:spacing w:val="42"/>
                <w:sz w:val="24"/>
              </w:rPr>
              <w:t xml:space="preserve"> </w:t>
            </w:r>
            <w:r>
              <w:rPr>
                <w:sz w:val="24"/>
              </w:rPr>
              <w:t>виступ на</w:t>
            </w:r>
            <w:r>
              <w:rPr>
                <w:spacing w:val="-4"/>
                <w:sz w:val="24"/>
              </w:rPr>
              <w:t xml:space="preserve"> </w:t>
            </w:r>
            <w:r>
              <w:rPr>
                <w:sz w:val="24"/>
              </w:rPr>
              <w:t>наукових</w:t>
            </w:r>
            <w:r>
              <w:rPr>
                <w:spacing w:val="-7"/>
                <w:sz w:val="24"/>
              </w:rPr>
              <w:t xml:space="preserve"> </w:t>
            </w:r>
            <w:r>
              <w:rPr>
                <w:sz w:val="24"/>
              </w:rPr>
              <w:t>конференція)</w:t>
            </w:r>
          </w:p>
        </w:tc>
        <w:tc>
          <w:tcPr>
            <w:tcW w:w="1267" w:type="dxa"/>
          </w:tcPr>
          <w:p w:rsidR="00061840" w:rsidRDefault="00061840" w:rsidP="006A30EF">
            <w:pPr>
              <w:pStyle w:val="TableParagraph"/>
              <w:spacing w:line="360" w:lineRule="auto"/>
              <w:ind w:left="342" w:right="322"/>
              <w:jc w:val="center"/>
              <w:rPr>
                <w:b/>
                <w:sz w:val="24"/>
              </w:rPr>
            </w:pPr>
            <w:r>
              <w:rPr>
                <w:b/>
                <w:sz w:val="24"/>
              </w:rPr>
              <w:t>15</w:t>
            </w:r>
          </w:p>
        </w:tc>
      </w:tr>
      <w:tr w:rsidR="00061840" w:rsidTr="006A30EF">
        <w:trPr>
          <w:trHeight w:val="278"/>
          <w:jc w:val="center"/>
        </w:trPr>
        <w:tc>
          <w:tcPr>
            <w:tcW w:w="1090" w:type="dxa"/>
          </w:tcPr>
          <w:p w:rsidR="00061840" w:rsidRDefault="00061840" w:rsidP="006A30EF">
            <w:pPr>
              <w:pStyle w:val="TableParagraph"/>
              <w:spacing w:line="360" w:lineRule="auto"/>
              <w:rPr>
                <w:sz w:val="20"/>
              </w:rPr>
            </w:pPr>
          </w:p>
        </w:tc>
        <w:tc>
          <w:tcPr>
            <w:tcW w:w="6991" w:type="dxa"/>
          </w:tcPr>
          <w:p w:rsidR="00061840" w:rsidRDefault="00061840" w:rsidP="006A30EF">
            <w:pPr>
              <w:pStyle w:val="TableParagraph"/>
              <w:spacing w:line="360" w:lineRule="auto"/>
              <w:rPr>
                <w:b/>
                <w:sz w:val="24"/>
              </w:rPr>
            </w:pPr>
            <w:r>
              <w:rPr>
                <w:b/>
                <w:sz w:val="24"/>
              </w:rPr>
              <w:t>Підсумкове</w:t>
            </w:r>
            <w:r>
              <w:rPr>
                <w:b/>
                <w:spacing w:val="-1"/>
                <w:sz w:val="24"/>
              </w:rPr>
              <w:t xml:space="preserve"> </w:t>
            </w:r>
            <w:r>
              <w:rPr>
                <w:b/>
                <w:sz w:val="24"/>
              </w:rPr>
              <w:t>тестування</w:t>
            </w:r>
            <w:r>
              <w:rPr>
                <w:b/>
                <w:spacing w:val="-4"/>
                <w:sz w:val="24"/>
              </w:rPr>
              <w:t xml:space="preserve"> </w:t>
            </w:r>
            <w:r>
              <w:rPr>
                <w:b/>
                <w:sz w:val="24"/>
              </w:rPr>
              <w:t>(екзамен)</w:t>
            </w:r>
          </w:p>
        </w:tc>
        <w:tc>
          <w:tcPr>
            <w:tcW w:w="1267" w:type="dxa"/>
          </w:tcPr>
          <w:p w:rsidR="00061840" w:rsidRDefault="00061840" w:rsidP="006A30EF">
            <w:pPr>
              <w:pStyle w:val="TableParagraph"/>
              <w:spacing w:line="360" w:lineRule="auto"/>
              <w:ind w:left="342" w:right="322"/>
              <w:jc w:val="center"/>
              <w:rPr>
                <w:b/>
                <w:sz w:val="24"/>
              </w:rPr>
            </w:pPr>
            <w:r>
              <w:rPr>
                <w:b/>
                <w:sz w:val="24"/>
              </w:rPr>
              <w:t>30</w:t>
            </w:r>
          </w:p>
        </w:tc>
      </w:tr>
      <w:tr w:rsidR="00061840" w:rsidTr="006A30EF">
        <w:trPr>
          <w:trHeight w:val="278"/>
          <w:jc w:val="center"/>
        </w:trPr>
        <w:tc>
          <w:tcPr>
            <w:tcW w:w="1090" w:type="dxa"/>
          </w:tcPr>
          <w:p w:rsidR="00061840" w:rsidRDefault="00061840" w:rsidP="006A30EF">
            <w:pPr>
              <w:pStyle w:val="TableParagraph"/>
              <w:spacing w:line="360" w:lineRule="auto"/>
              <w:rPr>
                <w:sz w:val="20"/>
              </w:rPr>
            </w:pPr>
          </w:p>
        </w:tc>
        <w:tc>
          <w:tcPr>
            <w:tcW w:w="6991" w:type="dxa"/>
          </w:tcPr>
          <w:p w:rsidR="00061840" w:rsidRDefault="00061840" w:rsidP="006A30EF">
            <w:pPr>
              <w:pStyle w:val="TableParagraph"/>
              <w:spacing w:line="360" w:lineRule="auto"/>
              <w:rPr>
                <w:b/>
                <w:sz w:val="24"/>
              </w:rPr>
            </w:pPr>
            <w:r>
              <w:rPr>
                <w:b/>
                <w:sz w:val="24"/>
              </w:rPr>
              <w:t>Разом</w:t>
            </w:r>
          </w:p>
        </w:tc>
        <w:tc>
          <w:tcPr>
            <w:tcW w:w="1267" w:type="dxa"/>
          </w:tcPr>
          <w:p w:rsidR="00061840" w:rsidRDefault="00061840" w:rsidP="006A30EF">
            <w:pPr>
              <w:pStyle w:val="TableParagraph"/>
              <w:spacing w:line="360" w:lineRule="auto"/>
              <w:ind w:left="339" w:right="323"/>
              <w:jc w:val="center"/>
              <w:rPr>
                <w:b/>
                <w:sz w:val="24"/>
              </w:rPr>
            </w:pPr>
            <w:r>
              <w:rPr>
                <w:b/>
                <w:sz w:val="24"/>
              </w:rPr>
              <w:t>100</w:t>
            </w:r>
          </w:p>
        </w:tc>
      </w:tr>
    </w:tbl>
    <w:p w:rsidR="00061840" w:rsidRDefault="00061840" w:rsidP="00061840">
      <w:pPr>
        <w:tabs>
          <w:tab w:val="left" w:pos="10206"/>
        </w:tabs>
        <w:spacing w:line="360" w:lineRule="auto"/>
        <w:ind w:right="3" w:firstLine="709"/>
        <w:jc w:val="both"/>
        <w:rPr>
          <w:sz w:val="28"/>
          <w:szCs w:val="28"/>
        </w:rPr>
      </w:pPr>
    </w:p>
    <w:p w:rsidR="00453F87" w:rsidRPr="003D7059" w:rsidRDefault="00CA2751" w:rsidP="00061840">
      <w:pPr>
        <w:tabs>
          <w:tab w:val="left" w:pos="10206"/>
        </w:tabs>
        <w:spacing w:line="360" w:lineRule="auto"/>
        <w:ind w:right="3" w:firstLine="709"/>
        <w:jc w:val="both"/>
        <w:rPr>
          <w:sz w:val="28"/>
          <w:szCs w:val="28"/>
        </w:rPr>
      </w:pPr>
      <w:r w:rsidRPr="003D7059">
        <w:rPr>
          <w:sz w:val="28"/>
          <w:szCs w:val="28"/>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w:t>
      </w:r>
      <w:r w:rsidR="003D7059" w:rsidRPr="003D7059">
        <w:rPr>
          <w:sz w:val="28"/>
          <w:szCs w:val="28"/>
        </w:rPr>
        <w:t>відповідно</w:t>
      </w:r>
      <w:r w:rsidRPr="003D7059">
        <w:rPr>
          <w:sz w:val="28"/>
          <w:szCs w:val="28"/>
        </w:rPr>
        <w:t xml:space="preserve"> до положення “Про порядок оцінювання знань здобувачів вищої освіти у Вінницькому національному аграрному університеті” і до 30% підсумково</w:t>
      </w:r>
      <w:r w:rsidR="003D7059" w:rsidRPr="003D7059">
        <w:rPr>
          <w:sz w:val="28"/>
          <w:szCs w:val="28"/>
        </w:rPr>
        <w:t>ї оцінки –</w:t>
      </w:r>
      <w:r w:rsidRPr="003D7059">
        <w:rPr>
          <w:sz w:val="28"/>
          <w:szCs w:val="28"/>
        </w:rPr>
        <w:t xml:space="preserve"> на заліку.</w:t>
      </w:r>
    </w:p>
    <w:p w:rsidR="00453F87" w:rsidRPr="0084052A" w:rsidRDefault="00CA2751" w:rsidP="0084052A">
      <w:pPr>
        <w:pStyle w:val="a9"/>
        <w:kinsoku w:val="0"/>
        <w:overflowPunct w:val="0"/>
        <w:spacing w:line="360" w:lineRule="auto"/>
        <w:jc w:val="center"/>
        <w:rPr>
          <w:b/>
          <w:bCs/>
        </w:rPr>
      </w:pPr>
      <w:r>
        <w:rPr>
          <w:b/>
          <w:bCs/>
        </w:rPr>
        <w:t xml:space="preserve">Шкала оцінки знань </w:t>
      </w:r>
      <w:r w:rsidR="0084052A">
        <w:rPr>
          <w:b/>
          <w:bCs/>
        </w:rPr>
        <w:t>здобувача вищої освіти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7"/>
        <w:gridCol w:w="4759"/>
        <w:gridCol w:w="3185"/>
      </w:tblGrid>
      <w:tr w:rsidR="00453F87" w:rsidTr="003D7059">
        <w:trPr>
          <w:trHeight w:val="1103"/>
          <w:jc w:val="center"/>
        </w:trPr>
        <w:tc>
          <w:tcPr>
            <w:tcW w:w="1427" w:type="dxa"/>
            <w:vAlign w:val="center"/>
          </w:tcPr>
          <w:p w:rsidR="00453F87" w:rsidRDefault="00CA2751" w:rsidP="0028353E">
            <w:pPr>
              <w:pStyle w:val="TableParagraph"/>
              <w:tabs>
                <w:tab w:val="left" w:pos="1406"/>
              </w:tabs>
              <w:spacing w:before="125" w:line="360" w:lineRule="auto"/>
              <w:ind w:left="131" w:right="21"/>
              <w:jc w:val="center"/>
              <w:rPr>
                <w:sz w:val="24"/>
              </w:rPr>
            </w:pPr>
            <w:r>
              <w:rPr>
                <w:sz w:val="24"/>
              </w:rPr>
              <w:t>Оцінка за</w:t>
            </w:r>
            <w:r>
              <w:rPr>
                <w:spacing w:val="-58"/>
                <w:sz w:val="24"/>
              </w:rPr>
              <w:t xml:space="preserve"> </w:t>
            </w:r>
            <w:r>
              <w:rPr>
                <w:sz w:val="24"/>
              </w:rPr>
              <w:t>шкалою</w:t>
            </w:r>
            <w:r>
              <w:rPr>
                <w:spacing w:val="1"/>
                <w:sz w:val="24"/>
              </w:rPr>
              <w:t xml:space="preserve"> </w:t>
            </w:r>
            <w:r>
              <w:rPr>
                <w:sz w:val="24"/>
              </w:rPr>
              <w:t>ECTS</w:t>
            </w:r>
          </w:p>
        </w:tc>
        <w:tc>
          <w:tcPr>
            <w:tcW w:w="4759" w:type="dxa"/>
            <w:vAlign w:val="center"/>
          </w:tcPr>
          <w:p w:rsidR="00453F87" w:rsidRDefault="00CA2751" w:rsidP="0028353E">
            <w:pPr>
              <w:pStyle w:val="TableParagraph"/>
              <w:spacing w:line="360" w:lineRule="auto"/>
              <w:ind w:right="102"/>
              <w:jc w:val="center"/>
              <w:rPr>
                <w:sz w:val="24"/>
              </w:rPr>
            </w:pPr>
            <w:r>
              <w:rPr>
                <w:sz w:val="24"/>
              </w:rPr>
              <w:t>Визначення</w:t>
            </w:r>
          </w:p>
        </w:tc>
        <w:tc>
          <w:tcPr>
            <w:tcW w:w="3185" w:type="dxa"/>
            <w:vAlign w:val="center"/>
          </w:tcPr>
          <w:p w:rsidR="0084052A" w:rsidRDefault="0084052A" w:rsidP="0028353E">
            <w:pPr>
              <w:pStyle w:val="TableParagraph"/>
              <w:spacing w:line="360" w:lineRule="auto"/>
              <w:ind w:right="27"/>
              <w:jc w:val="center"/>
              <w:rPr>
                <w:sz w:val="24"/>
              </w:rPr>
            </w:pPr>
            <w:r>
              <w:rPr>
                <w:sz w:val="24"/>
              </w:rPr>
              <w:t>Оцінка</w:t>
            </w:r>
          </w:p>
          <w:p w:rsidR="00453F87" w:rsidRDefault="0084052A" w:rsidP="0028353E">
            <w:pPr>
              <w:pStyle w:val="TableParagraph"/>
              <w:spacing w:line="360" w:lineRule="auto"/>
              <w:ind w:right="27"/>
              <w:jc w:val="center"/>
              <w:rPr>
                <w:sz w:val="24"/>
              </w:rPr>
            </w:pPr>
            <w:r>
              <w:rPr>
                <w:sz w:val="24"/>
              </w:rPr>
              <w:t>за 100-</w:t>
            </w:r>
            <w:r w:rsidR="00CA2751">
              <w:rPr>
                <w:sz w:val="24"/>
              </w:rPr>
              <w:t>бальною</w:t>
            </w:r>
            <w:r w:rsidR="00CA2751">
              <w:rPr>
                <w:spacing w:val="-57"/>
                <w:sz w:val="24"/>
              </w:rPr>
              <w:t xml:space="preserve"> </w:t>
            </w:r>
            <w:r w:rsidR="00CA2751">
              <w:rPr>
                <w:sz w:val="24"/>
              </w:rPr>
              <w:t>шкалою</w:t>
            </w:r>
          </w:p>
        </w:tc>
      </w:tr>
      <w:tr w:rsidR="00453F87" w:rsidTr="003D7059">
        <w:trPr>
          <w:trHeight w:val="686"/>
          <w:jc w:val="center"/>
        </w:trPr>
        <w:tc>
          <w:tcPr>
            <w:tcW w:w="1427" w:type="dxa"/>
            <w:vAlign w:val="center"/>
          </w:tcPr>
          <w:p w:rsidR="00453F87" w:rsidRDefault="00CA2751" w:rsidP="0028353E">
            <w:pPr>
              <w:pStyle w:val="TableParagraph"/>
              <w:spacing w:before="198" w:line="360" w:lineRule="auto"/>
              <w:ind w:left="4"/>
              <w:jc w:val="center"/>
              <w:rPr>
                <w:b/>
                <w:sz w:val="24"/>
              </w:rPr>
            </w:pPr>
            <w:r>
              <w:rPr>
                <w:b/>
                <w:sz w:val="24"/>
              </w:rPr>
              <w:t>А</w:t>
            </w:r>
          </w:p>
        </w:tc>
        <w:tc>
          <w:tcPr>
            <w:tcW w:w="4759" w:type="dxa"/>
          </w:tcPr>
          <w:p w:rsidR="00453F87" w:rsidRDefault="00CA2751" w:rsidP="0084052A">
            <w:pPr>
              <w:pStyle w:val="TableParagraph"/>
              <w:spacing w:before="54" w:line="360" w:lineRule="auto"/>
              <w:ind w:left="121" w:right="102"/>
              <w:jc w:val="both"/>
              <w:rPr>
                <w:sz w:val="24"/>
              </w:rPr>
            </w:pPr>
            <w:r>
              <w:rPr>
                <w:b/>
                <w:sz w:val="24"/>
              </w:rPr>
              <w:t>Відмінно</w:t>
            </w:r>
            <w:r>
              <w:rPr>
                <w:b/>
                <w:spacing w:val="18"/>
                <w:sz w:val="24"/>
              </w:rPr>
              <w:t xml:space="preserve"> </w:t>
            </w:r>
            <w:r>
              <w:rPr>
                <w:sz w:val="24"/>
              </w:rPr>
              <w:t>–</w:t>
            </w:r>
            <w:r>
              <w:rPr>
                <w:spacing w:val="19"/>
                <w:sz w:val="24"/>
              </w:rPr>
              <w:t xml:space="preserve"> </w:t>
            </w:r>
            <w:r>
              <w:rPr>
                <w:sz w:val="24"/>
              </w:rPr>
              <w:t>відмінне</w:t>
            </w:r>
            <w:r>
              <w:rPr>
                <w:spacing w:val="23"/>
                <w:sz w:val="24"/>
              </w:rPr>
              <w:t xml:space="preserve"> </w:t>
            </w:r>
            <w:r>
              <w:rPr>
                <w:sz w:val="24"/>
              </w:rPr>
              <w:t>виконання,</w:t>
            </w:r>
            <w:r>
              <w:rPr>
                <w:spacing w:val="21"/>
                <w:sz w:val="24"/>
              </w:rPr>
              <w:t xml:space="preserve"> </w:t>
            </w:r>
            <w:r>
              <w:rPr>
                <w:sz w:val="24"/>
              </w:rPr>
              <w:t>лише</w:t>
            </w:r>
            <w:r>
              <w:rPr>
                <w:spacing w:val="18"/>
                <w:sz w:val="24"/>
              </w:rPr>
              <w:t xml:space="preserve"> </w:t>
            </w:r>
            <w:r>
              <w:rPr>
                <w:sz w:val="24"/>
              </w:rPr>
              <w:t>з</w:t>
            </w:r>
            <w:r>
              <w:rPr>
                <w:spacing w:val="-57"/>
                <w:sz w:val="24"/>
              </w:rPr>
              <w:t xml:space="preserve"> </w:t>
            </w:r>
            <w:r>
              <w:rPr>
                <w:sz w:val="24"/>
              </w:rPr>
              <w:t>незначною</w:t>
            </w:r>
            <w:r>
              <w:rPr>
                <w:spacing w:val="-4"/>
                <w:sz w:val="24"/>
              </w:rPr>
              <w:t xml:space="preserve"> </w:t>
            </w:r>
            <w:r>
              <w:rPr>
                <w:sz w:val="24"/>
              </w:rPr>
              <w:t>кількістю</w:t>
            </w:r>
            <w:r>
              <w:rPr>
                <w:spacing w:val="1"/>
                <w:sz w:val="24"/>
              </w:rPr>
              <w:t xml:space="preserve"> </w:t>
            </w:r>
            <w:r>
              <w:rPr>
                <w:sz w:val="24"/>
              </w:rPr>
              <w:t>помилок</w:t>
            </w:r>
          </w:p>
        </w:tc>
        <w:tc>
          <w:tcPr>
            <w:tcW w:w="3185" w:type="dxa"/>
            <w:vAlign w:val="center"/>
          </w:tcPr>
          <w:p w:rsidR="00453F87" w:rsidRDefault="00CA2751" w:rsidP="00305D43">
            <w:pPr>
              <w:pStyle w:val="TableParagraph"/>
              <w:spacing w:before="193" w:line="360" w:lineRule="auto"/>
              <w:ind w:left="53"/>
              <w:jc w:val="center"/>
              <w:rPr>
                <w:sz w:val="24"/>
              </w:rPr>
            </w:pPr>
            <w:r>
              <w:rPr>
                <w:sz w:val="24"/>
              </w:rPr>
              <w:t>90</w:t>
            </w:r>
            <w:r>
              <w:rPr>
                <w:spacing w:val="2"/>
                <w:sz w:val="24"/>
              </w:rPr>
              <w:t xml:space="preserve"> </w:t>
            </w:r>
            <w:r>
              <w:rPr>
                <w:sz w:val="24"/>
              </w:rPr>
              <w:t>–</w:t>
            </w:r>
            <w:r>
              <w:rPr>
                <w:spacing w:val="2"/>
                <w:sz w:val="24"/>
              </w:rPr>
              <w:t xml:space="preserve"> </w:t>
            </w:r>
            <w:r>
              <w:rPr>
                <w:sz w:val="24"/>
              </w:rPr>
              <w:t>100</w:t>
            </w:r>
          </w:p>
        </w:tc>
      </w:tr>
      <w:tr w:rsidR="00453F87" w:rsidTr="003D7059">
        <w:trPr>
          <w:trHeight w:val="551"/>
          <w:jc w:val="center"/>
        </w:trPr>
        <w:tc>
          <w:tcPr>
            <w:tcW w:w="1427" w:type="dxa"/>
            <w:vAlign w:val="center"/>
          </w:tcPr>
          <w:p w:rsidR="00453F87" w:rsidRDefault="00CA2751" w:rsidP="0028353E">
            <w:pPr>
              <w:pStyle w:val="TableParagraph"/>
              <w:spacing w:before="130" w:line="360" w:lineRule="auto"/>
              <w:ind w:left="10"/>
              <w:jc w:val="center"/>
              <w:rPr>
                <w:b/>
                <w:sz w:val="24"/>
              </w:rPr>
            </w:pPr>
            <w:r>
              <w:rPr>
                <w:b/>
                <w:sz w:val="24"/>
              </w:rPr>
              <w:t>В</w:t>
            </w:r>
          </w:p>
        </w:tc>
        <w:tc>
          <w:tcPr>
            <w:tcW w:w="4759" w:type="dxa"/>
          </w:tcPr>
          <w:p w:rsidR="00453F87" w:rsidRDefault="00CA2751" w:rsidP="0028353E">
            <w:pPr>
              <w:pStyle w:val="TableParagraph"/>
              <w:spacing w:line="360" w:lineRule="auto"/>
              <w:ind w:left="121" w:right="102"/>
              <w:jc w:val="both"/>
              <w:rPr>
                <w:sz w:val="24"/>
              </w:rPr>
            </w:pPr>
            <w:r>
              <w:rPr>
                <w:b/>
                <w:sz w:val="24"/>
              </w:rPr>
              <w:t>Дуже</w:t>
            </w:r>
            <w:r>
              <w:rPr>
                <w:b/>
                <w:spacing w:val="36"/>
                <w:sz w:val="24"/>
              </w:rPr>
              <w:t xml:space="preserve"> </w:t>
            </w:r>
            <w:r>
              <w:rPr>
                <w:b/>
                <w:sz w:val="24"/>
              </w:rPr>
              <w:t>добре</w:t>
            </w:r>
            <w:r>
              <w:rPr>
                <w:b/>
                <w:spacing w:val="36"/>
                <w:sz w:val="24"/>
              </w:rPr>
              <w:t xml:space="preserve"> </w:t>
            </w:r>
            <w:r>
              <w:rPr>
                <w:sz w:val="24"/>
              </w:rPr>
              <w:t>–</w:t>
            </w:r>
            <w:r>
              <w:rPr>
                <w:spacing w:val="32"/>
                <w:sz w:val="24"/>
              </w:rPr>
              <w:t xml:space="preserve"> </w:t>
            </w:r>
            <w:r>
              <w:rPr>
                <w:sz w:val="24"/>
              </w:rPr>
              <w:t>вище</w:t>
            </w:r>
            <w:r>
              <w:rPr>
                <w:spacing w:val="36"/>
                <w:sz w:val="24"/>
              </w:rPr>
              <w:t xml:space="preserve"> </w:t>
            </w:r>
            <w:r>
              <w:rPr>
                <w:sz w:val="24"/>
              </w:rPr>
              <w:t>середнього</w:t>
            </w:r>
            <w:r>
              <w:rPr>
                <w:spacing w:val="37"/>
                <w:sz w:val="24"/>
              </w:rPr>
              <w:t xml:space="preserve"> </w:t>
            </w:r>
            <w:r>
              <w:rPr>
                <w:sz w:val="24"/>
              </w:rPr>
              <w:t>рівня</w:t>
            </w:r>
            <w:r>
              <w:rPr>
                <w:spacing w:val="38"/>
                <w:sz w:val="24"/>
              </w:rPr>
              <w:t xml:space="preserve"> </w:t>
            </w:r>
            <w:r>
              <w:rPr>
                <w:sz w:val="24"/>
              </w:rPr>
              <w:t>з</w:t>
            </w:r>
            <w:r w:rsidR="0028353E">
              <w:rPr>
                <w:sz w:val="24"/>
              </w:rPr>
              <w:t xml:space="preserve"> </w:t>
            </w:r>
            <w:r>
              <w:rPr>
                <w:sz w:val="24"/>
              </w:rPr>
              <w:t>кількома</w:t>
            </w:r>
            <w:r>
              <w:rPr>
                <w:spacing w:val="-2"/>
                <w:sz w:val="24"/>
              </w:rPr>
              <w:t xml:space="preserve"> </w:t>
            </w:r>
            <w:r>
              <w:rPr>
                <w:sz w:val="24"/>
              </w:rPr>
              <w:t>помилками</w:t>
            </w:r>
          </w:p>
        </w:tc>
        <w:tc>
          <w:tcPr>
            <w:tcW w:w="3185" w:type="dxa"/>
            <w:vAlign w:val="center"/>
          </w:tcPr>
          <w:p w:rsidR="00453F87" w:rsidRDefault="00CA2751" w:rsidP="00305D43">
            <w:pPr>
              <w:pStyle w:val="TableParagraph"/>
              <w:spacing w:before="125" w:line="360" w:lineRule="auto"/>
              <w:ind w:left="53"/>
              <w:jc w:val="center"/>
              <w:rPr>
                <w:sz w:val="24"/>
              </w:rPr>
            </w:pPr>
            <w:r>
              <w:rPr>
                <w:sz w:val="24"/>
              </w:rPr>
              <w:t>82</w:t>
            </w:r>
            <w:r>
              <w:rPr>
                <w:spacing w:val="2"/>
                <w:sz w:val="24"/>
              </w:rPr>
              <w:t xml:space="preserve"> </w:t>
            </w:r>
            <w:r>
              <w:rPr>
                <w:sz w:val="24"/>
              </w:rPr>
              <w:t>–</w:t>
            </w:r>
            <w:r>
              <w:rPr>
                <w:spacing w:val="2"/>
                <w:sz w:val="24"/>
              </w:rPr>
              <w:t xml:space="preserve"> </w:t>
            </w:r>
            <w:r>
              <w:rPr>
                <w:sz w:val="24"/>
              </w:rPr>
              <w:t>89</w:t>
            </w:r>
          </w:p>
        </w:tc>
      </w:tr>
      <w:tr w:rsidR="00453F87" w:rsidTr="003D7059">
        <w:trPr>
          <w:trHeight w:val="551"/>
          <w:jc w:val="center"/>
        </w:trPr>
        <w:tc>
          <w:tcPr>
            <w:tcW w:w="1427" w:type="dxa"/>
            <w:vAlign w:val="center"/>
          </w:tcPr>
          <w:p w:rsidR="00453F87" w:rsidRDefault="00CA2751" w:rsidP="0028353E">
            <w:pPr>
              <w:pStyle w:val="TableParagraph"/>
              <w:spacing w:before="130" w:line="360" w:lineRule="auto"/>
              <w:ind w:left="4"/>
              <w:jc w:val="center"/>
              <w:rPr>
                <w:b/>
                <w:sz w:val="24"/>
              </w:rPr>
            </w:pPr>
            <w:r>
              <w:rPr>
                <w:b/>
                <w:sz w:val="24"/>
              </w:rPr>
              <w:t>С</w:t>
            </w:r>
          </w:p>
        </w:tc>
        <w:tc>
          <w:tcPr>
            <w:tcW w:w="4759" w:type="dxa"/>
          </w:tcPr>
          <w:p w:rsidR="00453F87" w:rsidRDefault="00CA2751" w:rsidP="0028353E">
            <w:pPr>
              <w:pStyle w:val="TableParagraph"/>
              <w:spacing w:line="360" w:lineRule="auto"/>
              <w:ind w:left="121" w:right="102"/>
              <w:jc w:val="both"/>
              <w:rPr>
                <w:sz w:val="24"/>
              </w:rPr>
            </w:pPr>
            <w:r>
              <w:rPr>
                <w:b/>
                <w:sz w:val="24"/>
              </w:rPr>
              <w:t>Добре</w:t>
            </w:r>
            <w:r>
              <w:rPr>
                <w:b/>
                <w:spacing w:val="5"/>
                <w:sz w:val="24"/>
              </w:rPr>
              <w:t xml:space="preserve"> </w:t>
            </w:r>
            <w:r>
              <w:rPr>
                <w:sz w:val="24"/>
              </w:rPr>
              <w:t>–</w:t>
            </w:r>
            <w:r>
              <w:rPr>
                <w:spacing w:val="10"/>
                <w:sz w:val="24"/>
              </w:rPr>
              <w:t xml:space="preserve"> </w:t>
            </w:r>
            <w:r>
              <w:rPr>
                <w:sz w:val="24"/>
              </w:rPr>
              <w:t>у</w:t>
            </w:r>
            <w:r>
              <w:rPr>
                <w:spacing w:val="50"/>
                <w:sz w:val="24"/>
              </w:rPr>
              <w:t xml:space="preserve"> </w:t>
            </w:r>
            <w:r>
              <w:rPr>
                <w:sz w:val="24"/>
              </w:rPr>
              <w:t>цілому</w:t>
            </w:r>
            <w:r>
              <w:rPr>
                <w:spacing w:val="51"/>
                <w:sz w:val="24"/>
              </w:rPr>
              <w:t xml:space="preserve"> </w:t>
            </w:r>
            <w:r>
              <w:rPr>
                <w:sz w:val="24"/>
              </w:rPr>
              <w:t>правильна</w:t>
            </w:r>
            <w:r>
              <w:rPr>
                <w:spacing w:val="64"/>
                <w:sz w:val="24"/>
              </w:rPr>
              <w:t xml:space="preserve"> </w:t>
            </w:r>
            <w:r w:rsidR="0028353E">
              <w:rPr>
                <w:sz w:val="24"/>
              </w:rPr>
              <w:t xml:space="preserve">робота </w:t>
            </w:r>
            <w:r>
              <w:rPr>
                <w:sz w:val="24"/>
              </w:rPr>
              <w:t>з</w:t>
            </w:r>
            <w:r w:rsidR="0028353E">
              <w:rPr>
                <w:sz w:val="24"/>
              </w:rPr>
              <w:t xml:space="preserve"> </w:t>
            </w:r>
            <w:r>
              <w:rPr>
                <w:sz w:val="24"/>
              </w:rPr>
              <w:t>певною</w:t>
            </w:r>
            <w:r>
              <w:rPr>
                <w:spacing w:val="-6"/>
                <w:sz w:val="24"/>
              </w:rPr>
              <w:t xml:space="preserve"> </w:t>
            </w:r>
            <w:r>
              <w:rPr>
                <w:sz w:val="24"/>
              </w:rPr>
              <w:t>кількістю</w:t>
            </w:r>
            <w:r>
              <w:rPr>
                <w:spacing w:val="-6"/>
                <w:sz w:val="24"/>
              </w:rPr>
              <w:t xml:space="preserve"> </w:t>
            </w:r>
            <w:r>
              <w:rPr>
                <w:sz w:val="24"/>
              </w:rPr>
              <w:t>незначних</w:t>
            </w:r>
            <w:r>
              <w:rPr>
                <w:spacing w:val="-3"/>
                <w:sz w:val="24"/>
              </w:rPr>
              <w:t xml:space="preserve"> </w:t>
            </w:r>
            <w:r>
              <w:rPr>
                <w:sz w:val="24"/>
              </w:rPr>
              <w:t>помилок</w:t>
            </w:r>
          </w:p>
        </w:tc>
        <w:tc>
          <w:tcPr>
            <w:tcW w:w="3185" w:type="dxa"/>
            <w:vAlign w:val="center"/>
          </w:tcPr>
          <w:p w:rsidR="00453F87" w:rsidRDefault="00CA2751" w:rsidP="00305D43">
            <w:pPr>
              <w:pStyle w:val="TableParagraph"/>
              <w:spacing w:before="125" w:line="360" w:lineRule="auto"/>
              <w:ind w:left="53"/>
              <w:jc w:val="center"/>
              <w:rPr>
                <w:sz w:val="24"/>
              </w:rPr>
            </w:pPr>
            <w:r>
              <w:rPr>
                <w:sz w:val="24"/>
              </w:rPr>
              <w:t>75</w:t>
            </w:r>
            <w:r>
              <w:rPr>
                <w:spacing w:val="2"/>
                <w:sz w:val="24"/>
              </w:rPr>
              <w:t xml:space="preserve"> </w:t>
            </w:r>
            <w:r>
              <w:rPr>
                <w:sz w:val="24"/>
              </w:rPr>
              <w:t>–</w:t>
            </w:r>
            <w:r>
              <w:rPr>
                <w:spacing w:val="2"/>
                <w:sz w:val="24"/>
              </w:rPr>
              <w:t xml:space="preserve"> </w:t>
            </w:r>
            <w:r>
              <w:rPr>
                <w:sz w:val="24"/>
              </w:rPr>
              <w:t>81</w:t>
            </w:r>
          </w:p>
        </w:tc>
      </w:tr>
      <w:tr w:rsidR="00453F87" w:rsidTr="003D7059">
        <w:trPr>
          <w:trHeight w:val="552"/>
          <w:jc w:val="center"/>
        </w:trPr>
        <w:tc>
          <w:tcPr>
            <w:tcW w:w="1427" w:type="dxa"/>
            <w:vAlign w:val="center"/>
          </w:tcPr>
          <w:p w:rsidR="00453F87" w:rsidRDefault="00CA2751" w:rsidP="0028353E">
            <w:pPr>
              <w:pStyle w:val="TableParagraph"/>
              <w:spacing w:before="131" w:line="360" w:lineRule="auto"/>
              <w:ind w:right="1"/>
              <w:jc w:val="center"/>
              <w:rPr>
                <w:b/>
                <w:sz w:val="24"/>
              </w:rPr>
            </w:pPr>
            <w:r>
              <w:rPr>
                <w:b/>
                <w:w w:val="95"/>
                <w:sz w:val="24"/>
              </w:rPr>
              <w:t>D</w:t>
            </w:r>
          </w:p>
        </w:tc>
        <w:tc>
          <w:tcPr>
            <w:tcW w:w="4759" w:type="dxa"/>
          </w:tcPr>
          <w:p w:rsidR="00453F87" w:rsidRDefault="00CA2751" w:rsidP="0028353E">
            <w:pPr>
              <w:pStyle w:val="TableParagraph"/>
              <w:spacing w:line="360" w:lineRule="auto"/>
              <w:ind w:left="121" w:right="102"/>
              <w:jc w:val="both"/>
              <w:rPr>
                <w:sz w:val="24"/>
              </w:rPr>
            </w:pPr>
            <w:r>
              <w:rPr>
                <w:b/>
                <w:sz w:val="24"/>
              </w:rPr>
              <w:t>Задовільно</w:t>
            </w:r>
            <w:r>
              <w:rPr>
                <w:b/>
                <w:spacing w:val="36"/>
                <w:sz w:val="24"/>
              </w:rPr>
              <w:t xml:space="preserve"> </w:t>
            </w:r>
            <w:r>
              <w:rPr>
                <w:sz w:val="24"/>
              </w:rPr>
              <w:t>–</w:t>
            </w:r>
            <w:r>
              <w:rPr>
                <w:spacing w:val="35"/>
                <w:sz w:val="24"/>
              </w:rPr>
              <w:t xml:space="preserve"> </w:t>
            </w:r>
            <w:r>
              <w:rPr>
                <w:sz w:val="24"/>
              </w:rPr>
              <w:t>непогано,</w:t>
            </w:r>
            <w:r>
              <w:rPr>
                <w:spacing w:val="38"/>
                <w:sz w:val="24"/>
              </w:rPr>
              <w:t xml:space="preserve"> </w:t>
            </w:r>
            <w:r>
              <w:rPr>
                <w:sz w:val="24"/>
              </w:rPr>
              <w:t>але</w:t>
            </w:r>
            <w:r>
              <w:rPr>
                <w:spacing w:val="35"/>
                <w:sz w:val="24"/>
              </w:rPr>
              <w:t xml:space="preserve"> </w:t>
            </w:r>
            <w:r>
              <w:rPr>
                <w:sz w:val="24"/>
              </w:rPr>
              <w:t>зі</w:t>
            </w:r>
            <w:r>
              <w:rPr>
                <w:spacing w:val="25"/>
                <w:sz w:val="24"/>
              </w:rPr>
              <w:t xml:space="preserve"> </w:t>
            </w:r>
            <w:r>
              <w:rPr>
                <w:sz w:val="24"/>
              </w:rPr>
              <w:t>значною</w:t>
            </w:r>
            <w:r w:rsidR="0028353E">
              <w:rPr>
                <w:sz w:val="24"/>
              </w:rPr>
              <w:t xml:space="preserve"> </w:t>
            </w:r>
            <w:r>
              <w:rPr>
                <w:sz w:val="24"/>
              </w:rPr>
              <w:t>кількістю</w:t>
            </w:r>
            <w:r>
              <w:rPr>
                <w:spacing w:val="-6"/>
                <w:sz w:val="24"/>
              </w:rPr>
              <w:t xml:space="preserve"> </w:t>
            </w:r>
            <w:r>
              <w:rPr>
                <w:sz w:val="24"/>
              </w:rPr>
              <w:t>недоліків</w:t>
            </w:r>
          </w:p>
        </w:tc>
        <w:tc>
          <w:tcPr>
            <w:tcW w:w="3185" w:type="dxa"/>
            <w:vAlign w:val="center"/>
          </w:tcPr>
          <w:p w:rsidR="00453F87" w:rsidRDefault="00CA2751" w:rsidP="00305D43">
            <w:pPr>
              <w:pStyle w:val="TableParagraph"/>
              <w:spacing w:before="126" w:line="360" w:lineRule="auto"/>
              <w:ind w:left="53"/>
              <w:jc w:val="center"/>
              <w:rPr>
                <w:sz w:val="24"/>
              </w:rPr>
            </w:pPr>
            <w:r>
              <w:rPr>
                <w:sz w:val="24"/>
              </w:rPr>
              <w:t>66</w:t>
            </w:r>
            <w:r>
              <w:rPr>
                <w:spacing w:val="2"/>
                <w:sz w:val="24"/>
              </w:rPr>
              <w:t xml:space="preserve"> </w:t>
            </w:r>
            <w:r>
              <w:rPr>
                <w:sz w:val="24"/>
              </w:rPr>
              <w:t>–</w:t>
            </w:r>
            <w:r>
              <w:rPr>
                <w:spacing w:val="2"/>
                <w:sz w:val="24"/>
              </w:rPr>
              <w:t xml:space="preserve"> </w:t>
            </w:r>
            <w:r>
              <w:rPr>
                <w:sz w:val="24"/>
              </w:rPr>
              <w:t>74</w:t>
            </w:r>
          </w:p>
        </w:tc>
      </w:tr>
      <w:tr w:rsidR="00453F87" w:rsidTr="003D7059">
        <w:trPr>
          <w:trHeight w:val="551"/>
          <w:jc w:val="center"/>
        </w:trPr>
        <w:tc>
          <w:tcPr>
            <w:tcW w:w="1427" w:type="dxa"/>
            <w:vAlign w:val="center"/>
          </w:tcPr>
          <w:p w:rsidR="00453F87" w:rsidRDefault="00CA2751" w:rsidP="0028353E">
            <w:pPr>
              <w:pStyle w:val="TableParagraph"/>
              <w:spacing w:before="130" w:line="360" w:lineRule="auto"/>
              <w:ind w:left="10"/>
              <w:jc w:val="center"/>
              <w:rPr>
                <w:b/>
                <w:sz w:val="24"/>
              </w:rPr>
            </w:pPr>
            <w:r>
              <w:rPr>
                <w:b/>
                <w:sz w:val="24"/>
              </w:rPr>
              <w:t>Е</w:t>
            </w:r>
          </w:p>
        </w:tc>
        <w:tc>
          <w:tcPr>
            <w:tcW w:w="4759" w:type="dxa"/>
          </w:tcPr>
          <w:p w:rsidR="00453F87" w:rsidRDefault="00CA2751" w:rsidP="0028353E">
            <w:pPr>
              <w:pStyle w:val="TableParagraph"/>
              <w:spacing w:line="360" w:lineRule="auto"/>
              <w:ind w:left="121" w:right="102"/>
              <w:jc w:val="both"/>
              <w:rPr>
                <w:sz w:val="24"/>
              </w:rPr>
            </w:pPr>
            <w:r>
              <w:rPr>
                <w:b/>
                <w:sz w:val="24"/>
              </w:rPr>
              <w:t>Достатньо</w:t>
            </w:r>
            <w:r>
              <w:rPr>
                <w:b/>
                <w:spacing w:val="77"/>
                <w:sz w:val="24"/>
              </w:rPr>
              <w:t xml:space="preserve"> </w:t>
            </w:r>
            <w:r>
              <w:rPr>
                <w:sz w:val="24"/>
              </w:rPr>
              <w:t>–</w:t>
            </w:r>
            <w:r>
              <w:rPr>
                <w:spacing w:val="70"/>
                <w:sz w:val="24"/>
              </w:rPr>
              <w:t xml:space="preserve"> </w:t>
            </w:r>
            <w:r w:rsidR="0028353E">
              <w:rPr>
                <w:sz w:val="24"/>
              </w:rPr>
              <w:t xml:space="preserve">виконання </w:t>
            </w:r>
            <w:r>
              <w:rPr>
                <w:sz w:val="24"/>
              </w:rPr>
              <w:t>задовольняє</w:t>
            </w:r>
            <w:r w:rsidR="0028353E">
              <w:rPr>
                <w:sz w:val="24"/>
              </w:rPr>
              <w:t xml:space="preserve"> </w:t>
            </w:r>
            <w:r>
              <w:rPr>
                <w:sz w:val="24"/>
              </w:rPr>
              <w:t>мінімальні</w:t>
            </w:r>
            <w:r>
              <w:rPr>
                <w:spacing w:val="-9"/>
                <w:sz w:val="24"/>
              </w:rPr>
              <w:t xml:space="preserve"> </w:t>
            </w:r>
            <w:r>
              <w:rPr>
                <w:sz w:val="24"/>
              </w:rPr>
              <w:t>критерії</w:t>
            </w:r>
          </w:p>
        </w:tc>
        <w:tc>
          <w:tcPr>
            <w:tcW w:w="3185" w:type="dxa"/>
            <w:vAlign w:val="center"/>
          </w:tcPr>
          <w:p w:rsidR="00453F87" w:rsidRDefault="00CA2751" w:rsidP="00305D43">
            <w:pPr>
              <w:pStyle w:val="TableParagraph"/>
              <w:spacing w:before="125" w:line="360" w:lineRule="auto"/>
              <w:ind w:left="53"/>
              <w:jc w:val="center"/>
              <w:rPr>
                <w:sz w:val="24"/>
              </w:rPr>
            </w:pPr>
            <w:r>
              <w:rPr>
                <w:sz w:val="24"/>
              </w:rPr>
              <w:t>60</w:t>
            </w:r>
            <w:r>
              <w:rPr>
                <w:spacing w:val="2"/>
                <w:sz w:val="24"/>
              </w:rPr>
              <w:t xml:space="preserve"> </w:t>
            </w:r>
            <w:r>
              <w:rPr>
                <w:sz w:val="24"/>
              </w:rPr>
              <w:t>–</w:t>
            </w:r>
            <w:r>
              <w:rPr>
                <w:spacing w:val="2"/>
                <w:sz w:val="24"/>
              </w:rPr>
              <w:t xml:space="preserve"> </w:t>
            </w:r>
            <w:r>
              <w:rPr>
                <w:sz w:val="24"/>
              </w:rPr>
              <w:t>65</w:t>
            </w:r>
          </w:p>
        </w:tc>
      </w:tr>
      <w:tr w:rsidR="00453F87" w:rsidTr="003D7059">
        <w:trPr>
          <w:trHeight w:val="830"/>
          <w:jc w:val="center"/>
        </w:trPr>
        <w:tc>
          <w:tcPr>
            <w:tcW w:w="1427" w:type="dxa"/>
            <w:vAlign w:val="center"/>
          </w:tcPr>
          <w:p w:rsidR="00453F87" w:rsidRDefault="00CA2751" w:rsidP="0028353E">
            <w:pPr>
              <w:pStyle w:val="TableParagraph"/>
              <w:spacing w:line="360" w:lineRule="auto"/>
              <w:ind w:left="529" w:right="527"/>
              <w:jc w:val="center"/>
              <w:rPr>
                <w:b/>
                <w:sz w:val="24"/>
              </w:rPr>
            </w:pPr>
            <w:r>
              <w:rPr>
                <w:b/>
                <w:sz w:val="24"/>
              </w:rPr>
              <w:t>FX</w:t>
            </w:r>
          </w:p>
        </w:tc>
        <w:tc>
          <w:tcPr>
            <w:tcW w:w="4759" w:type="dxa"/>
          </w:tcPr>
          <w:p w:rsidR="00453F87" w:rsidRDefault="00CA2751" w:rsidP="0084052A">
            <w:pPr>
              <w:pStyle w:val="TableParagraph"/>
              <w:spacing w:before="128" w:line="360" w:lineRule="auto"/>
              <w:ind w:left="121" w:right="102"/>
              <w:jc w:val="both"/>
              <w:rPr>
                <w:sz w:val="24"/>
              </w:rPr>
            </w:pPr>
            <w:r>
              <w:rPr>
                <w:b/>
                <w:sz w:val="24"/>
              </w:rPr>
              <w:t>Незадовільно</w:t>
            </w:r>
            <w:r>
              <w:rPr>
                <w:b/>
                <w:spacing w:val="1"/>
                <w:sz w:val="24"/>
              </w:rPr>
              <w:t xml:space="preserve"> </w:t>
            </w:r>
            <w:r>
              <w:rPr>
                <w:sz w:val="24"/>
              </w:rPr>
              <w:t>– потрібно</w:t>
            </w:r>
            <w:r>
              <w:rPr>
                <w:spacing w:val="1"/>
                <w:sz w:val="24"/>
              </w:rPr>
              <w:t xml:space="preserve"> </w:t>
            </w:r>
            <w:r>
              <w:rPr>
                <w:sz w:val="24"/>
              </w:rPr>
              <w:t>попрацювати</w:t>
            </w:r>
            <w:r>
              <w:rPr>
                <w:spacing w:val="-57"/>
                <w:sz w:val="24"/>
              </w:rPr>
              <w:t xml:space="preserve"> </w:t>
            </w:r>
            <w:r>
              <w:rPr>
                <w:sz w:val="24"/>
              </w:rPr>
              <w:t>перед</w:t>
            </w:r>
            <w:r>
              <w:rPr>
                <w:spacing w:val="-1"/>
                <w:sz w:val="24"/>
              </w:rPr>
              <w:t xml:space="preserve"> </w:t>
            </w:r>
            <w:r>
              <w:rPr>
                <w:sz w:val="24"/>
              </w:rPr>
              <w:t>тим,</w:t>
            </w:r>
            <w:r>
              <w:rPr>
                <w:spacing w:val="-1"/>
                <w:sz w:val="24"/>
              </w:rPr>
              <w:t xml:space="preserve"> </w:t>
            </w:r>
            <w:r>
              <w:rPr>
                <w:sz w:val="24"/>
              </w:rPr>
              <w:t>як</w:t>
            </w:r>
            <w:r>
              <w:rPr>
                <w:spacing w:val="1"/>
                <w:sz w:val="24"/>
              </w:rPr>
              <w:t xml:space="preserve"> </w:t>
            </w:r>
            <w:r>
              <w:rPr>
                <w:sz w:val="24"/>
              </w:rPr>
              <w:t>перескладати</w:t>
            </w:r>
          </w:p>
        </w:tc>
        <w:tc>
          <w:tcPr>
            <w:tcW w:w="3185" w:type="dxa"/>
            <w:vAlign w:val="center"/>
          </w:tcPr>
          <w:p w:rsidR="00453F87" w:rsidRDefault="00CA2751" w:rsidP="00305D43">
            <w:pPr>
              <w:pStyle w:val="TableParagraph"/>
              <w:spacing w:line="360" w:lineRule="auto"/>
              <w:ind w:left="53"/>
              <w:jc w:val="center"/>
              <w:rPr>
                <w:sz w:val="24"/>
              </w:rPr>
            </w:pPr>
            <w:r>
              <w:rPr>
                <w:sz w:val="24"/>
              </w:rPr>
              <w:t>35</w:t>
            </w:r>
            <w:r>
              <w:rPr>
                <w:spacing w:val="2"/>
                <w:sz w:val="24"/>
              </w:rPr>
              <w:t xml:space="preserve"> </w:t>
            </w:r>
            <w:r>
              <w:rPr>
                <w:sz w:val="24"/>
              </w:rPr>
              <w:t>–</w:t>
            </w:r>
            <w:r>
              <w:rPr>
                <w:spacing w:val="2"/>
                <w:sz w:val="24"/>
              </w:rPr>
              <w:t xml:space="preserve"> </w:t>
            </w:r>
            <w:r>
              <w:rPr>
                <w:sz w:val="24"/>
              </w:rPr>
              <w:t>59</w:t>
            </w:r>
          </w:p>
        </w:tc>
      </w:tr>
      <w:tr w:rsidR="00453F87" w:rsidTr="003D7059">
        <w:trPr>
          <w:trHeight w:val="829"/>
          <w:jc w:val="center"/>
        </w:trPr>
        <w:tc>
          <w:tcPr>
            <w:tcW w:w="1427" w:type="dxa"/>
            <w:vAlign w:val="center"/>
          </w:tcPr>
          <w:p w:rsidR="00453F87" w:rsidRDefault="00CA2751" w:rsidP="0028353E">
            <w:pPr>
              <w:pStyle w:val="TableParagraph"/>
              <w:spacing w:line="360" w:lineRule="auto"/>
              <w:ind w:left="7"/>
              <w:jc w:val="center"/>
              <w:rPr>
                <w:b/>
                <w:sz w:val="24"/>
              </w:rPr>
            </w:pPr>
            <w:r>
              <w:rPr>
                <w:b/>
                <w:sz w:val="24"/>
              </w:rPr>
              <w:t>F</w:t>
            </w:r>
          </w:p>
        </w:tc>
        <w:tc>
          <w:tcPr>
            <w:tcW w:w="4759" w:type="dxa"/>
          </w:tcPr>
          <w:p w:rsidR="00453F87" w:rsidRDefault="00CA2751" w:rsidP="0028353E">
            <w:pPr>
              <w:pStyle w:val="TableParagraph"/>
              <w:tabs>
                <w:tab w:val="left" w:pos="1636"/>
                <w:tab w:val="left" w:pos="2923"/>
              </w:tabs>
              <w:spacing w:line="360" w:lineRule="auto"/>
              <w:ind w:left="121" w:right="102"/>
              <w:jc w:val="both"/>
              <w:rPr>
                <w:sz w:val="24"/>
              </w:rPr>
            </w:pPr>
            <w:r>
              <w:rPr>
                <w:b/>
                <w:sz w:val="24"/>
              </w:rPr>
              <w:t>Незадовільно</w:t>
            </w:r>
            <w:r>
              <w:rPr>
                <w:b/>
                <w:spacing w:val="1"/>
                <w:sz w:val="24"/>
              </w:rPr>
              <w:t xml:space="preserve"> </w:t>
            </w:r>
            <w:r>
              <w:rPr>
                <w:sz w:val="24"/>
              </w:rPr>
              <w:t>–</w:t>
            </w:r>
            <w:r>
              <w:rPr>
                <w:spacing w:val="1"/>
                <w:sz w:val="24"/>
              </w:rPr>
              <w:t xml:space="preserve"> </w:t>
            </w:r>
            <w:r>
              <w:rPr>
                <w:sz w:val="24"/>
              </w:rPr>
              <w:t>необхідна серйозна</w:t>
            </w:r>
            <w:r>
              <w:rPr>
                <w:spacing w:val="1"/>
                <w:sz w:val="24"/>
              </w:rPr>
              <w:t xml:space="preserve"> </w:t>
            </w:r>
            <w:r w:rsidR="0028353E">
              <w:rPr>
                <w:sz w:val="24"/>
              </w:rPr>
              <w:t xml:space="preserve">подальша робота, </w:t>
            </w:r>
            <w:r>
              <w:rPr>
                <w:spacing w:val="-2"/>
                <w:sz w:val="24"/>
              </w:rPr>
              <w:t>обов’язковий</w:t>
            </w:r>
            <w:r w:rsidR="0028353E">
              <w:rPr>
                <w:spacing w:val="-2"/>
                <w:sz w:val="24"/>
              </w:rPr>
              <w:t xml:space="preserve"> </w:t>
            </w:r>
            <w:r>
              <w:rPr>
                <w:sz w:val="24"/>
              </w:rPr>
              <w:t>повторний</w:t>
            </w:r>
            <w:r>
              <w:rPr>
                <w:spacing w:val="-4"/>
                <w:sz w:val="24"/>
              </w:rPr>
              <w:t xml:space="preserve"> </w:t>
            </w:r>
            <w:r>
              <w:rPr>
                <w:sz w:val="24"/>
              </w:rPr>
              <w:t>курс</w:t>
            </w:r>
          </w:p>
        </w:tc>
        <w:tc>
          <w:tcPr>
            <w:tcW w:w="3185" w:type="dxa"/>
            <w:vAlign w:val="center"/>
          </w:tcPr>
          <w:p w:rsidR="00453F87" w:rsidRDefault="00CA2751" w:rsidP="00305D43">
            <w:pPr>
              <w:pStyle w:val="TableParagraph"/>
              <w:spacing w:line="360" w:lineRule="auto"/>
              <w:ind w:left="53" w:right="9"/>
              <w:jc w:val="center"/>
              <w:rPr>
                <w:sz w:val="24"/>
              </w:rPr>
            </w:pPr>
            <w:r>
              <w:rPr>
                <w:sz w:val="24"/>
              </w:rPr>
              <w:t>0</w:t>
            </w:r>
            <w:r>
              <w:rPr>
                <w:spacing w:val="2"/>
                <w:sz w:val="24"/>
              </w:rPr>
              <w:t xml:space="preserve"> </w:t>
            </w:r>
            <w:r>
              <w:rPr>
                <w:sz w:val="24"/>
              </w:rPr>
              <w:t>–</w:t>
            </w:r>
            <w:r>
              <w:rPr>
                <w:spacing w:val="2"/>
                <w:sz w:val="24"/>
              </w:rPr>
              <w:t xml:space="preserve"> </w:t>
            </w:r>
            <w:r>
              <w:rPr>
                <w:sz w:val="24"/>
              </w:rPr>
              <w:t>34</w:t>
            </w:r>
          </w:p>
        </w:tc>
      </w:tr>
    </w:tbl>
    <w:p w:rsidR="00453F87" w:rsidRDefault="00453F87">
      <w:pPr>
        <w:spacing w:line="360" w:lineRule="auto"/>
        <w:jc w:val="both"/>
        <w:rPr>
          <w:szCs w:val="28"/>
        </w:rPr>
      </w:pPr>
    </w:p>
    <w:p w:rsidR="00453F87" w:rsidRDefault="00CA2751" w:rsidP="0084052A">
      <w:pPr>
        <w:spacing w:line="360" w:lineRule="auto"/>
        <w:ind w:right="18" w:firstLine="709"/>
        <w:jc w:val="both"/>
        <w:rPr>
          <w:sz w:val="28"/>
          <w:szCs w:val="28"/>
        </w:rPr>
      </w:pPr>
      <w:r>
        <w:rPr>
          <w:sz w:val="28"/>
          <w:szCs w:val="28"/>
        </w:rPr>
        <w:t xml:space="preserve">Якщо здобувач </w:t>
      </w:r>
      <w:r w:rsidR="0084052A">
        <w:rPr>
          <w:sz w:val="28"/>
          <w:szCs w:val="28"/>
        </w:rPr>
        <w:t xml:space="preserve">вищої освіти </w:t>
      </w:r>
      <w:r>
        <w:rPr>
          <w:sz w:val="28"/>
          <w:szCs w:val="28"/>
        </w:rPr>
        <w:t xml:space="preserve">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w:t>
      </w:r>
      <w:r w:rsidR="0084052A">
        <w:rPr>
          <w:sz w:val="28"/>
          <w:szCs w:val="28"/>
        </w:rPr>
        <w:t>іспиту</w:t>
      </w:r>
      <w:r>
        <w:rPr>
          <w:sz w:val="28"/>
          <w:szCs w:val="28"/>
        </w:rPr>
        <w:t>. Крім того, обов’язковим при мінімальній кількості балів за підсумками контрольних заходів є виконання індивідуальн</w:t>
      </w:r>
      <w:r w:rsidR="0084052A">
        <w:rPr>
          <w:sz w:val="28"/>
          <w:szCs w:val="28"/>
        </w:rPr>
        <w:t>их творчих завдань, гугл-</w:t>
      </w:r>
      <w:r w:rsidR="0084052A">
        <w:rPr>
          <w:sz w:val="28"/>
          <w:szCs w:val="28"/>
        </w:rPr>
        <w:lastRenderedPageBreak/>
        <w:t>презентації</w:t>
      </w:r>
      <w:r>
        <w:rPr>
          <w:sz w:val="28"/>
          <w:szCs w:val="28"/>
        </w:rPr>
        <w:t xml:space="preserve">. </w:t>
      </w:r>
    </w:p>
    <w:p w:rsidR="00453F87" w:rsidRDefault="00CA2751" w:rsidP="0084052A">
      <w:pPr>
        <w:spacing w:line="360" w:lineRule="auto"/>
        <w:ind w:right="18" w:firstLine="709"/>
        <w:jc w:val="both"/>
        <w:rPr>
          <w:sz w:val="28"/>
          <w:szCs w:val="28"/>
        </w:rPr>
      </w:pPr>
      <w:r>
        <w:rPr>
          <w:sz w:val="28"/>
          <w:szCs w:val="28"/>
        </w:rPr>
        <w:t xml:space="preserve">Програма навчальної дисципліни передбачає врахування результатів неформальної та </w:t>
      </w:r>
      <w:proofErr w:type="spellStart"/>
      <w:r>
        <w:rPr>
          <w:sz w:val="28"/>
          <w:szCs w:val="28"/>
        </w:rPr>
        <w:t>інформальної</w:t>
      </w:r>
      <w:proofErr w:type="spellEnd"/>
      <w:r>
        <w:rPr>
          <w:sz w:val="28"/>
          <w:szCs w:val="28"/>
        </w:rPr>
        <w:t xml:space="preserve"> освіти при наявності підтверджуючих документів як окремі кредити вивчення навчальних дисциплін.</w:t>
      </w:r>
    </w:p>
    <w:p w:rsidR="00453F87" w:rsidRDefault="00CA2751">
      <w:pPr>
        <w:pStyle w:val="a9"/>
        <w:kinsoku w:val="0"/>
        <w:overflowPunct w:val="0"/>
        <w:spacing w:line="360" w:lineRule="auto"/>
        <w:jc w:val="center"/>
        <w:rPr>
          <w:b/>
          <w:bCs/>
        </w:rPr>
      </w:pPr>
      <w:r>
        <w:rPr>
          <w:b/>
          <w:bCs/>
        </w:rPr>
        <w:t>Критерії поточного оцінювання знань здобувачів вищої освіти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90"/>
        <w:gridCol w:w="7024"/>
      </w:tblGrid>
      <w:tr w:rsidR="00453F87" w:rsidRPr="0084052A" w:rsidTr="003D7059">
        <w:trPr>
          <w:trHeight w:val="273"/>
          <w:jc w:val="center"/>
        </w:trPr>
        <w:tc>
          <w:tcPr>
            <w:tcW w:w="2790" w:type="dxa"/>
            <w:vAlign w:val="center"/>
          </w:tcPr>
          <w:p w:rsidR="00453F87" w:rsidRPr="0084052A" w:rsidRDefault="00CA2751" w:rsidP="0084052A">
            <w:pPr>
              <w:pStyle w:val="TableParagraph"/>
              <w:spacing w:line="360" w:lineRule="auto"/>
              <w:ind w:left="95" w:right="144"/>
              <w:jc w:val="center"/>
              <w:rPr>
                <w:b/>
                <w:sz w:val="20"/>
              </w:rPr>
            </w:pPr>
            <w:r w:rsidRPr="0084052A">
              <w:rPr>
                <w:b/>
                <w:sz w:val="20"/>
              </w:rPr>
              <w:t>Усний виступ, письмові відповіді, виконання і захист творчої роботи,</w:t>
            </w:r>
          </w:p>
          <w:p w:rsidR="00453F87" w:rsidRPr="0084052A" w:rsidRDefault="00CA2751" w:rsidP="0084052A">
            <w:pPr>
              <w:pStyle w:val="TableParagraph"/>
              <w:spacing w:line="360" w:lineRule="auto"/>
              <w:ind w:left="95" w:right="144"/>
              <w:jc w:val="center"/>
              <w:rPr>
                <w:b/>
                <w:sz w:val="20"/>
              </w:rPr>
            </w:pPr>
            <w:r w:rsidRPr="0084052A">
              <w:rPr>
                <w:b/>
                <w:sz w:val="20"/>
              </w:rPr>
              <w:t>презентації, тестування % від максимального балу</w:t>
            </w:r>
          </w:p>
        </w:tc>
        <w:tc>
          <w:tcPr>
            <w:tcW w:w="7024" w:type="dxa"/>
          </w:tcPr>
          <w:p w:rsidR="00453F87" w:rsidRPr="0084052A" w:rsidRDefault="00453F87">
            <w:pPr>
              <w:pStyle w:val="TableParagraph"/>
              <w:spacing w:line="360" w:lineRule="auto"/>
              <w:rPr>
                <w:b/>
              </w:rPr>
            </w:pPr>
          </w:p>
          <w:p w:rsidR="00453F87" w:rsidRPr="0084052A" w:rsidRDefault="00453F87">
            <w:pPr>
              <w:pStyle w:val="TableParagraph"/>
              <w:spacing w:before="1" w:line="360" w:lineRule="auto"/>
              <w:rPr>
                <w:b/>
                <w:sz w:val="18"/>
              </w:rPr>
            </w:pPr>
          </w:p>
          <w:p w:rsidR="00453F87" w:rsidRPr="0084052A" w:rsidRDefault="00CA2751">
            <w:pPr>
              <w:pStyle w:val="TableParagraph"/>
              <w:spacing w:line="360" w:lineRule="auto"/>
              <w:ind w:left="2535" w:right="2523"/>
              <w:jc w:val="center"/>
              <w:rPr>
                <w:b/>
                <w:sz w:val="20"/>
              </w:rPr>
            </w:pPr>
            <w:r w:rsidRPr="0084052A">
              <w:rPr>
                <w:b/>
                <w:sz w:val="20"/>
              </w:rPr>
              <w:t>Критерії оцінювання</w:t>
            </w:r>
          </w:p>
        </w:tc>
      </w:tr>
      <w:tr w:rsidR="00453F87" w:rsidRPr="0084052A" w:rsidTr="003D7059">
        <w:trPr>
          <w:trHeight w:val="1151"/>
          <w:jc w:val="center"/>
        </w:trPr>
        <w:tc>
          <w:tcPr>
            <w:tcW w:w="2790" w:type="dxa"/>
            <w:vAlign w:val="center"/>
          </w:tcPr>
          <w:p w:rsidR="0084052A" w:rsidRPr="0084052A" w:rsidRDefault="00CA2751" w:rsidP="0084052A">
            <w:pPr>
              <w:pStyle w:val="TableParagraph"/>
              <w:spacing w:line="360" w:lineRule="auto"/>
              <w:ind w:left="95" w:right="144"/>
              <w:jc w:val="center"/>
              <w:rPr>
                <w:sz w:val="20"/>
              </w:rPr>
            </w:pPr>
            <w:r w:rsidRPr="0084052A">
              <w:rPr>
                <w:sz w:val="20"/>
              </w:rPr>
              <w:t xml:space="preserve">Відмінно – </w:t>
            </w:r>
          </w:p>
          <w:p w:rsidR="00453F87" w:rsidRPr="0084052A" w:rsidRDefault="00CA2751" w:rsidP="0084052A">
            <w:pPr>
              <w:pStyle w:val="TableParagraph"/>
              <w:spacing w:line="360" w:lineRule="auto"/>
              <w:ind w:left="95" w:right="144"/>
              <w:jc w:val="center"/>
              <w:rPr>
                <w:sz w:val="20"/>
              </w:rPr>
            </w:pPr>
            <w:r w:rsidRPr="0084052A">
              <w:rPr>
                <w:sz w:val="20"/>
              </w:rPr>
              <w:t>90-100%</w:t>
            </w:r>
          </w:p>
        </w:tc>
        <w:tc>
          <w:tcPr>
            <w:tcW w:w="7024" w:type="dxa"/>
          </w:tcPr>
          <w:p w:rsidR="00453F87" w:rsidRPr="0084052A" w:rsidRDefault="00CA2751" w:rsidP="0084052A">
            <w:pPr>
              <w:pStyle w:val="TableParagraph"/>
              <w:spacing w:line="360" w:lineRule="auto"/>
              <w:ind w:right="91"/>
              <w:jc w:val="both"/>
              <w:rPr>
                <w:sz w:val="20"/>
              </w:rPr>
            </w:pPr>
            <w:r w:rsidRPr="0084052A">
              <w:rPr>
                <w:sz w:val="20"/>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w:t>
            </w:r>
          </w:p>
          <w:p w:rsidR="00453F87" w:rsidRPr="0084052A" w:rsidRDefault="00CA2751" w:rsidP="0084052A">
            <w:pPr>
              <w:pStyle w:val="TableParagraph"/>
              <w:spacing w:line="360" w:lineRule="auto"/>
              <w:jc w:val="both"/>
              <w:rPr>
                <w:sz w:val="20"/>
              </w:rPr>
            </w:pPr>
            <w:r w:rsidRPr="0084052A">
              <w:rPr>
                <w:sz w:val="20"/>
              </w:rPr>
              <w:t>Правильно вирішив усі тестові завдання.</w:t>
            </w:r>
          </w:p>
        </w:tc>
      </w:tr>
      <w:tr w:rsidR="00453F87" w:rsidRPr="0084052A" w:rsidTr="003D7059">
        <w:trPr>
          <w:trHeight w:val="1612"/>
          <w:jc w:val="center"/>
        </w:trPr>
        <w:tc>
          <w:tcPr>
            <w:tcW w:w="2790" w:type="dxa"/>
            <w:vAlign w:val="center"/>
          </w:tcPr>
          <w:p w:rsidR="0084052A" w:rsidRPr="0084052A" w:rsidRDefault="00CA2751" w:rsidP="0084052A">
            <w:pPr>
              <w:pStyle w:val="TableParagraph"/>
              <w:spacing w:line="360" w:lineRule="auto"/>
              <w:ind w:left="95" w:right="144"/>
              <w:jc w:val="center"/>
              <w:rPr>
                <w:sz w:val="20"/>
              </w:rPr>
            </w:pPr>
            <w:r w:rsidRPr="0084052A">
              <w:rPr>
                <w:sz w:val="20"/>
              </w:rPr>
              <w:t xml:space="preserve">Добре – </w:t>
            </w:r>
          </w:p>
          <w:p w:rsidR="00453F87" w:rsidRPr="0084052A" w:rsidRDefault="00CA2751" w:rsidP="0084052A">
            <w:pPr>
              <w:pStyle w:val="TableParagraph"/>
              <w:spacing w:line="360" w:lineRule="auto"/>
              <w:ind w:left="95" w:right="144"/>
              <w:jc w:val="center"/>
              <w:rPr>
                <w:sz w:val="20"/>
              </w:rPr>
            </w:pPr>
            <w:r w:rsidRPr="0084052A">
              <w:rPr>
                <w:sz w:val="20"/>
              </w:rPr>
              <w:t>75-89%</w:t>
            </w:r>
          </w:p>
        </w:tc>
        <w:tc>
          <w:tcPr>
            <w:tcW w:w="7024" w:type="dxa"/>
          </w:tcPr>
          <w:p w:rsidR="00453F87" w:rsidRPr="0084052A" w:rsidRDefault="00CA2751" w:rsidP="0084052A">
            <w:pPr>
              <w:pStyle w:val="TableParagraph"/>
              <w:spacing w:line="360" w:lineRule="auto"/>
              <w:ind w:right="91"/>
              <w:jc w:val="both"/>
              <w:rPr>
                <w:sz w:val="20"/>
              </w:rPr>
            </w:pPr>
            <w:r w:rsidRPr="0084052A">
              <w:rPr>
                <w:sz w:val="20"/>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w:t>
            </w:r>
            <w:r w:rsidR="0084052A">
              <w:rPr>
                <w:sz w:val="20"/>
              </w:rPr>
              <w:t xml:space="preserve"> </w:t>
            </w:r>
            <w:r w:rsidRPr="0084052A">
              <w:rPr>
                <w:sz w:val="20"/>
              </w:rPr>
              <w:t>несуттєві неточності та незначні помилки. Правильно вирішив більшість тестових завдань.</w:t>
            </w:r>
          </w:p>
        </w:tc>
      </w:tr>
      <w:tr w:rsidR="00453F87" w:rsidRPr="0084052A" w:rsidTr="003D7059">
        <w:trPr>
          <w:trHeight w:val="1147"/>
          <w:jc w:val="center"/>
        </w:trPr>
        <w:tc>
          <w:tcPr>
            <w:tcW w:w="2790" w:type="dxa"/>
            <w:vAlign w:val="center"/>
          </w:tcPr>
          <w:p w:rsidR="0084052A" w:rsidRPr="0084052A" w:rsidRDefault="00CA2751" w:rsidP="0084052A">
            <w:pPr>
              <w:pStyle w:val="TableParagraph"/>
              <w:spacing w:before="1" w:line="360" w:lineRule="auto"/>
              <w:ind w:left="95" w:right="144"/>
              <w:jc w:val="center"/>
              <w:rPr>
                <w:sz w:val="20"/>
              </w:rPr>
            </w:pPr>
            <w:r w:rsidRPr="0084052A">
              <w:rPr>
                <w:sz w:val="20"/>
              </w:rPr>
              <w:t xml:space="preserve">Задовільно – </w:t>
            </w:r>
          </w:p>
          <w:p w:rsidR="00453F87" w:rsidRPr="0084052A" w:rsidRDefault="00CA2751" w:rsidP="0084052A">
            <w:pPr>
              <w:pStyle w:val="TableParagraph"/>
              <w:spacing w:before="1" w:line="360" w:lineRule="auto"/>
              <w:ind w:left="95" w:right="144"/>
              <w:jc w:val="center"/>
              <w:rPr>
                <w:sz w:val="20"/>
              </w:rPr>
            </w:pPr>
            <w:r w:rsidRPr="0084052A">
              <w:rPr>
                <w:sz w:val="20"/>
              </w:rPr>
              <w:t>66-74%</w:t>
            </w:r>
          </w:p>
        </w:tc>
        <w:tc>
          <w:tcPr>
            <w:tcW w:w="7024" w:type="dxa"/>
          </w:tcPr>
          <w:p w:rsidR="00453F87" w:rsidRPr="0084052A" w:rsidRDefault="00CA2751" w:rsidP="0084052A">
            <w:pPr>
              <w:pStyle w:val="TableParagraph"/>
              <w:spacing w:line="360" w:lineRule="auto"/>
              <w:ind w:right="91"/>
              <w:jc w:val="both"/>
              <w:rPr>
                <w:sz w:val="20"/>
              </w:rPr>
            </w:pPr>
            <w:r w:rsidRPr="0084052A">
              <w:rPr>
                <w:sz w:val="20"/>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w:t>
            </w:r>
            <w:r w:rsidR="0084052A">
              <w:rPr>
                <w:sz w:val="20"/>
              </w:rPr>
              <w:t xml:space="preserve"> </w:t>
            </w:r>
            <w:r w:rsidRPr="0084052A">
              <w:rPr>
                <w:sz w:val="20"/>
              </w:rPr>
              <w:t>вирішив половину тестових завдань.</w:t>
            </w:r>
          </w:p>
        </w:tc>
      </w:tr>
      <w:tr w:rsidR="00453F87" w:rsidRPr="0084052A" w:rsidTr="003D7059">
        <w:trPr>
          <w:trHeight w:val="1151"/>
          <w:jc w:val="center"/>
        </w:trPr>
        <w:tc>
          <w:tcPr>
            <w:tcW w:w="2790" w:type="dxa"/>
            <w:vAlign w:val="center"/>
          </w:tcPr>
          <w:p w:rsidR="0084052A" w:rsidRPr="0084052A" w:rsidRDefault="00CA2751" w:rsidP="0084052A">
            <w:pPr>
              <w:pStyle w:val="TableParagraph"/>
              <w:spacing w:line="360" w:lineRule="auto"/>
              <w:ind w:left="95" w:right="144"/>
              <w:jc w:val="center"/>
              <w:rPr>
                <w:sz w:val="20"/>
              </w:rPr>
            </w:pPr>
            <w:r w:rsidRPr="0084052A">
              <w:rPr>
                <w:sz w:val="20"/>
              </w:rPr>
              <w:t xml:space="preserve">Достатньо – </w:t>
            </w:r>
          </w:p>
          <w:p w:rsidR="00453F87" w:rsidRPr="0084052A" w:rsidRDefault="00CA2751" w:rsidP="0028353E">
            <w:pPr>
              <w:pStyle w:val="TableParagraph"/>
              <w:spacing w:line="360" w:lineRule="auto"/>
              <w:ind w:left="95" w:right="144"/>
              <w:jc w:val="center"/>
              <w:rPr>
                <w:sz w:val="20"/>
              </w:rPr>
            </w:pPr>
            <w:r w:rsidRPr="0084052A">
              <w:rPr>
                <w:sz w:val="20"/>
              </w:rPr>
              <w:t>60-65%</w:t>
            </w:r>
          </w:p>
        </w:tc>
        <w:tc>
          <w:tcPr>
            <w:tcW w:w="7024" w:type="dxa"/>
          </w:tcPr>
          <w:p w:rsidR="00453F87" w:rsidRPr="0084052A" w:rsidRDefault="00CA2751" w:rsidP="0084052A">
            <w:pPr>
              <w:pStyle w:val="TableParagraph"/>
              <w:spacing w:line="360" w:lineRule="auto"/>
              <w:ind w:right="164"/>
              <w:jc w:val="both"/>
              <w:rPr>
                <w:sz w:val="20"/>
              </w:rPr>
            </w:pPr>
            <w:r w:rsidRPr="0084052A">
              <w:rPr>
                <w:sz w:val="20"/>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w:t>
            </w:r>
            <w:r w:rsidR="0084052A">
              <w:rPr>
                <w:sz w:val="20"/>
              </w:rPr>
              <w:t xml:space="preserve"> </w:t>
            </w:r>
            <w:r w:rsidRPr="0084052A">
              <w:rPr>
                <w:sz w:val="20"/>
              </w:rPr>
              <w:t>правильно вирішив меншість тестових завдань.</w:t>
            </w:r>
          </w:p>
        </w:tc>
      </w:tr>
      <w:tr w:rsidR="00453F87" w:rsidRPr="0084052A" w:rsidTr="003D7059">
        <w:trPr>
          <w:trHeight w:val="691"/>
          <w:jc w:val="center"/>
        </w:trPr>
        <w:tc>
          <w:tcPr>
            <w:tcW w:w="2790" w:type="dxa"/>
            <w:vAlign w:val="center"/>
          </w:tcPr>
          <w:p w:rsidR="0084052A" w:rsidRPr="0084052A" w:rsidRDefault="00CA2751" w:rsidP="0084052A">
            <w:pPr>
              <w:pStyle w:val="TableParagraph"/>
              <w:spacing w:before="111" w:line="360" w:lineRule="auto"/>
              <w:ind w:left="95" w:right="144"/>
              <w:jc w:val="center"/>
              <w:rPr>
                <w:sz w:val="20"/>
              </w:rPr>
            </w:pPr>
            <w:r w:rsidRPr="0084052A">
              <w:rPr>
                <w:sz w:val="20"/>
              </w:rPr>
              <w:t xml:space="preserve">Незадовільно – </w:t>
            </w:r>
          </w:p>
          <w:p w:rsidR="00453F87" w:rsidRPr="0084052A" w:rsidRDefault="00CA2751" w:rsidP="0028353E">
            <w:pPr>
              <w:pStyle w:val="TableParagraph"/>
              <w:spacing w:before="111" w:line="360" w:lineRule="auto"/>
              <w:ind w:left="95" w:right="144"/>
              <w:jc w:val="center"/>
              <w:rPr>
                <w:sz w:val="20"/>
              </w:rPr>
            </w:pPr>
            <w:r w:rsidRPr="0084052A">
              <w:rPr>
                <w:sz w:val="20"/>
              </w:rPr>
              <w:t>35-59%</w:t>
            </w:r>
          </w:p>
        </w:tc>
        <w:tc>
          <w:tcPr>
            <w:tcW w:w="7024" w:type="dxa"/>
          </w:tcPr>
          <w:p w:rsidR="00453F87" w:rsidRPr="0084052A" w:rsidRDefault="00CA2751" w:rsidP="0084052A">
            <w:pPr>
              <w:pStyle w:val="TableParagraph"/>
              <w:spacing w:line="360" w:lineRule="auto"/>
              <w:jc w:val="both"/>
              <w:rPr>
                <w:sz w:val="20"/>
              </w:rPr>
            </w:pPr>
            <w:r w:rsidRPr="0084052A">
              <w:rPr>
                <w:sz w:val="20"/>
              </w:rPr>
              <w:t>Частково володіє навчальним матеріалом не в змозі викласти зміст більшості</w:t>
            </w:r>
            <w:r w:rsidR="0084052A">
              <w:rPr>
                <w:sz w:val="20"/>
              </w:rPr>
              <w:t xml:space="preserve"> </w:t>
            </w:r>
            <w:r w:rsidRPr="0084052A">
              <w:rPr>
                <w:sz w:val="20"/>
              </w:rPr>
              <w:t>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453F87" w:rsidRPr="0084052A" w:rsidTr="003D7059">
        <w:trPr>
          <w:trHeight w:val="283"/>
          <w:jc w:val="center"/>
        </w:trPr>
        <w:tc>
          <w:tcPr>
            <w:tcW w:w="2790" w:type="dxa"/>
            <w:vAlign w:val="center"/>
          </w:tcPr>
          <w:p w:rsidR="00453F87" w:rsidRPr="0084052A" w:rsidRDefault="00CA2751" w:rsidP="0084052A">
            <w:pPr>
              <w:pStyle w:val="TableParagraph"/>
              <w:spacing w:before="110" w:line="360" w:lineRule="auto"/>
              <w:ind w:left="95" w:right="144"/>
              <w:jc w:val="center"/>
              <w:rPr>
                <w:sz w:val="20"/>
              </w:rPr>
            </w:pPr>
            <w:r w:rsidRPr="0084052A">
              <w:rPr>
                <w:sz w:val="20"/>
              </w:rPr>
              <w:t>Повторне складання</w:t>
            </w:r>
          </w:p>
          <w:p w:rsidR="00453F87" w:rsidRPr="0084052A" w:rsidRDefault="00CA2751" w:rsidP="0084052A">
            <w:pPr>
              <w:pStyle w:val="TableParagraph"/>
              <w:spacing w:before="1" w:line="360" w:lineRule="auto"/>
              <w:ind w:left="95" w:right="144"/>
              <w:jc w:val="center"/>
              <w:rPr>
                <w:sz w:val="20"/>
              </w:rPr>
            </w:pPr>
            <w:r w:rsidRPr="0084052A">
              <w:rPr>
                <w:sz w:val="20"/>
              </w:rPr>
              <w:t>1-34%</w:t>
            </w:r>
          </w:p>
        </w:tc>
        <w:tc>
          <w:tcPr>
            <w:tcW w:w="7024" w:type="dxa"/>
          </w:tcPr>
          <w:p w:rsidR="00453F87" w:rsidRPr="0084052A" w:rsidRDefault="00CA2751" w:rsidP="0084052A">
            <w:pPr>
              <w:pStyle w:val="TableParagraph"/>
              <w:spacing w:line="360" w:lineRule="auto"/>
              <w:jc w:val="both"/>
              <w:rPr>
                <w:sz w:val="20"/>
              </w:rPr>
            </w:pPr>
            <w:r w:rsidRPr="0084052A">
              <w:rPr>
                <w:sz w:val="20"/>
              </w:rPr>
              <w:t>Не володіє навчальним матеріалом та не в змозі його викласти, не розуміє</w:t>
            </w:r>
            <w:r w:rsidR="0084052A">
              <w:rPr>
                <w:sz w:val="20"/>
              </w:rPr>
              <w:t xml:space="preserve"> </w:t>
            </w:r>
            <w:r w:rsidRPr="0084052A">
              <w:rPr>
                <w:sz w:val="20"/>
              </w:rPr>
              <w:t>змісту теоретичних питань та практичних завдань. Не вирішив жодного тестового завдання.</w:t>
            </w:r>
          </w:p>
        </w:tc>
      </w:tr>
    </w:tbl>
    <w:p w:rsidR="0084052A" w:rsidRDefault="0084052A" w:rsidP="0084052A">
      <w:pPr>
        <w:pStyle w:val="1"/>
        <w:tabs>
          <w:tab w:val="left" w:pos="709"/>
          <w:tab w:val="left" w:pos="3261"/>
        </w:tabs>
        <w:spacing w:line="360" w:lineRule="auto"/>
        <w:ind w:left="0"/>
      </w:pPr>
    </w:p>
    <w:p w:rsidR="007D187B" w:rsidRDefault="007D187B">
      <w:pPr>
        <w:widowControl/>
        <w:autoSpaceDE/>
        <w:autoSpaceDN/>
        <w:rPr>
          <w:b/>
          <w:bCs/>
          <w:sz w:val="28"/>
          <w:szCs w:val="28"/>
        </w:rPr>
      </w:pPr>
      <w:r>
        <w:br w:type="page"/>
      </w:r>
    </w:p>
    <w:p w:rsidR="00453F87" w:rsidRDefault="0084052A" w:rsidP="006A30EF">
      <w:pPr>
        <w:pStyle w:val="1"/>
        <w:tabs>
          <w:tab w:val="left" w:pos="709"/>
          <w:tab w:val="left" w:pos="3261"/>
        </w:tabs>
        <w:spacing w:line="360" w:lineRule="auto"/>
        <w:ind w:left="0"/>
        <w:jc w:val="center"/>
      </w:pPr>
      <w:r>
        <w:lastRenderedPageBreak/>
        <w:t>1</w:t>
      </w:r>
      <w:r w:rsidR="006A30EF">
        <w:t>1</w:t>
      </w:r>
      <w:r>
        <w:t xml:space="preserve">. </w:t>
      </w:r>
      <w:r w:rsidR="00CA2751">
        <w:t>Методичне забезпечення</w:t>
      </w:r>
    </w:p>
    <w:p w:rsidR="00FB3020" w:rsidRPr="006A30EF" w:rsidRDefault="006A30EF" w:rsidP="006A30EF">
      <w:pPr>
        <w:widowControl/>
        <w:autoSpaceDE/>
        <w:autoSpaceDN/>
        <w:spacing w:line="360" w:lineRule="auto"/>
        <w:ind w:firstLine="709"/>
        <w:jc w:val="both"/>
        <w:rPr>
          <w:bCs/>
          <w:sz w:val="28"/>
          <w:szCs w:val="28"/>
        </w:rPr>
      </w:pPr>
      <w:bookmarkStart w:id="3" w:name="Теологія._Методичні_рекомендації_та_план"/>
      <w:bookmarkEnd w:id="3"/>
      <w:r>
        <w:rPr>
          <w:bCs/>
          <w:sz w:val="28"/>
          <w:szCs w:val="28"/>
        </w:rPr>
        <w:t>1. </w:t>
      </w:r>
      <w:r w:rsidRPr="006A30EF">
        <w:rPr>
          <w:bCs/>
          <w:sz w:val="28"/>
          <w:szCs w:val="28"/>
        </w:rPr>
        <w:t>Ковальова К. В. Волошина О. В. ENGLISH. Методичні вказівки для практичних занять та самостійної роботи студентів денної та заочної форм навчанн</w:t>
      </w:r>
      <w:r>
        <w:rPr>
          <w:bCs/>
          <w:sz w:val="28"/>
          <w:szCs w:val="28"/>
        </w:rPr>
        <w:t>я з іноземної мови Галузі знань</w:t>
      </w:r>
      <w:r w:rsidRPr="006A30EF">
        <w:rPr>
          <w:bCs/>
          <w:sz w:val="28"/>
          <w:szCs w:val="28"/>
        </w:rPr>
        <w:t>: 07 «Управління та адміністрування» Спеціальності: 075 «Маркетинг» Спеціальності: 073 «Менеджмент»</w:t>
      </w:r>
      <w:r>
        <w:rPr>
          <w:bCs/>
          <w:sz w:val="28"/>
          <w:szCs w:val="28"/>
        </w:rPr>
        <w:t xml:space="preserve">. </w:t>
      </w:r>
      <w:r w:rsidRPr="006A30EF">
        <w:rPr>
          <w:bCs/>
          <w:sz w:val="28"/>
          <w:szCs w:val="28"/>
        </w:rPr>
        <w:t>– Вінниця, 2020. – 100 с</w:t>
      </w:r>
      <w:r>
        <w:rPr>
          <w:bCs/>
          <w:sz w:val="28"/>
          <w:szCs w:val="28"/>
        </w:rPr>
        <w:t>.</w:t>
      </w:r>
    </w:p>
    <w:p w:rsidR="006A30EF" w:rsidRDefault="006A30EF" w:rsidP="006A30EF">
      <w:pPr>
        <w:widowControl/>
        <w:autoSpaceDE/>
        <w:autoSpaceDN/>
        <w:spacing w:line="360" w:lineRule="auto"/>
        <w:ind w:firstLine="709"/>
        <w:rPr>
          <w:b/>
          <w:bCs/>
          <w:sz w:val="28"/>
          <w:szCs w:val="28"/>
        </w:rPr>
      </w:pPr>
    </w:p>
    <w:p w:rsidR="00453F87" w:rsidRPr="00313650" w:rsidRDefault="00CA2751" w:rsidP="006A30EF">
      <w:pPr>
        <w:pStyle w:val="1"/>
        <w:tabs>
          <w:tab w:val="left" w:pos="3377"/>
        </w:tabs>
        <w:spacing w:line="360" w:lineRule="auto"/>
        <w:ind w:left="0"/>
        <w:jc w:val="center"/>
      </w:pPr>
      <w:r>
        <w:t>12.</w:t>
      </w:r>
      <w:r w:rsidR="00313650" w:rsidRPr="00AB2515">
        <w:t xml:space="preserve"> </w:t>
      </w:r>
      <w:r w:rsidRPr="00313650">
        <w:t>Рекомендовані джерела інформації</w:t>
      </w:r>
    </w:p>
    <w:p w:rsidR="00453F87" w:rsidRPr="006A30EF" w:rsidRDefault="00CA2751" w:rsidP="006A30EF">
      <w:pPr>
        <w:tabs>
          <w:tab w:val="left" w:pos="1635"/>
        </w:tabs>
        <w:spacing w:line="360" w:lineRule="auto"/>
        <w:jc w:val="center"/>
        <w:rPr>
          <w:b/>
          <w:bCs/>
          <w:sz w:val="28"/>
          <w:lang w:eastAsia="zh-CN"/>
        </w:rPr>
      </w:pPr>
      <w:r w:rsidRPr="006A30EF">
        <w:rPr>
          <w:b/>
          <w:bCs/>
          <w:sz w:val="28"/>
          <w:lang w:eastAsia="zh-CN"/>
        </w:rPr>
        <w:t>Основні</w:t>
      </w:r>
    </w:p>
    <w:p w:rsidR="00231E8A" w:rsidRPr="00781808" w:rsidRDefault="002D1035" w:rsidP="006A30EF">
      <w:pPr>
        <w:pStyle w:val="af"/>
        <w:numPr>
          <w:ilvl w:val="0"/>
          <w:numId w:val="8"/>
        </w:numPr>
        <w:tabs>
          <w:tab w:val="left" w:pos="1134"/>
        </w:tabs>
        <w:spacing w:line="360" w:lineRule="auto"/>
        <w:ind w:left="0" w:firstLine="709"/>
        <w:jc w:val="both"/>
        <w:rPr>
          <w:bCs/>
          <w:sz w:val="28"/>
          <w:lang w:eastAsia="zh-CN"/>
        </w:rPr>
      </w:pPr>
      <w:proofErr w:type="spellStart"/>
      <w:r w:rsidRPr="00781808">
        <w:rPr>
          <w:bCs/>
          <w:sz w:val="28"/>
          <w:lang w:eastAsia="zh-CN"/>
        </w:rPr>
        <w:t>Акмалдінова</w:t>
      </w:r>
      <w:proofErr w:type="spellEnd"/>
      <w:r w:rsidRPr="00781808">
        <w:rPr>
          <w:bCs/>
          <w:sz w:val="28"/>
          <w:lang w:eastAsia="zh-CN"/>
        </w:rPr>
        <w:t xml:space="preserve"> О.М. </w:t>
      </w:r>
      <w:r w:rsidRPr="00231E8A">
        <w:rPr>
          <w:bCs/>
          <w:sz w:val="28"/>
          <w:lang w:val="en-US" w:eastAsia="zh-CN"/>
        </w:rPr>
        <w:t>Business</w:t>
      </w:r>
      <w:r w:rsidRPr="00781808">
        <w:rPr>
          <w:bCs/>
          <w:sz w:val="28"/>
          <w:lang w:eastAsia="zh-CN"/>
        </w:rPr>
        <w:t xml:space="preserve"> </w:t>
      </w:r>
      <w:r w:rsidRPr="00231E8A">
        <w:rPr>
          <w:bCs/>
          <w:sz w:val="28"/>
          <w:lang w:val="en-US" w:eastAsia="zh-CN"/>
        </w:rPr>
        <w:t>English</w:t>
      </w:r>
      <w:r w:rsidRPr="00781808">
        <w:rPr>
          <w:bCs/>
          <w:sz w:val="28"/>
          <w:lang w:eastAsia="zh-CN"/>
        </w:rPr>
        <w:t xml:space="preserve"> </w:t>
      </w:r>
      <w:r w:rsidRPr="00231E8A">
        <w:rPr>
          <w:bCs/>
          <w:sz w:val="28"/>
          <w:lang w:val="en-US" w:eastAsia="zh-CN"/>
        </w:rPr>
        <w:t>for</w:t>
      </w:r>
      <w:r w:rsidRPr="00781808">
        <w:rPr>
          <w:bCs/>
          <w:sz w:val="28"/>
          <w:lang w:eastAsia="zh-CN"/>
        </w:rPr>
        <w:t xml:space="preserve"> </w:t>
      </w:r>
      <w:r w:rsidRPr="00231E8A">
        <w:rPr>
          <w:bCs/>
          <w:sz w:val="28"/>
          <w:lang w:val="en-US" w:eastAsia="zh-CN"/>
        </w:rPr>
        <w:t>Aviation</w:t>
      </w:r>
      <w:r w:rsidRPr="00781808">
        <w:rPr>
          <w:bCs/>
          <w:sz w:val="28"/>
          <w:lang w:eastAsia="zh-CN"/>
        </w:rPr>
        <w:t xml:space="preserve"> </w:t>
      </w:r>
      <w:r w:rsidRPr="00231E8A">
        <w:rPr>
          <w:bCs/>
          <w:sz w:val="28"/>
          <w:lang w:val="en-US" w:eastAsia="zh-CN"/>
        </w:rPr>
        <w:t>Managers</w:t>
      </w:r>
      <w:r w:rsidRPr="00781808">
        <w:rPr>
          <w:bCs/>
          <w:sz w:val="28"/>
          <w:lang w:eastAsia="zh-CN"/>
        </w:rPr>
        <w:t xml:space="preserve">: </w:t>
      </w:r>
      <w:proofErr w:type="spellStart"/>
      <w:r w:rsidRPr="00781808">
        <w:rPr>
          <w:bCs/>
          <w:sz w:val="28"/>
          <w:lang w:eastAsia="zh-CN"/>
        </w:rPr>
        <w:t>Навч</w:t>
      </w:r>
      <w:proofErr w:type="spellEnd"/>
      <w:r w:rsidRPr="00781808">
        <w:rPr>
          <w:bCs/>
          <w:sz w:val="28"/>
          <w:lang w:eastAsia="zh-CN"/>
        </w:rPr>
        <w:t>. посібник.</w:t>
      </w:r>
      <w:r w:rsidR="00231E8A" w:rsidRPr="00781808">
        <w:rPr>
          <w:bCs/>
          <w:sz w:val="28"/>
          <w:lang w:eastAsia="zh-CN"/>
        </w:rPr>
        <w:t xml:space="preserve"> </w:t>
      </w:r>
      <w:r w:rsidRPr="00781808">
        <w:rPr>
          <w:bCs/>
          <w:sz w:val="28"/>
          <w:lang w:eastAsia="zh-CN"/>
        </w:rPr>
        <w:t>– К.: НАУ, 2001. – 176 с.</w:t>
      </w:r>
    </w:p>
    <w:p w:rsidR="00231E8A" w:rsidRPr="00231E8A" w:rsidRDefault="002D1035" w:rsidP="006A30EF">
      <w:pPr>
        <w:pStyle w:val="af"/>
        <w:numPr>
          <w:ilvl w:val="0"/>
          <w:numId w:val="8"/>
        </w:numPr>
        <w:tabs>
          <w:tab w:val="left" w:pos="1134"/>
        </w:tabs>
        <w:spacing w:line="360" w:lineRule="auto"/>
        <w:ind w:left="0" w:firstLine="709"/>
        <w:jc w:val="both"/>
        <w:rPr>
          <w:bCs/>
          <w:sz w:val="28"/>
          <w:lang w:val="ru-RU" w:eastAsia="zh-CN"/>
        </w:rPr>
      </w:pPr>
      <w:proofErr w:type="spellStart"/>
      <w:r w:rsidRPr="00231E8A">
        <w:rPr>
          <w:bCs/>
          <w:sz w:val="28"/>
          <w:lang w:val="ru-RU" w:eastAsia="zh-CN"/>
        </w:rPr>
        <w:t>Англійська</w:t>
      </w:r>
      <w:proofErr w:type="spellEnd"/>
      <w:r w:rsidRPr="00231E8A">
        <w:rPr>
          <w:bCs/>
          <w:sz w:val="28"/>
          <w:lang w:val="ru-RU" w:eastAsia="zh-CN"/>
        </w:rPr>
        <w:t xml:space="preserve"> </w:t>
      </w:r>
      <w:proofErr w:type="spellStart"/>
      <w:r w:rsidRPr="00231E8A">
        <w:rPr>
          <w:bCs/>
          <w:sz w:val="28"/>
          <w:lang w:val="ru-RU" w:eastAsia="zh-CN"/>
        </w:rPr>
        <w:t>мова</w:t>
      </w:r>
      <w:proofErr w:type="spellEnd"/>
      <w:r w:rsidRPr="00231E8A">
        <w:rPr>
          <w:bCs/>
          <w:sz w:val="28"/>
          <w:lang w:val="ru-RU" w:eastAsia="zh-CN"/>
        </w:rPr>
        <w:t xml:space="preserve"> для </w:t>
      </w:r>
      <w:proofErr w:type="spellStart"/>
      <w:r w:rsidRPr="00231E8A">
        <w:rPr>
          <w:bCs/>
          <w:sz w:val="28"/>
          <w:lang w:val="ru-RU" w:eastAsia="zh-CN"/>
        </w:rPr>
        <w:t>банківської</w:t>
      </w:r>
      <w:proofErr w:type="spellEnd"/>
      <w:r w:rsidRPr="00231E8A">
        <w:rPr>
          <w:bCs/>
          <w:sz w:val="28"/>
          <w:lang w:val="ru-RU" w:eastAsia="zh-CN"/>
        </w:rPr>
        <w:t xml:space="preserve"> </w:t>
      </w:r>
      <w:proofErr w:type="spellStart"/>
      <w:r w:rsidRPr="00231E8A">
        <w:rPr>
          <w:bCs/>
          <w:sz w:val="28"/>
          <w:lang w:val="ru-RU" w:eastAsia="zh-CN"/>
        </w:rPr>
        <w:t>справи</w:t>
      </w:r>
      <w:proofErr w:type="spellEnd"/>
      <w:r w:rsidRPr="00231E8A">
        <w:rPr>
          <w:bCs/>
          <w:sz w:val="28"/>
          <w:lang w:val="ru-RU" w:eastAsia="zh-CN"/>
        </w:rPr>
        <w:t xml:space="preserve">: </w:t>
      </w:r>
      <w:proofErr w:type="spellStart"/>
      <w:r w:rsidRPr="00231E8A">
        <w:rPr>
          <w:bCs/>
          <w:sz w:val="28"/>
          <w:lang w:val="ru-RU" w:eastAsia="zh-CN"/>
        </w:rPr>
        <w:t>Навч</w:t>
      </w:r>
      <w:proofErr w:type="spellEnd"/>
      <w:r w:rsidRPr="00231E8A">
        <w:rPr>
          <w:bCs/>
          <w:sz w:val="28"/>
          <w:lang w:val="ru-RU" w:eastAsia="zh-CN"/>
        </w:rPr>
        <w:t xml:space="preserve">. </w:t>
      </w:r>
      <w:proofErr w:type="spellStart"/>
      <w:r w:rsidRPr="00231E8A">
        <w:rPr>
          <w:bCs/>
          <w:sz w:val="28"/>
          <w:lang w:val="ru-RU" w:eastAsia="zh-CN"/>
        </w:rPr>
        <w:t>посібник</w:t>
      </w:r>
      <w:proofErr w:type="spellEnd"/>
      <w:r w:rsidRPr="00231E8A">
        <w:rPr>
          <w:bCs/>
          <w:sz w:val="28"/>
          <w:lang w:val="ru-RU" w:eastAsia="zh-CN"/>
        </w:rPr>
        <w:t>/ Уклад. Н.М.</w:t>
      </w:r>
      <w:r w:rsidR="00231E8A" w:rsidRPr="00231E8A">
        <w:rPr>
          <w:bCs/>
          <w:sz w:val="28"/>
          <w:lang w:val="ru-RU" w:eastAsia="zh-CN"/>
        </w:rPr>
        <w:t xml:space="preserve"> </w:t>
      </w:r>
      <w:r w:rsidRPr="00231E8A">
        <w:rPr>
          <w:bCs/>
          <w:sz w:val="28"/>
          <w:lang w:val="ru-RU" w:eastAsia="zh-CN"/>
        </w:rPr>
        <w:t xml:space="preserve">Голуб, Н.А. </w:t>
      </w:r>
      <w:proofErr w:type="spellStart"/>
      <w:r w:rsidRPr="00231E8A">
        <w:rPr>
          <w:bCs/>
          <w:sz w:val="28"/>
          <w:lang w:val="ru-RU" w:eastAsia="zh-CN"/>
        </w:rPr>
        <w:t>Шамхалова</w:t>
      </w:r>
      <w:proofErr w:type="spellEnd"/>
      <w:r w:rsidRPr="00231E8A">
        <w:rPr>
          <w:bCs/>
          <w:sz w:val="28"/>
          <w:lang w:val="ru-RU" w:eastAsia="zh-CN"/>
        </w:rPr>
        <w:t>. – К: КНЕУ, 2002. – 421 с.</w:t>
      </w:r>
    </w:p>
    <w:p w:rsidR="00231E8A" w:rsidRPr="00231E8A" w:rsidRDefault="002D1035" w:rsidP="000B468D">
      <w:pPr>
        <w:pStyle w:val="af"/>
        <w:numPr>
          <w:ilvl w:val="0"/>
          <w:numId w:val="8"/>
        </w:numPr>
        <w:tabs>
          <w:tab w:val="left" w:pos="1134"/>
        </w:tabs>
        <w:spacing w:line="360" w:lineRule="auto"/>
        <w:ind w:left="0" w:firstLine="709"/>
        <w:jc w:val="both"/>
        <w:rPr>
          <w:bCs/>
          <w:sz w:val="28"/>
          <w:lang w:val="ru-RU" w:eastAsia="zh-CN"/>
        </w:rPr>
      </w:pPr>
      <w:proofErr w:type="spellStart"/>
      <w:r w:rsidRPr="00231E8A">
        <w:rPr>
          <w:bCs/>
          <w:sz w:val="28"/>
          <w:lang w:val="ru-RU" w:eastAsia="zh-CN"/>
        </w:rPr>
        <w:t>Англійська</w:t>
      </w:r>
      <w:proofErr w:type="spellEnd"/>
      <w:r w:rsidRPr="00231E8A">
        <w:rPr>
          <w:bCs/>
          <w:sz w:val="28"/>
          <w:lang w:val="ru-RU" w:eastAsia="zh-CN"/>
        </w:rPr>
        <w:t xml:space="preserve"> </w:t>
      </w:r>
      <w:proofErr w:type="spellStart"/>
      <w:r w:rsidRPr="00231E8A">
        <w:rPr>
          <w:bCs/>
          <w:sz w:val="28"/>
          <w:lang w:val="ru-RU" w:eastAsia="zh-CN"/>
        </w:rPr>
        <w:t>мова</w:t>
      </w:r>
      <w:proofErr w:type="spellEnd"/>
      <w:r w:rsidRPr="00231E8A">
        <w:rPr>
          <w:bCs/>
          <w:sz w:val="28"/>
          <w:lang w:val="ru-RU" w:eastAsia="zh-CN"/>
        </w:rPr>
        <w:t xml:space="preserve"> для </w:t>
      </w:r>
      <w:proofErr w:type="spellStart"/>
      <w:r w:rsidRPr="00231E8A">
        <w:rPr>
          <w:bCs/>
          <w:sz w:val="28"/>
          <w:lang w:val="ru-RU" w:eastAsia="zh-CN"/>
        </w:rPr>
        <w:t>економістів</w:t>
      </w:r>
      <w:proofErr w:type="spellEnd"/>
      <w:r w:rsidRPr="00231E8A">
        <w:rPr>
          <w:bCs/>
          <w:sz w:val="28"/>
          <w:lang w:val="ru-RU" w:eastAsia="zh-CN"/>
        </w:rPr>
        <w:t xml:space="preserve"> та </w:t>
      </w:r>
      <w:proofErr w:type="spellStart"/>
      <w:r w:rsidRPr="00231E8A">
        <w:rPr>
          <w:bCs/>
          <w:sz w:val="28"/>
          <w:lang w:val="ru-RU" w:eastAsia="zh-CN"/>
        </w:rPr>
        <w:t>бізнесменів</w:t>
      </w:r>
      <w:proofErr w:type="spellEnd"/>
      <w:r w:rsidRPr="00231E8A">
        <w:rPr>
          <w:bCs/>
          <w:sz w:val="28"/>
          <w:lang w:val="ru-RU" w:eastAsia="zh-CN"/>
        </w:rPr>
        <w:t xml:space="preserve">: </w:t>
      </w:r>
      <w:proofErr w:type="spellStart"/>
      <w:r w:rsidRPr="00231E8A">
        <w:rPr>
          <w:bCs/>
          <w:sz w:val="28"/>
          <w:lang w:val="ru-RU" w:eastAsia="zh-CN"/>
        </w:rPr>
        <w:t>підручник</w:t>
      </w:r>
      <w:proofErr w:type="spellEnd"/>
      <w:r w:rsidRPr="00231E8A">
        <w:rPr>
          <w:bCs/>
          <w:sz w:val="28"/>
          <w:lang w:val="ru-RU" w:eastAsia="zh-CN"/>
        </w:rPr>
        <w:t xml:space="preserve"> / [В.К. Шпак,</w:t>
      </w:r>
      <w:r w:rsidR="00231E8A" w:rsidRPr="00231E8A">
        <w:rPr>
          <w:bCs/>
          <w:sz w:val="28"/>
          <w:lang w:val="ru-RU" w:eastAsia="zh-CN"/>
        </w:rPr>
        <w:t xml:space="preserve"> </w:t>
      </w:r>
      <w:r w:rsidRPr="00231E8A">
        <w:rPr>
          <w:bCs/>
          <w:sz w:val="28"/>
          <w:lang w:val="ru-RU" w:eastAsia="zh-CN"/>
        </w:rPr>
        <w:t xml:space="preserve">О.О. Мустафа, Т.І. Бондар та </w:t>
      </w:r>
      <w:proofErr w:type="spellStart"/>
      <w:r w:rsidRPr="00231E8A">
        <w:rPr>
          <w:bCs/>
          <w:sz w:val="28"/>
          <w:lang w:val="ru-RU" w:eastAsia="zh-CN"/>
        </w:rPr>
        <w:t>ін</w:t>
      </w:r>
      <w:proofErr w:type="spellEnd"/>
      <w:r w:rsidRPr="00231E8A">
        <w:rPr>
          <w:bCs/>
          <w:sz w:val="28"/>
          <w:lang w:val="ru-RU" w:eastAsia="zh-CN"/>
        </w:rPr>
        <w:t xml:space="preserve">.]. – К.: </w:t>
      </w:r>
      <w:proofErr w:type="spellStart"/>
      <w:r w:rsidRPr="00231E8A">
        <w:rPr>
          <w:bCs/>
          <w:sz w:val="28"/>
          <w:lang w:val="ru-RU" w:eastAsia="zh-CN"/>
        </w:rPr>
        <w:t>Вища</w:t>
      </w:r>
      <w:proofErr w:type="spellEnd"/>
      <w:r w:rsidRPr="00231E8A">
        <w:rPr>
          <w:bCs/>
          <w:sz w:val="28"/>
          <w:lang w:val="ru-RU" w:eastAsia="zh-CN"/>
        </w:rPr>
        <w:t xml:space="preserve"> школа, 2000. –</w:t>
      </w:r>
      <w:r w:rsidR="00231E8A" w:rsidRPr="00231E8A">
        <w:rPr>
          <w:bCs/>
          <w:sz w:val="28"/>
          <w:lang w:val="ru-RU" w:eastAsia="zh-CN"/>
        </w:rPr>
        <w:t xml:space="preserve"> </w:t>
      </w:r>
      <w:r w:rsidRPr="00231E8A">
        <w:rPr>
          <w:bCs/>
          <w:sz w:val="28"/>
          <w:lang w:val="ru-RU" w:eastAsia="zh-CN"/>
        </w:rPr>
        <w:t>223 с.</w:t>
      </w:r>
    </w:p>
    <w:p w:rsidR="002D1035" w:rsidRPr="00231E8A" w:rsidRDefault="002D1035" w:rsidP="000B468D">
      <w:pPr>
        <w:pStyle w:val="af"/>
        <w:numPr>
          <w:ilvl w:val="0"/>
          <w:numId w:val="8"/>
        </w:numPr>
        <w:tabs>
          <w:tab w:val="left" w:pos="1134"/>
        </w:tabs>
        <w:spacing w:line="360" w:lineRule="auto"/>
        <w:ind w:left="0" w:firstLine="709"/>
        <w:jc w:val="both"/>
        <w:rPr>
          <w:bCs/>
          <w:sz w:val="28"/>
          <w:lang w:val="en-US" w:eastAsia="zh-CN"/>
        </w:rPr>
      </w:pPr>
      <w:r w:rsidRPr="00231E8A">
        <w:rPr>
          <w:bCs/>
          <w:sz w:val="28"/>
          <w:lang w:val="ru-RU" w:eastAsia="zh-CN"/>
        </w:rPr>
        <w:t>Англо-</w:t>
      </w:r>
      <w:proofErr w:type="spellStart"/>
      <w:r w:rsidRPr="00231E8A">
        <w:rPr>
          <w:bCs/>
          <w:sz w:val="28"/>
          <w:lang w:val="ru-RU" w:eastAsia="zh-CN"/>
        </w:rPr>
        <w:t>український</w:t>
      </w:r>
      <w:proofErr w:type="spellEnd"/>
      <w:r w:rsidRPr="00231E8A">
        <w:rPr>
          <w:bCs/>
          <w:sz w:val="28"/>
          <w:lang w:val="ru-RU" w:eastAsia="zh-CN"/>
        </w:rPr>
        <w:t xml:space="preserve"> </w:t>
      </w:r>
      <w:proofErr w:type="spellStart"/>
      <w:r w:rsidRPr="00231E8A">
        <w:rPr>
          <w:bCs/>
          <w:sz w:val="28"/>
          <w:lang w:val="ru-RU" w:eastAsia="zh-CN"/>
        </w:rPr>
        <w:t>тематичний</w:t>
      </w:r>
      <w:proofErr w:type="spellEnd"/>
      <w:r w:rsidRPr="00231E8A">
        <w:rPr>
          <w:bCs/>
          <w:sz w:val="28"/>
          <w:lang w:val="ru-RU" w:eastAsia="zh-CN"/>
        </w:rPr>
        <w:t xml:space="preserve"> словник для </w:t>
      </w:r>
      <w:proofErr w:type="spellStart"/>
      <w:r w:rsidRPr="00231E8A">
        <w:rPr>
          <w:bCs/>
          <w:sz w:val="28"/>
          <w:lang w:val="ru-RU" w:eastAsia="zh-CN"/>
        </w:rPr>
        <w:t>ділового</w:t>
      </w:r>
      <w:proofErr w:type="spellEnd"/>
      <w:r w:rsidRPr="00231E8A">
        <w:rPr>
          <w:bCs/>
          <w:sz w:val="28"/>
          <w:lang w:val="ru-RU" w:eastAsia="zh-CN"/>
        </w:rPr>
        <w:t xml:space="preserve"> </w:t>
      </w:r>
      <w:proofErr w:type="spellStart"/>
      <w:r w:rsidRPr="00231E8A">
        <w:rPr>
          <w:bCs/>
          <w:sz w:val="28"/>
          <w:lang w:val="ru-RU" w:eastAsia="zh-CN"/>
        </w:rPr>
        <w:t>спілкування</w:t>
      </w:r>
      <w:proofErr w:type="spellEnd"/>
      <w:r w:rsidR="00231E8A" w:rsidRPr="00231E8A">
        <w:rPr>
          <w:bCs/>
          <w:sz w:val="28"/>
          <w:lang w:val="ru-RU" w:eastAsia="zh-CN"/>
        </w:rPr>
        <w:t xml:space="preserve"> </w:t>
      </w:r>
      <w:r w:rsidRPr="00231E8A">
        <w:rPr>
          <w:bCs/>
          <w:sz w:val="28"/>
          <w:lang w:val="ru-RU" w:eastAsia="zh-CN"/>
        </w:rPr>
        <w:t xml:space="preserve">(менеджмент, маркетинг, </w:t>
      </w:r>
      <w:proofErr w:type="spellStart"/>
      <w:r w:rsidRPr="00231E8A">
        <w:rPr>
          <w:bCs/>
          <w:sz w:val="28"/>
          <w:lang w:val="ru-RU" w:eastAsia="zh-CN"/>
        </w:rPr>
        <w:t>банківська</w:t>
      </w:r>
      <w:proofErr w:type="spellEnd"/>
      <w:r w:rsidRPr="00231E8A">
        <w:rPr>
          <w:bCs/>
          <w:sz w:val="28"/>
          <w:lang w:val="ru-RU" w:eastAsia="zh-CN"/>
        </w:rPr>
        <w:t xml:space="preserve"> справа) / [ред. </w:t>
      </w:r>
      <w:proofErr w:type="spellStart"/>
      <w:r w:rsidRPr="00231E8A">
        <w:rPr>
          <w:bCs/>
          <w:sz w:val="28"/>
          <w:lang w:val="ru-RU" w:eastAsia="zh-CN"/>
        </w:rPr>
        <w:t>Анікеєнко</w:t>
      </w:r>
      <w:proofErr w:type="spellEnd"/>
      <w:r w:rsidRPr="00231E8A">
        <w:rPr>
          <w:bCs/>
          <w:sz w:val="28"/>
          <w:lang w:val="ru-RU" w:eastAsia="zh-CN"/>
        </w:rPr>
        <w:t xml:space="preserve"> І.</w:t>
      </w:r>
      <w:r w:rsidR="00231E8A" w:rsidRPr="00231E8A">
        <w:rPr>
          <w:bCs/>
          <w:sz w:val="28"/>
          <w:lang w:val="en-US" w:eastAsia="zh-CN"/>
        </w:rPr>
        <w:t xml:space="preserve"> </w:t>
      </w:r>
      <w:r w:rsidRPr="00231E8A">
        <w:rPr>
          <w:bCs/>
          <w:sz w:val="28"/>
          <w:lang w:val="ru-RU" w:eastAsia="zh-CN"/>
        </w:rPr>
        <w:t>Г.]. – К.:</w:t>
      </w:r>
      <w:r w:rsidR="00231E8A" w:rsidRPr="00231E8A">
        <w:rPr>
          <w:bCs/>
          <w:sz w:val="28"/>
          <w:lang w:val="en-US" w:eastAsia="zh-CN"/>
        </w:rPr>
        <w:t xml:space="preserve"> </w:t>
      </w:r>
      <w:proofErr w:type="spellStart"/>
      <w:r w:rsidRPr="00231E8A">
        <w:rPr>
          <w:bCs/>
          <w:sz w:val="28"/>
          <w:lang w:val="en-US" w:eastAsia="zh-CN"/>
        </w:rPr>
        <w:t>Ленвіт</w:t>
      </w:r>
      <w:proofErr w:type="spellEnd"/>
      <w:r w:rsidRPr="00231E8A">
        <w:rPr>
          <w:bCs/>
          <w:sz w:val="28"/>
          <w:lang w:val="en-US" w:eastAsia="zh-CN"/>
        </w:rPr>
        <w:t>, 2003. – 224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proofErr w:type="spellStart"/>
      <w:r w:rsidRPr="00231E8A">
        <w:rPr>
          <w:bCs/>
          <w:sz w:val="28"/>
          <w:lang w:val="en-US" w:eastAsia="zh-CN"/>
        </w:rPr>
        <w:t>Бебих</w:t>
      </w:r>
      <w:proofErr w:type="spellEnd"/>
      <w:r w:rsidRPr="00231E8A">
        <w:rPr>
          <w:bCs/>
          <w:sz w:val="28"/>
          <w:lang w:val="en-US" w:eastAsia="zh-CN"/>
        </w:rPr>
        <w:t xml:space="preserve"> В.В. English for Students of Finance and Economics. – </w:t>
      </w:r>
      <w:proofErr w:type="spellStart"/>
      <w:r w:rsidRPr="00231E8A">
        <w:rPr>
          <w:bCs/>
          <w:sz w:val="28"/>
          <w:lang w:val="en-US" w:eastAsia="zh-CN"/>
        </w:rPr>
        <w:t>Чернівці</w:t>
      </w:r>
      <w:proofErr w:type="spellEnd"/>
      <w:r w:rsidRPr="00231E8A">
        <w:rPr>
          <w:bCs/>
          <w:sz w:val="28"/>
          <w:lang w:val="en-US" w:eastAsia="zh-CN"/>
        </w:rPr>
        <w:t>:</w:t>
      </w:r>
      <w:r w:rsidR="00231E8A" w:rsidRPr="00231E8A">
        <w:rPr>
          <w:bCs/>
          <w:sz w:val="28"/>
          <w:lang w:val="en-US" w:eastAsia="zh-CN"/>
        </w:rPr>
        <w:t xml:space="preserve"> </w:t>
      </w:r>
      <w:proofErr w:type="spellStart"/>
      <w:r w:rsidRPr="00231E8A">
        <w:rPr>
          <w:bCs/>
          <w:sz w:val="28"/>
          <w:lang w:val="en-US" w:eastAsia="zh-CN"/>
        </w:rPr>
        <w:t>Золоті</w:t>
      </w:r>
      <w:proofErr w:type="spellEnd"/>
      <w:r w:rsidRPr="00231E8A">
        <w:rPr>
          <w:bCs/>
          <w:sz w:val="28"/>
          <w:lang w:val="en-US" w:eastAsia="zh-CN"/>
        </w:rPr>
        <w:t xml:space="preserve"> </w:t>
      </w:r>
      <w:proofErr w:type="spellStart"/>
      <w:r w:rsidRPr="00231E8A">
        <w:rPr>
          <w:bCs/>
          <w:sz w:val="28"/>
          <w:lang w:val="en-US" w:eastAsia="zh-CN"/>
        </w:rPr>
        <w:t>литаври</w:t>
      </w:r>
      <w:proofErr w:type="spellEnd"/>
      <w:r w:rsidRPr="00231E8A">
        <w:rPr>
          <w:bCs/>
          <w:sz w:val="28"/>
          <w:lang w:val="en-US" w:eastAsia="zh-CN"/>
        </w:rPr>
        <w:t>, 2003. – 212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r w:rsidRPr="00231E8A">
        <w:rPr>
          <w:bCs/>
          <w:sz w:val="28"/>
          <w:lang w:val="en-US" w:eastAsia="zh-CN"/>
        </w:rPr>
        <w:t xml:space="preserve">English for Future Economists: </w:t>
      </w:r>
      <w:proofErr w:type="spellStart"/>
      <w:r w:rsidRPr="00231E8A">
        <w:rPr>
          <w:bCs/>
          <w:sz w:val="28"/>
          <w:lang w:val="en-US" w:eastAsia="zh-CN"/>
        </w:rPr>
        <w:t>Навч</w:t>
      </w:r>
      <w:proofErr w:type="spellEnd"/>
      <w:r w:rsidRPr="00231E8A">
        <w:rPr>
          <w:bCs/>
          <w:sz w:val="28"/>
          <w:lang w:val="en-US" w:eastAsia="zh-CN"/>
        </w:rPr>
        <w:t xml:space="preserve">. </w:t>
      </w:r>
      <w:proofErr w:type="spellStart"/>
      <w:r w:rsidRPr="00231E8A">
        <w:rPr>
          <w:bCs/>
          <w:sz w:val="28"/>
          <w:lang w:val="en-US" w:eastAsia="zh-CN"/>
        </w:rPr>
        <w:t>посібник</w:t>
      </w:r>
      <w:proofErr w:type="spellEnd"/>
      <w:r w:rsidRPr="00231E8A">
        <w:rPr>
          <w:bCs/>
          <w:sz w:val="28"/>
          <w:lang w:val="en-US" w:eastAsia="zh-CN"/>
        </w:rPr>
        <w:t xml:space="preserve"> </w:t>
      </w:r>
      <w:proofErr w:type="spellStart"/>
      <w:r w:rsidRPr="00231E8A">
        <w:rPr>
          <w:bCs/>
          <w:sz w:val="28"/>
          <w:lang w:val="en-US" w:eastAsia="zh-CN"/>
        </w:rPr>
        <w:t>для</w:t>
      </w:r>
      <w:proofErr w:type="spellEnd"/>
      <w:r w:rsidRPr="00231E8A">
        <w:rPr>
          <w:bCs/>
          <w:sz w:val="28"/>
          <w:lang w:val="en-US" w:eastAsia="zh-CN"/>
        </w:rPr>
        <w:t xml:space="preserve"> </w:t>
      </w:r>
      <w:proofErr w:type="spellStart"/>
      <w:r w:rsidRPr="00231E8A">
        <w:rPr>
          <w:bCs/>
          <w:sz w:val="28"/>
          <w:lang w:val="en-US" w:eastAsia="zh-CN"/>
        </w:rPr>
        <w:t>студентів</w:t>
      </w:r>
      <w:proofErr w:type="spellEnd"/>
      <w:r w:rsidRPr="00231E8A">
        <w:rPr>
          <w:bCs/>
          <w:sz w:val="28"/>
          <w:lang w:val="en-US" w:eastAsia="zh-CN"/>
        </w:rPr>
        <w:t xml:space="preserve"> </w:t>
      </w:r>
      <w:proofErr w:type="spellStart"/>
      <w:r w:rsidRPr="00231E8A">
        <w:rPr>
          <w:bCs/>
          <w:sz w:val="28"/>
          <w:lang w:val="en-US" w:eastAsia="zh-CN"/>
        </w:rPr>
        <w:t>економічних</w:t>
      </w:r>
      <w:proofErr w:type="spellEnd"/>
      <w:r w:rsidR="00231E8A" w:rsidRPr="00231E8A">
        <w:rPr>
          <w:bCs/>
          <w:sz w:val="28"/>
          <w:lang w:val="en-US" w:eastAsia="zh-CN"/>
        </w:rPr>
        <w:t xml:space="preserve"> </w:t>
      </w:r>
      <w:proofErr w:type="spellStart"/>
      <w:r w:rsidRPr="00231E8A">
        <w:rPr>
          <w:bCs/>
          <w:sz w:val="28"/>
          <w:lang w:val="ru-RU" w:eastAsia="zh-CN"/>
        </w:rPr>
        <w:t>спеціальностей</w:t>
      </w:r>
      <w:proofErr w:type="spellEnd"/>
      <w:r w:rsidRPr="00231E8A">
        <w:rPr>
          <w:bCs/>
          <w:sz w:val="28"/>
          <w:lang w:val="en-US" w:eastAsia="zh-CN"/>
        </w:rPr>
        <w:t xml:space="preserve"> </w:t>
      </w:r>
      <w:r w:rsidRPr="00231E8A">
        <w:rPr>
          <w:bCs/>
          <w:sz w:val="28"/>
          <w:lang w:val="ru-RU" w:eastAsia="zh-CN"/>
        </w:rPr>
        <w:t>ВНЗ</w:t>
      </w:r>
      <w:r w:rsidRPr="00231E8A">
        <w:rPr>
          <w:bCs/>
          <w:sz w:val="28"/>
          <w:lang w:val="en-US" w:eastAsia="zh-CN"/>
        </w:rPr>
        <w:t xml:space="preserve"> / [</w:t>
      </w:r>
      <w:proofErr w:type="spellStart"/>
      <w:r w:rsidRPr="00231E8A">
        <w:rPr>
          <w:bCs/>
          <w:sz w:val="28"/>
          <w:lang w:val="ru-RU" w:eastAsia="zh-CN"/>
        </w:rPr>
        <w:t>Дакалюк</w:t>
      </w:r>
      <w:proofErr w:type="spellEnd"/>
      <w:r w:rsidRPr="00231E8A">
        <w:rPr>
          <w:bCs/>
          <w:sz w:val="28"/>
          <w:lang w:val="en-US" w:eastAsia="zh-CN"/>
        </w:rPr>
        <w:t xml:space="preserve"> </w:t>
      </w:r>
      <w:r w:rsidRPr="00231E8A">
        <w:rPr>
          <w:bCs/>
          <w:sz w:val="28"/>
          <w:lang w:val="ru-RU" w:eastAsia="zh-CN"/>
        </w:rPr>
        <w:t>О</w:t>
      </w:r>
      <w:r w:rsidRPr="00231E8A">
        <w:rPr>
          <w:bCs/>
          <w:sz w:val="28"/>
          <w:lang w:val="en-US" w:eastAsia="zh-CN"/>
        </w:rPr>
        <w:t>.</w:t>
      </w:r>
      <w:r w:rsidRPr="00231E8A">
        <w:rPr>
          <w:bCs/>
          <w:sz w:val="28"/>
          <w:lang w:val="ru-RU" w:eastAsia="zh-CN"/>
        </w:rPr>
        <w:t>О</w:t>
      </w:r>
      <w:r w:rsidRPr="00231E8A">
        <w:rPr>
          <w:bCs/>
          <w:sz w:val="28"/>
          <w:lang w:val="en-US" w:eastAsia="zh-CN"/>
        </w:rPr>
        <w:t xml:space="preserve">., </w:t>
      </w:r>
      <w:proofErr w:type="spellStart"/>
      <w:r w:rsidRPr="00231E8A">
        <w:rPr>
          <w:bCs/>
          <w:sz w:val="28"/>
          <w:lang w:val="ru-RU" w:eastAsia="zh-CN"/>
        </w:rPr>
        <w:t>Матієнко</w:t>
      </w:r>
      <w:proofErr w:type="spellEnd"/>
      <w:r w:rsidRPr="00231E8A">
        <w:rPr>
          <w:bCs/>
          <w:sz w:val="28"/>
          <w:lang w:val="en-US" w:eastAsia="zh-CN"/>
        </w:rPr>
        <w:t xml:space="preserve"> </w:t>
      </w:r>
      <w:r w:rsidRPr="00231E8A">
        <w:rPr>
          <w:bCs/>
          <w:sz w:val="28"/>
          <w:lang w:val="ru-RU" w:eastAsia="zh-CN"/>
        </w:rPr>
        <w:t>О</w:t>
      </w:r>
      <w:r w:rsidRPr="00231E8A">
        <w:rPr>
          <w:bCs/>
          <w:sz w:val="28"/>
          <w:lang w:val="en-US" w:eastAsia="zh-CN"/>
        </w:rPr>
        <w:t>.</w:t>
      </w:r>
      <w:r w:rsidRPr="00231E8A">
        <w:rPr>
          <w:bCs/>
          <w:sz w:val="28"/>
          <w:lang w:val="ru-RU" w:eastAsia="zh-CN"/>
        </w:rPr>
        <w:t>С</w:t>
      </w:r>
      <w:r w:rsidRPr="00231E8A">
        <w:rPr>
          <w:bCs/>
          <w:sz w:val="28"/>
          <w:lang w:val="en-US" w:eastAsia="zh-CN"/>
        </w:rPr>
        <w:t xml:space="preserve">., </w:t>
      </w:r>
      <w:proofErr w:type="spellStart"/>
      <w:r w:rsidRPr="00231E8A">
        <w:rPr>
          <w:bCs/>
          <w:sz w:val="28"/>
          <w:lang w:val="ru-RU" w:eastAsia="zh-CN"/>
        </w:rPr>
        <w:t>Тимкова</w:t>
      </w:r>
      <w:proofErr w:type="spellEnd"/>
      <w:r w:rsidRPr="00231E8A">
        <w:rPr>
          <w:bCs/>
          <w:sz w:val="28"/>
          <w:lang w:val="en-US" w:eastAsia="zh-CN"/>
        </w:rPr>
        <w:t xml:space="preserve"> </w:t>
      </w:r>
      <w:r w:rsidRPr="00231E8A">
        <w:rPr>
          <w:bCs/>
          <w:sz w:val="28"/>
          <w:lang w:val="ru-RU" w:eastAsia="zh-CN"/>
        </w:rPr>
        <w:t>В</w:t>
      </w:r>
      <w:r w:rsidRPr="00231E8A">
        <w:rPr>
          <w:bCs/>
          <w:sz w:val="28"/>
          <w:lang w:val="en-US" w:eastAsia="zh-CN"/>
        </w:rPr>
        <w:t>.</w:t>
      </w:r>
      <w:r w:rsidRPr="00231E8A">
        <w:rPr>
          <w:bCs/>
          <w:sz w:val="28"/>
          <w:lang w:val="ru-RU" w:eastAsia="zh-CN"/>
        </w:rPr>
        <w:t>А</w:t>
      </w:r>
      <w:r w:rsidRPr="00231E8A">
        <w:rPr>
          <w:bCs/>
          <w:sz w:val="28"/>
          <w:lang w:val="en-US" w:eastAsia="zh-CN"/>
        </w:rPr>
        <w:t xml:space="preserve">. </w:t>
      </w:r>
      <w:r w:rsidRPr="00231E8A">
        <w:rPr>
          <w:bCs/>
          <w:sz w:val="28"/>
          <w:lang w:val="ru-RU" w:eastAsia="zh-CN"/>
        </w:rPr>
        <w:t>та</w:t>
      </w:r>
      <w:r w:rsidRPr="00231E8A">
        <w:rPr>
          <w:bCs/>
          <w:sz w:val="28"/>
          <w:lang w:val="en-US" w:eastAsia="zh-CN"/>
        </w:rPr>
        <w:t xml:space="preserve"> </w:t>
      </w:r>
      <w:proofErr w:type="spellStart"/>
      <w:r w:rsidRPr="00231E8A">
        <w:rPr>
          <w:bCs/>
          <w:sz w:val="28"/>
          <w:lang w:val="ru-RU" w:eastAsia="zh-CN"/>
        </w:rPr>
        <w:t>ін</w:t>
      </w:r>
      <w:proofErr w:type="spellEnd"/>
      <w:r w:rsidRPr="00231E8A">
        <w:rPr>
          <w:bCs/>
          <w:sz w:val="28"/>
          <w:lang w:val="en-US" w:eastAsia="zh-CN"/>
        </w:rPr>
        <w:t>.].</w:t>
      </w:r>
      <w:r w:rsidR="00231E8A" w:rsidRPr="00231E8A">
        <w:rPr>
          <w:bCs/>
          <w:sz w:val="28"/>
          <w:lang w:val="en-US" w:eastAsia="zh-CN"/>
        </w:rPr>
        <w:t xml:space="preserve"> </w:t>
      </w:r>
      <w:r w:rsidRPr="00231E8A">
        <w:rPr>
          <w:bCs/>
          <w:sz w:val="28"/>
          <w:lang w:val="en-US" w:eastAsia="zh-CN"/>
        </w:rPr>
        <w:t xml:space="preserve">– </w:t>
      </w:r>
      <w:proofErr w:type="spellStart"/>
      <w:r w:rsidRPr="00231E8A">
        <w:rPr>
          <w:bCs/>
          <w:sz w:val="28"/>
          <w:lang w:val="en-US" w:eastAsia="zh-CN"/>
        </w:rPr>
        <w:t>Вінниця</w:t>
      </w:r>
      <w:proofErr w:type="spellEnd"/>
      <w:r w:rsidRPr="00231E8A">
        <w:rPr>
          <w:bCs/>
          <w:sz w:val="28"/>
          <w:lang w:val="en-US" w:eastAsia="zh-CN"/>
        </w:rPr>
        <w:t>: ВДАУ, 2009. – 232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r w:rsidRPr="00231E8A">
        <w:rPr>
          <w:bCs/>
          <w:sz w:val="28"/>
          <w:lang w:val="ru-RU" w:eastAsia="zh-CN"/>
        </w:rPr>
        <w:t xml:space="preserve">Данилова З.В. </w:t>
      </w:r>
      <w:proofErr w:type="spellStart"/>
      <w:r w:rsidRPr="00231E8A">
        <w:rPr>
          <w:bCs/>
          <w:sz w:val="28"/>
          <w:lang w:val="ru-RU" w:eastAsia="zh-CN"/>
        </w:rPr>
        <w:t>Ділова</w:t>
      </w:r>
      <w:proofErr w:type="spellEnd"/>
      <w:r w:rsidRPr="00231E8A">
        <w:rPr>
          <w:bCs/>
          <w:sz w:val="28"/>
          <w:lang w:val="ru-RU" w:eastAsia="zh-CN"/>
        </w:rPr>
        <w:t xml:space="preserve"> </w:t>
      </w:r>
      <w:proofErr w:type="spellStart"/>
      <w:r w:rsidRPr="00231E8A">
        <w:rPr>
          <w:bCs/>
          <w:sz w:val="28"/>
          <w:lang w:val="ru-RU" w:eastAsia="zh-CN"/>
        </w:rPr>
        <w:t>іноземна</w:t>
      </w:r>
      <w:proofErr w:type="spellEnd"/>
      <w:r w:rsidRPr="00231E8A">
        <w:rPr>
          <w:bCs/>
          <w:sz w:val="28"/>
          <w:lang w:val="ru-RU" w:eastAsia="zh-CN"/>
        </w:rPr>
        <w:t xml:space="preserve"> </w:t>
      </w:r>
      <w:proofErr w:type="spellStart"/>
      <w:r w:rsidRPr="00231E8A">
        <w:rPr>
          <w:bCs/>
          <w:sz w:val="28"/>
          <w:lang w:val="ru-RU" w:eastAsia="zh-CN"/>
        </w:rPr>
        <w:t>мова</w:t>
      </w:r>
      <w:proofErr w:type="spellEnd"/>
      <w:r w:rsidRPr="00231E8A">
        <w:rPr>
          <w:bCs/>
          <w:sz w:val="28"/>
          <w:lang w:val="ru-RU" w:eastAsia="zh-CN"/>
        </w:rPr>
        <w:t xml:space="preserve">: </w:t>
      </w:r>
      <w:proofErr w:type="spellStart"/>
      <w:r w:rsidRPr="00231E8A">
        <w:rPr>
          <w:bCs/>
          <w:sz w:val="28"/>
          <w:lang w:val="ru-RU" w:eastAsia="zh-CN"/>
        </w:rPr>
        <w:t>Основи</w:t>
      </w:r>
      <w:proofErr w:type="spellEnd"/>
      <w:r w:rsidRPr="00231E8A">
        <w:rPr>
          <w:bCs/>
          <w:sz w:val="28"/>
          <w:lang w:val="ru-RU" w:eastAsia="zh-CN"/>
        </w:rPr>
        <w:t xml:space="preserve"> менеджменту. </w:t>
      </w:r>
      <w:proofErr w:type="spellStart"/>
      <w:r w:rsidRPr="00231E8A">
        <w:rPr>
          <w:bCs/>
          <w:sz w:val="28"/>
          <w:lang w:val="ru-RU" w:eastAsia="zh-CN"/>
        </w:rPr>
        <w:t>Навчальний</w:t>
      </w:r>
      <w:proofErr w:type="spellEnd"/>
      <w:r w:rsidR="00231E8A" w:rsidRPr="00231E8A">
        <w:rPr>
          <w:bCs/>
          <w:sz w:val="28"/>
          <w:lang w:val="ru-RU" w:eastAsia="zh-CN"/>
        </w:rPr>
        <w:t xml:space="preserve"> </w:t>
      </w:r>
      <w:proofErr w:type="spellStart"/>
      <w:r w:rsidRPr="00231E8A">
        <w:rPr>
          <w:bCs/>
          <w:sz w:val="28"/>
          <w:lang w:val="ru-RU" w:eastAsia="zh-CN"/>
        </w:rPr>
        <w:t>посібник</w:t>
      </w:r>
      <w:proofErr w:type="spellEnd"/>
      <w:r w:rsidRPr="00231E8A">
        <w:rPr>
          <w:bCs/>
          <w:sz w:val="28"/>
          <w:lang w:val="ru-RU" w:eastAsia="zh-CN"/>
        </w:rPr>
        <w:t xml:space="preserve"> </w:t>
      </w:r>
      <w:proofErr w:type="spellStart"/>
      <w:r w:rsidRPr="00231E8A">
        <w:rPr>
          <w:bCs/>
          <w:sz w:val="28"/>
          <w:lang w:val="ru-RU" w:eastAsia="zh-CN"/>
        </w:rPr>
        <w:t>англійською</w:t>
      </w:r>
      <w:proofErr w:type="spellEnd"/>
      <w:r w:rsidRPr="00231E8A">
        <w:rPr>
          <w:bCs/>
          <w:sz w:val="28"/>
          <w:lang w:val="ru-RU" w:eastAsia="zh-CN"/>
        </w:rPr>
        <w:t xml:space="preserve"> </w:t>
      </w:r>
      <w:proofErr w:type="spellStart"/>
      <w:r w:rsidRPr="00231E8A">
        <w:rPr>
          <w:bCs/>
          <w:sz w:val="28"/>
          <w:lang w:val="ru-RU" w:eastAsia="zh-CN"/>
        </w:rPr>
        <w:t>мовою</w:t>
      </w:r>
      <w:proofErr w:type="spellEnd"/>
      <w:r w:rsidRPr="00231E8A">
        <w:rPr>
          <w:bCs/>
          <w:sz w:val="28"/>
          <w:lang w:val="ru-RU" w:eastAsia="zh-CN"/>
        </w:rPr>
        <w:t xml:space="preserve"> / З.В. Данилова, Л.Р. </w:t>
      </w:r>
      <w:proofErr w:type="spellStart"/>
      <w:r w:rsidRPr="00231E8A">
        <w:rPr>
          <w:bCs/>
          <w:sz w:val="28"/>
          <w:lang w:val="ru-RU" w:eastAsia="zh-CN"/>
        </w:rPr>
        <w:t>Турчин</w:t>
      </w:r>
      <w:proofErr w:type="spellEnd"/>
      <w:r w:rsidRPr="00231E8A">
        <w:rPr>
          <w:bCs/>
          <w:sz w:val="28"/>
          <w:lang w:val="ru-RU" w:eastAsia="zh-CN"/>
        </w:rPr>
        <w:t xml:space="preserve">. – </w:t>
      </w:r>
      <w:proofErr w:type="spellStart"/>
      <w:r w:rsidRPr="00231E8A">
        <w:rPr>
          <w:bCs/>
          <w:sz w:val="28"/>
          <w:lang w:val="ru-RU" w:eastAsia="zh-CN"/>
        </w:rPr>
        <w:t>Тернопіль</w:t>
      </w:r>
      <w:proofErr w:type="spellEnd"/>
      <w:r w:rsidRPr="00231E8A">
        <w:rPr>
          <w:bCs/>
          <w:sz w:val="28"/>
          <w:lang w:val="ru-RU" w:eastAsia="zh-CN"/>
        </w:rPr>
        <w:t>,</w:t>
      </w:r>
      <w:r w:rsidR="00231E8A" w:rsidRPr="00231E8A">
        <w:rPr>
          <w:bCs/>
          <w:sz w:val="28"/>
          <w:lang w:val="ru-RU" w:eastAsia="zh-CN"/>
        </w:rPr>
        <w:t xml:space="preserve"> </w:t>
      </w:r>
      <w:r w:rsidRPr="00231E8A">
        <w:rPr>
          <w:bCs/>
          <w:sz w:val="28"/>
          <w:lang w:val="ru-RU" w:eastAsia="zh-CN"/>
        </w:rPr>
        <w:t>2003. – 224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r w:rsidRPr="00231E8A">
        <w:rPr>
          <w:bCs/>
          <w:sz w:val="28"/>
          <w:lang w:val="ru-RU" w:eastAsia="zh-CN"/>
        </w:rPr>
        <w:t>Деловой английский язык. Практикум / [И.С. Бахов, Е.В. Вощинина, Е.В.</w:t>
      </w:r>
      <w:r w:rsidR="00231E8A" w:rsidRPr="00231E8A">
        <w:rPr>
          <w:bCs/>
          <w:sz w:val="28"/>
          <w:lang w:val="ru-RU" w:eastAsia="zh-CN"/>
        </w:rPr>
        <w:t xml:space="preserve"> </w:t>
      </w:r>
      <w:r w:rsidRPr="00231E8A">
        <w:rPr>
          <w:bCs/>
          <w:sz w:val="28"/>
          <w:lang w:val="ru-RU" w:eastAsia="zh-CN"/>
        </w:rPr>
        <w:t>Гринько и др. — [2-е изд.]. – К.: МАУП, 2003. – 400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31E8A">
        <w:rPr>
          <w:bCs/>
          <w:sz w:val="28"/>
          <w:lang w:val="ru-RU" w:eastAsia="zh-CN"/>
        </w:rPr>
        <w:t>Збірник</w:t>
      </w:r>
      <w:proofErr w:type="spellEnd"/>
      <w:r w:rsidRPr="00231E8A">
        <w:rPr>
          <w:bCs/>
          <w:sz w:val="28"/>
          <w:lang w:val="ru-RU" w:eastAsia="zh-CN"/>
        </w:rPr>
        <w:t xml:space="preserve"> </w:t>
      </w:r>
      <w:proofErr w:type="spellStart"/>
      <w:r w:rsidRPr="00231E8A">
        <w:rPr>
          <w:bCs/>
          <w:sz w:val="28"/>
          <w:lang w:val="ru-RU" w:eastAsia="zh-CN"/>
        </w:rPr>
        <w:t>завдань</w:t>
      </w:r>
      <w:proofErr w:type="spellEnd"/>
      <w:r w:rsidRPr="00231E8A">
        <w:rPr>
          <w:bCs/>
          <w:sz w:val="28"/>
          <w:lang w:val="ru-RU" w:eastAsia="zh-CN"/>
        </w:rPr>
        <w:t xml:space="preserve"> з </w:t>
      </w:r>
      <w:proofErr w:type="spellStart"/>
      <w:r w:rsidRPr="00231E8A">
        <w:rPr>
          <w:bCs/>
          <w:sz w:val="28"/>
          <w:lang w:val="ru-RU" w:eastAsia="zh-CN"/>
        </w:rPr>
        <w:t>граматики</w:t>
      </w:r>
      <w:proofErr w:type="spellEnd"/>
      <w:r w:rsidRPr="00231E8A">
        <w:rPr>
          <w:bCs/>
          <w:sz w:val="28"/>
          <w:lang w:val="ru-RU" w:eastAsia="zh-CN"/>
        </w:rPr>
        <w:t xml:space="preserve"> </w:t>
      </w:r>
      <w:proofErr w:type="spellStart"/>
      <w:r w:rsidRPr="00231E8A">
        <w:rPr>
          <w:bCs/>
          <w:sz w:val="28"/>
          <w:lang w:val="ru-RU" w:eastAsia="zh-CN"/>
        </w:rPr>
        <w:t>англійської</w:t>
      </w:r>
      <w:proofErr w:type="spellEnd"/>
      <w:r w:rsidRPr="00231E8A">
        <w:rPr>
          <w:bCs/>
          <w:sz w:val="28"/>
          <w:lang w:val="ru-RU" w:eastAsia="zh-CN"/>
        </w:rPr>
        <w:t xml:space="preserve"> </w:t>
      </w:r>
      <w:proofErr w:type="spellStart"/>
      <w:r w:rsidRPr="00231E8A">
        <w:rPr>
          <w:bCs/>
          <w:sz w:val="28"/>
          <w:lang w:val="ru-RU" w:eastAsia="zh-CN"/>
        </w:rPr>
        <w:t>мови</w:t>
      </w:r>
      <w:proofErr w:type="spellEnd"/>
      <w:r w:rsidRPr="00231E8A">
        <w:rPr>
          <w:bCs/>
          <w:sz w:val="28"/>
          <w:lang w:val="ru-RU" w:eastAsia="zh-CN"/>
        </w:rPr>
        <w:t xml:space="preserve"> для </w:t>
      </w:r>
      <w:proofErr w:type="spellStart"/>
      <w:r w:rsidRPr="00231E8A">
        <w:rPr>
          <w:bCs/>
          <w:sz w:val="28"/>
          <w:lang w:val="ru-RU" w:eastAsia="zh-CN"/>
        </w:rPr>
        <w:t>самостійної</w:t>
      </w:r>
      <w:proofErr w:type="spellEnd"/>
      <w:r w:rsidRPr="00231E8A">
        <w:rPr>
          <w:bCs/>
          <w:sz w:val="28"/>
          <w:lang w:val="ru-RU" w:eastAsia="zh-CN"/>
        </w:rPr>
        <w:t xml:space="preserve"> </w:t>
      </w:r>
      <w:proofErr w:type="spellStart"/>
      <w:r w:rsidRPr="00231E8A">
        <w:rPr>
          <w:bCs/>
          <w:sz w:val="28"/>
          <w:lang w:val="ru-RU" w:eastAsia="zh-CN"/>
        </w:rPr>
        <w:t>роботи</w:t>
      </w:r>
      <w:proofErr w:type="spellEnd"/>
      <w:r w:rsidR="00231E8A" w:rsidRPr="00231E8A">
        <w:rPr>
          <w:bCs/>
          <w:sz w:val="28"/>
          <w:lang w:val="ru-RU" w:eastAsia="zh-CN"/>
        </w:rPr>
        <w:t xml:space="preserve"> </w:t>
      </w:r>
      <w:proofErr w:type="spellStart"/>
      <w:r w:rsidRPr="00231E8A">
        <w:rPr>
          <w:bCs/>
          <w:sz w:val="28"/>
          <w:lang w:val="ru-RU" w:eastAsia="zh-CN"/>
        </w:rPr>
        <w:t>студентів</w:t>
      </w:r>
      <w:proofErr w:type="spellEnd"/>
      <w:r w:rsidRPr="00231E8A">
        <w:rPr>
          <w:bCs/>
          <w:sz w:val="28"/>
          <w:lang w:val="ru-RU" w:eastAsia="zh-CN"/>
        </w:rPr>
        <w:t xml:space="preserve"> </w:t>
      </w:r>
      <w:proofErr w:type="spellStart"/>
      <w:r w:rsidRPr="00231E8A">
        <w:rPr>
          <w:bCs/>
          <w:sz w:val="28"/>
          <w:lang w:val="ru-RU" w:eastAsia="zh-CN"/>
        </w:rPr>
        <w:t>економічних</w:t>
      </w:r>
      <w:proofErr w:type="spellEnd"/>
      <w:r w:rsidRPr="00231E8A">
        <w:rPr>
          <w:bCs/>
          <w:sz w:val="28"/>
          <w:lang w:val="ru-RU" w:eastAsia="zh-CN"/>
        </w:rPr>
        <w:t xml:space="preserve"> </w:t>
      </w:r>
      <w:proofErr w:type="spellStart"/>
      <w:r w:rsidRPr="00231E8A">
        <w:rPr>
          <w:bCs/>
          <w:sz w:val="28"/>
          <w:lang w:val="ru-RU" w:eastAsia="zh-CN"/>
        </w:rPr>
        <w:t>спеціальностей</w:t>
      </w:r>
      <w:proofErr w:type="spellEnd"/>
      <w:r w:rsidRPr="00231E8A">
        <w:rPr>
          <w:bCs/>
          <w:sz w:val="28"/>
          <w:lang w:val="ru-RU" w:eastAsia="zh-CN"/>
        </w:rPr>
        <w:t xml:space="preserve"> </w:t>
      </w:r>
      <w:proofErr w:type="spellStart"/>
      <w:r w:rsidRPr="00231E8A">
        <w:rPr>
          <w:bCs/>
          <w:sz w:val="28"/>
          <w:lang w:val="ru-RU" w:eastAsia="zh-CN"/>
        </w:rPr>
        <w:t>усіх</w:t>
      </w:r>
      <w:proofErr w:type="spellEnd"/>
      <w:r w:rsidRPr="00231E8A">
        <w:rPr>
          <w:bCs/>
          <w:sz w:val="28"/>
          <w:lang w:val="ru-RU" w:eastAsia="zh-CN"/>
        </w:rPr>
        <w:t xml:space="preserve"> форм </w:t>
      </w:r>
      <w:proofErr w:type="spellStart"/>
      <w:r w:rsidRPr="00231E8A">
        <w:rPr>
          <w:bCs/>
          <w:sz w:val="28"/>
          <w:lang w:val="ru-RU" w:eastAsia="zh-CN"/>
        </w:rPr>
        <w:t>навчання</w:t>
      </w:r>
      <w:proofErr w:type="spellEnd"/>
      <w:r w:rsidRPr="00231E8A">
        <w:rPr>
          <w:bCs/>
          <w:sz w:val="28"/>
          <w:lang w:val="ru-RU" w:eastAsia="zh-CN"/>
        </w:rPr>
        <w:t xml:space="preserve">. </w:t>
      </w:r>
      <w:proofErr w:type="spellStart"/>
      <w:r w:rsidRPr="00231E8A">
        <w:rPr>
          <w:bCs/>
          <w:sz w:val="28"/>
          <w:lang w:val="ru-RU" w:eastAsia="zh-CN"/>
        </w:rPr>
        <w:t>Базовий</w:t>
      </w:r>
      <w:proofErr w:type="spellEnd"/>
      <w:r w:rsidR="00231E8A" w:rsidRPr="000A1B0E">
        <w:rPr>
          <w:bCs/>
          <w:sz w:val="28"/>
          <w:lang w:val="ru-RU" w:eastAsia="zh-CN"/>
        </w:rPr>
        <w:t xml:space="preserve"> </w:t>
      </w:r>
      <w:proofErr w:type="spellStart"/>
      <w:r w:rsidRPr="00231E8A">
        <w:rPr>
          <w:bCs/>
          <w:sz w:val="28"/>
          <w:lang w:val="ru-RU" w:eastAsia="zh-CN"/>
        </w:rPr>
        <w:t>рівень</w:t>
      </w:r>
      <w:proofErr w:type="spellEnd"/>
      <w:r w:rsidRPr="00231E8A">
        <w:rPr>
          <w:bCs/>
          <w:sz w:val="28"/>
          <w:lang w:val="ru-RU" w:eastAsia="zh-CN"/>
        </w:rPr>
        <w:t xml:space="preserve"> / </w:t>
      </w:r>
      <w:r w:rsidRPr="00231E8A">
        <w:rPr>
          <w:bCs/>
          <w:sz w:val="28"/>
          <w:lang w:val="ru-RU" w:eastAsia="zh-CN"/>
        </w:rPr>
        <w:lastRenderedPageBreak/>
        <w:t>[уклад. Л. Є. Гасанова, Л. П. Харченко]. – К.: КНЕУ, 2001. – 86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31E8A">
        <w:rPr>
          <w:bCs/>
          <w:sz w:val="28"/>
          <w:lang w:val="ru-RU" w:eastAsia="zh-CN"/>
        </w:rPr>
        <w:t>Іваницька</w:t>
      </w:r>
      <w:proofErr w:type="spellEnd"/>
      <w:r w:rsidRPr="00231E8A">
        <w:rPr>
          <w:bCs/>
          <w:sz w:val="28"/>
          <w:lang w:val="ru-RU" w:eastAsia="zh-CN"/>
        </w:rPr>
        <w:t xml:space="preserve"> Н.Б. </w:t>
      </w:r>
      <w:proofErr w:type="spellStart"/>
      <w:r w:rsidRPr="00231E8A">
        <w:rPr>
          <w:bCs/>
          <w:sz w:val="28"/>
          <w:lang w:val="ru-RU" w:eastAsia="zh-CN"/>
        </w:rPr>
        <w:t>Методичні</w:t>
      </w:r>
      <w:proofErr w:type="spellEnd"/>
      <w:r w:rsidRPr="00231E8A">
        <w:rPr>
          <w:bCs/>
          <w:sz w:val="28"/>
          <w:lang w:val="ru-RU" w:eastAsia="zh-CN"/>
        </w:rPr>
        <w:t xml:space="preserve"> </w:t>
      </w:r>
      <w:proofErr w:type="spellStart"/>
      <w:r w:rsidRPr="00231E8A">
        <w:rPr>
          <w:bCs/>
          <w:sz w:val="28"/>
          <w:lang w:val="ru-RU" w:eastAsia="zh-CN"/>
        </w:rPr>
        <w:t>рекомендації</w:t>
      </w:r>
      <w:proofErr w:type="spellEnd"/>
      <w:r w:rsidRPr="00231E8A">
        <w:rPr>
          <w:bCs/>
          <w:sz w:val="28"/>
          <w:lang w:val="ru-RU" w:eastAsia="zh-CN"/>
        </w:rPr>
        <w:t xml:space="preserve"> до </w:t>
      </w:r>
      <w:proofErr w:type="spellStart"/>
      <w:r w:rsidRPr="00231E8A">
        <w:rPr>
          <w:bCs/>
          <w:sz w:val="28"/>
          <w:lang w:val="ru-RU" w:eastAsia="zh-CN"/>
        </w:rPr>
        <w:t>самостійної</w:t>
      </w:r>
      <w:proofErr w:type="spellEnd"/>
      <w:r w:rsidRPr="00231E8A">
        <w:rPr>
          <w:bCs/>
          <w:sz w:val="28"/>
          <w:lang w:val="ru-RU" w:eastAsia="zh-CN"/>
        </w:rPr>
        <w:t xml:space="preserve"> </w:t>
      </w:r>
      <w:proofErr w:type="spellStart"/>
      <w:r w:rsidRPr="00231E8A">
        <w:rPr>
          <w:bCs/>
          <w:sz w:val="28"/>
          <w:lang w:val="ru-RU" w:eastAsia="zh-CN"/>
        </w:rPr>
        <w:t>роботи</w:t>
      </w:r>
      <w:proofErr w:type="spellEnd"/>
      <w:r w:rsidRPr="00231E8A">
        <w:rPr>
          <w:bCs/>
          <w:sz w:val="28"/>
          <w:lang w:val="ru-RU" w:eastAsia="zh-CN"/>
        </w:rPr>
        <w:t xml:space="preserve">, </w:t>
      </w:r>
      <w:proofErr w:type="spellStart"/>
      <w:r w:rsidRPr="00231E8A">
        <w:rPr>
          <w:bCs/>
          <w:sz w:val="28"/>
          <w:lang w:val="ru-RU" w:eastAsia="zh-CN"/>
        </w:rPr>
        <w:t>лексичні</w:t>
      </w:r>
      <w:proofErr w:type="spellEnd"/>
      <w:r w:rsidR="00231E8A" w:rsidRPr="00231E8A">
        <w:rPr>
          <w:bCs/>
          <w:sz w:val="28"/>
          <w:lang w:val="ru-RU" w:eastAsia="zh-CN"/>
        </w:rPr>
        <w:t xml:space="preserve"> </w:t>
      </w:r>
      <w:r w:rsidRPr="00231E8A">
        <w:rPr>
          <w:bCs/>
          <w:sz w:val="28"/>
          <w:lang w:val="ru-RU" w:eastAsia="zh-CN"/>
        </w:rPr>
        <w:t xml:space="preserve">та </w:t>
      </w:r>
      <w:proofErr w:type="spellStart"/>
      <w:r w:rsidRPr="00231E8A">
        <w:rPr>
          <w:bCs/>
          <w:sz w:val="28"/>
          <w:lang w:val="ru-RU" w:eastAsia="zh-CN"/>
        </w:rPr>
        <w:t>граматичні</w:t>
      </w:r>
      <w:proofErr w:type="spellEnd"/>
      <w:r w:rsidRPr="00231E8A">
        <w:rPr>
          <w:bCs/>
          <w:sz w:val="28"/>
          <w:lang w:val="ru-RU" w:eastAsia="zh-CN"/>
        </w:rPr>
        <w:t xml:space="preserve"> тести з </w:t>
      </w:r>
      <w:proofErr w:type="spellStart"/>
      <w:r w:rsidRPr="00231E8A">
        <w:rPr>
          <w:bCs/>
          <w:sz w:val="28"/>
          <w:lang w:val="ru-RU" w:eastAsia="zh-CN"/>
        </w:rPr>
        <w:t>англійської</w:t>
      </w:r>
      <w:proofErr w:type="spellEnd"/>
      <w:r w:rsidRPr="00231E8A">
        <w:rPr>
          <w:bCs/>
          <w:sz w:val="28"/>
          <w:lang w:val="ru-RU" w:eastAsia="zh-CN"/>
        </w:rPr>
        <w:t xml:space="preserve"> </w:t>
      </w:r>
      <w:proofErr w:type="spellStart"/>
      <w:r w:rsidRPr="00231E8A">
        <w:rPr>
          <w:bCs/>
          <w:sz w:val="28"/>
          <w:lang w:val="ru-RU" w:eastAsia="zh-CN"/>
        </w:rPr>
        <w:t>мови</w:t>
      </w:r>
      <w:proofErr w:type="spellEnd"/>
      <w:r w:rsidRPr="00231E8A">
        <w:rPr>
          <w:bCs/>
          <w:sz w:val="28"/>
          <w:lang w:val="ru-RU" w:eastAsia="zh-CN"/>
        </w:rPr>
        <w:t xml:space="preserve"> для </w:t>
      </w:r>
      <w:proofErr w:type="spellStart"/>
      <w:r w:rsidRPr="00231E8A">
        <w:rPr>
          <w:bCs/>
          <w:sz w:val="28"/>
          <w:lang w:val="ru-RU" w:eastAsia="zh-CN"/>
        </w:rPr>
        <w:t>студентів</w:t>
      </w:r>
      <w:proofErr w:type="spellEnd"/>
      <w:r w:rsidRPr="00231E8A">
        <w:rPr>
          <w:bCs/>
          <w:sz w:val="28"/>
          <w:lang w:val="ru-RU" w:eastAsia="zh-CN"/>
        </w:rPr>
        <w:t xml:space="preserve"> </w:t>
      </w:r>
      <w:proofErr w:type="spellStart"/>
      <w:r w:rsidRPr="00231E8A">
        <w:rPr>
          <w:bCs/>
          <w:sz w:val="28"/>
          <w:lang w:val="ru-RU" w:eastAsia="zh-CN"/>
        </w:rPr>
        <w:t>заочної</w:t>
      </w:r>
      <w:proofErr w:type="spellEnd"/>
      <w:r w:rsidRPr="00231E8A">
        <w:rPr>
          <w:bCs/>
          <w:sz w:val="28"/>
          <w:lang w:val="ru-RU" w:eastAsia="zh-CN"/>
        </w:rPr>
        <w:t xml:space="preserve"> </w:t>
      </w:r>
      <w:proofErr w:type="spellStart"/>
      <w:r w:rsidRPr="00231E8A">
        <w:rPr>
          <w:bCs/>
          <w:sz w:val="28"/>
          <w:lang w:val="ru-RU" w:eastAsia="zh-CN"/>
        </w:rPr>
        <w:t>форми</w:t>
      </w:r>
      <w:proofErr w:type="spellEnd"/>
      <w:r w:rsidR="00231E8A" w:rsidRPr="00231E8A">
        <w:rPr>
          <w:bCs/>
          <w:sz w:val="28"/>
          <w:lang w:val="ru-RU" w:eastAsia="zh-CN"/>
        </w:rPr>
        <w:t xml:space="preserve"> </w:t>
      </w:r>
      <w:proofErr w:type="spellStart"/>
      <w:r w:rsidRPr="00231E8A">
        <w:rPr>
          <w:bCs/>
          <w:sz w:val="28"/>
          <w:lang w:val="ru-RU" w:eastAsia="zh-CN"/>
        </w:rPr>
        <w:t>навчання</w:t>
      </w:r>
      <w:proofErr w:type="spellEnd"/>
      <w:r w:rsidRPr="00231E8A">
        <w:rPr>
          <w:bCs/>
          <w:sz w:val="28"/>
          <w:lang w:val="ru-RU" w:eastAsia="zh-CN"/>
        </w:rPr>
        <w:t xml:space="preserve"> </w:t>
      </w:r>
      <w:proofErr w:type="spellStart"/>
      <w:proofErr w:type="gramStart"/>
      <w:r w:rsidRPr="00231E8A">
        <w:rPr>
          <w:bCs/>
          <w:sz w:val="28"/>
          <w:lang w:val="ru-RU" w:eastAsia="zh-CN"/>
        </w:rPr>
        <w:t>спеціальності</w:t>
      </w:r>
      <w:proofErr w:type="spellEnd"/>
      <w:r w:rsidRPr="00231E8A">
        <w:rPr>
          <w:bCs/>
          <w:sz w:val="28"/>
          <w:lang w:val="ru-RU" w:eastAsia="zh-CN"/>
        </w:rPr>
        <w:t xml:space="preserve"> ”</w:t>
      </w:r>
      <w:proofErr w:type="spellStart"/>
      <w:r w:rsidRPr="00231E8A">
        <w:rPr>
          <w:bCs/>
          <w:sz w:val="28"/>
          <w:lang w:val="ru-RU" w:eastAsia="zh-CN"/>
        </w:rPr>
        <w:t>Економіка</w:t>
      </w:r>
      <w:proofErr w:type="spellEnd"/>
      <w:proofErr w:type="gramEnd"/>
      <w:r w:rsidRPr="00231E8A">
        <w:rPr>
          <w:bCs/>
          <w:sz w:val="28"/>
          <w:lang w:val="ru-RU" w:eastAsia="zh-CN"/>
        </w:rPr>
        <w:t xml:space="preserve"> </w:t>
      </w:r>
      <w:proofErr w:type="spellStart"/>
      <w:r w:rsidRPr="00231E8A">
        <w:rPr>
          <w:bCs/>
          <w:sz w:val="28"/>
          <w:lang w:val="ru-RU" w:eastAsia="zh-CN"/>
        </w:rPr>
        <w:t>підприємства</w:t>
      </w:r>
      <w:proofErr w:type="spellEnd"/>
      <w:r w:rsidRPr="00231E8A">
        <w:rPr>
          <w:bCs/>
          <w:sz w:val="28"/>
          <w:lang w:val="ru-RU" w:eastAsia="zh-CN"/>
        </w:rPr>
        <w:t xml:space="preserve">” / Н.Б. </w:t>
      </w:r>
      <w:proofErr w:type="spellStart"/>
      <w:r w:rsidRPr="00231E8A">
        <w:rPr>
          <w:bCs/>
          <w:sz w:val="28"/>
          <w:lang w:val="ru-RU" w:eastAsia="zh-CN"/>
        </w:rPr>
        <w:t>Іваницька</w:t>
      </w:r>
      <w:proofErr w:type="spellEnd"/>
      <w:r w:rsidRPr="00231E8A">
        <w:rPr>
          <w:bCs/>
          <w:sz w:val="28"/>
          <w:lang w:val="ru-RU" w:eastAsia="zh-CN"/>
        </w:rPr>
        <w:t>. –</w:t>
      </w:r>
      <w:r w:rsidR="00231E8A" w:rsidRPr="00231E8A">
        <w:rPr>
          <w:bCs/>
          <w:sz w:val="28"/>
          <w:lang w:val="ru-RU" w:eastAsia="zh-CN"/>
        </w:rPr>
        <w:t xml:space="preserve"> </w:t>
      </w:r>
      <w:proofErr w:type="spellStart"/>
      <w:r w:rsidRPr="00231E8A">
        <w:rPr>
          <w:bCs/>
          <w:sz w:val="28"/>
          <w:lang w:val="ru-RU" w:eastAsia="zh-CN"/>
        </w:rPr>
        <w:t>Вінниця</w:t>
      </w:r>
      <w:proofErr w:type="spellEnd"/>
      <w:r w:rsidRPr="00231E8A">
        <w:rPr>
          <w:bCs/>
          <w:sz w:val="28"/>
          <w:lang w:val="ru-RU" w:eastAsia="zh-CN"/>
        </w:rPr>
        <w:t>, 2003. – 62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proofErr w:type="spellStart"/>
      <w:r w:rsidRPr="00231E8A">
        <w:rPr>
          <w:bCs/>
          <w:sz w:val="28"/>
          <w:lang w:val="en-US" w:eastAsia="zh-CN"/>
        </w:rPr>
        <w:t>Касьян</w:t>
      </w:r>
      <w:proofErr w:type="spellEnd"/>
      <w:r w:rsidRPr="00231E8A">
        <w:rPr>
          <w:bCs/>
          <w:sz w:val="28"/>
          <w:lang w:val="en-US" w:eastAsia="zh-CN"/>
        </w:rPr>
        <w:t xml:space="preserve"> В. Practice Your English in Economics. Work Book: </w:t>
      </w:r>
      <w:proofErr w:type="spellStart"/>
      <w:r w:rsidRPr="00231E8A">
        <w:rPr>
          <w:bCs/>
          <w:sz w:val="28"/>
          <w:lang w:val="en-US" w:eastAsia="zh-CN"/>
        </w:rPr>
        <w:t>навч</w:t>
      </w:r>
      <w:proofErr w:type="spellEnd"/>
      <w:r w:rsidRPr="00231E8A">
        <w:rPr>
          <w:bCs/>
          <w:sz w:val="28"/>
          <w:lang w:val="en-US" w:eastAsia="zh-CN"/>
        </w:rPr>
        <w:t xml:space="preserve">. </w:t>
      </w:r>
      <w:proofErr w:type="spellStart"/>
      <w:r w:rsidRPr="00231E8A">
        <w:rPr>
          <w:bCs/>
          <w:sz w:val="28"/>
          <w:lang w:val="en-US" w:eastAsia="zh-CN"/>
        </w:rPr>
        <w:t>посіб</w:t>
      </w:r>
      <w:proofErr w:type="spellEnd"/>
      <w:r w:rsidRPr="00231E8A">
        <w:rPr>
          <w:bCs/>
          <w:sz w:val="28"/>
          <w:lang w:val="en-US" w:eastAsia="zh-CN"/>
        </w:rPr>
        <w:t>. /</w:t>
      </w:r>
      <w:r w:rsidR="00231E8A" w:rsidRPr="00231E8A">
        <w:rPr>
          <w:bCs/>
          <w:sz w:val="28"/>
          <w:lang w:val="en-US" w:eastAsia="zh-CN"/>
        </w:rPr>
        <w:t xml:space="preserve"> </w:t>
      </w:r>
      <w:r w:rsidRPr="00231E8A">
        <w:rPr>
          <w:bCs/>
          <w:sz w:val="28"/>
          <w:lang w:val="ru-RU" w:eastAsia="zh-CN"/>
        </w:rPr>
        <w:t>В</w:t>
      </w:r>
      <w:r w:rsidRPr="00231E8A">
        <w:rPr>
          <w:bCs/>
          <w:sz w:val="28"/>
          <w:lang w:val="en-US" w:eastAsia="zh-CN"/>
        </w:rPr>
        <w:t xml:space="preserve">. </w:t>
      </w:r>
      <w:r w:rsidRPr="00231E8A">
        <w:rPr>
          <w:bCs/>
          <w:sz w:val="28"/>
          <w:lang w:val="ru-RU" w:eastAsia="zh-CN"/>
        </w:rPr>
        <w:t>Касьян</w:t>
      </w:r>
      <w:r w:rsidRPr="00231E8A">
        <w:rPr>
          <w:bCs/>
          <w:sz w:val="28"/>
          <w:lang w:val="en-US" w:eastAsia="zh-CN"/>
        </w:rPr>
        <w:t xml:space="preserve">, </w:t>
      </w:r>
      <w:r w:rsidRPr="00231E8A">
        <w:rPr>
          <w:bCs/>
          <w:sz w:val="28"/>
          <w:lang w:val="ru-RU" w:eastAsia="zh-CN"/>
        </w:rPr>
        <w:t>Т</w:t>
      </w:r>
      <w:r w:rsidRPr="00231E8A">
        <w:rPr>
          <w:bCs/>
          <w:sz w:val="28"/>
          <w:lang w:val="en-US" w:eastAsia="zh-CN"/>
        </w:rPr>
        <w:t xml:space="preserve">. </w:t>
      </w:r>
      <w:proofErr w:type="spellStart"/>
      <w:r w:rsidRPr="00231E8A">
        <w:rPr>
          <w:bCs/>
          <w:sz w:val="28"/>
          <w:lang w:val="ru-RU" w:eastAsia="zh-CN"/>
        </w:rPr>
        <w:t>Гузік</w:t>
      </w:r>
      <w:proofErr w:type="spellEnd"/>
      <w:r w:rsidRPr="00231E8A">
        <w:rPr>
          <w:bCs/>
          <w:sz w:val="28"/>
          <w:lang w:val="en-US" w:eastAsia="zh-CN"/>
        </w:rPr>
        <w:t xml:space="preserve">. – </w:t>
      </w:r>
      <w:r w:rsidRPr="00231E8A">
        <w:rPr>
          <w:bCs/>
          <w:sz w:val="28"/>
          <w:lang w:val="ru-RU" w:eastAsia="zh-CN"/>
        </w:rPr>
        <w:t>К</w:t>
      </w:r>
      <w:r w:rsidRPr="00231E8A">
        <w:rPr>
          <w:bCs/>
          <w:sz w:val="28"/>
          <w:lang w:val="en-US" w:eastAsia="zh-CN"/>
        </w:rPr>
        <w:t xml:space="preserve">.: </w:t>
      </w:r>
      <w:r w:rsidRPr="00231E8A">
        <w:rPr>
          <w:bCs/>
          <w:sz w:val="28"/>
          <w:lang w:val="ru-RU" w:eastAsia="zh-CN"/>
        </w:rPr>
        <w:t>ПУМ</w:t>
      </w:r>
      <w:r w:rsidRPr="00231E8A">
        <w:rPr>
          <w:bCs/>
          <w:sz w:val="28"/>
          <w:lang w:val="en-US" w:eastAsia="zh-CN"/>
        </w:rPr>
        <w:t xml:space="preserve">, 2004. – 122 </w:t>
      </w:r>
      <w:r w:rsidRPr="00231E8A">
        <w:rPr>
          <w:bCs/>
          <w:sz w:val="28"/>
          <w:lang w:val="ru-RU" w:eastAsia="zh-CN"/>
        </w:rPr>
        <w:t>с</w:t>
      </w:r>
      <w:r w:rsidRPr="00231E8A">
        <w:rPr>
          <w:bCs/>
          <w:sz w:val="28"/>
          <w:lang w:val="en-US" w:eastAsia="zh-CN"/>
        </w:rPr>
        <w:t>.</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proofErr w:type="spellStart"/>
      <w:r w:rsidRPr="00231E8A">
        <w:rPr>
          <w:bCs/>
          <w:sz w:val="28"/>
          <w:lang w:val="en-US" w:eastAsia="zh-CN"/>
        </w:rPr>
        <w:t>Латигіна</w:t>
      </w:r>
      <w:proofErr w:type="spellEnd"/>
      <w:r w:rsidRPr="00231E8A">
        <w:rPr>
          <w:bCs/>
          <w:sz w:val="28"/>
          <w:lang w:val="en-US" w:eastAsia="zh-CN"/>
        </w:rPr>
        <w:t xml:space="preserve"> А. Г. Basic English of Economics: </w:t>
      </w:r>
      <w:proofErr w:type="spellStart"/>
      <w:r w:rsidRPr="00231E8A">
        <w:rPr>
          <w:bCs/>
          <w:sz w:val="28"/>
          <w:lang w:val="en-US" w:eastAsia="zh-CN"/>
        </w:rPr>
        <w:t>підручник</w:t>
      </w:r>
      <w:proofErr w:type="spellEnd"/>
      <w:r w:rsidRPr="00231E8A">
        <w:rPr>
          <w:bCs/>
          <w:sz w:val="28"/>
          <w:lang w:val="en-US" w:eastAsia="zh-CN"/>
        </w:rPr>
        <w:t xml:space="preserve"> / А. Г. </w:t>
      </w:r>
      <w:proofErr w:type="spellStart"/>
      <w:r w:rsidRPr="00231E8A">
        <w:rPr>
          <w:bCs/>
          <w:sz w:val="28"/>
          <w:lang w:val="en-US" w:eastAsia="zh-CN"/>
        </w:rPr>
        <w:t>Латигіна</w:t>
      </w:r>
      <w:proofErr w:type="spellEnd"/>
      <w:r w:rsidRPr="00231E8A">
        <w:rPr>
          <w:bCs/>
          <w:sz w:val="28"/>
          <w:lang w:val="en-US" w:eastAsia="zh-CN"/>
        </w:rPr>
        <w:t>. –</w:t>
      </w:r>
      <w:r w:rsidR="00231E8A" w:rsidRPr="00231E8A">
        <w:rPr>
          <w:bCs/>
          <w:sz w:val="28"/>
          <w:lang w:val="en-US" w:eastAsia="zh-CN"/>
        </w:rPr>
        <w:t xml:space="preserve"> </w:t>
      </w:r>
      <w:r w:rsidRPr="00231E8A">
        <w:rPr>
          <w:bCs/>
          <w:sz w:val="28"/>
          <w:lang w:val="en-US" w:eastAsia="zh-CN"/>
        </w:rPr>
        <w:t>К.: КНТЕУ, 2007. – 319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proofErr w:type="spellStart"/>
      <w:r w:rsidRPr="00231E8A">
        <w:rPr>
          <w:bCs/>
          <w:sz w:val="28"/>
          <w:lang w:val="en-US" w:eastAsia="zh-CN"/>
        </w:rPr>
        <w:t>Латигіна</w:t>
      </w:r>
      <w:proofErr w:type="spellEnd"/>
      <w:r w:rsidRPr="00231E8A">
        <w:rPr>
          <w:bCs/>
          <w:sz w:val="28"/>
          <w:lang w:val="en-US" w:eastAsia="zh-CN"/>
        </w:rPr>
        <w:t xml:space="preserve"> А. Г. English of International Business and Management: </w:t>
      </w:r>
      <w:proofErr w:type="spellStart"/>
      <w:r w:rsidRPr="00231E8A">
        <w:rPr>
          <w:bCs/>
          <w:sz w:val="28"/>
          <w:lang w:val="en-US" w:eastAsia="zh-CN"/>
        </w:rPr>
        <w:t>навч</w:t>
      </w:r>
      <w:proofErr w:type="spellEnd"/>
      <w:r w:rsidRPr="00231E8A">
        <w:rPr>
          <w:bCs/>
          <w:sz w:val="28"/>
          <w:lang w:val="en-US" w:eastAsia="zh-CN"/>
        </w:rPr>
        <w:t>.</w:t>
      </w:r>
      <w:r w:rsidR="00231E8A" w:rsidRPr="00231E8A">
        <w:rPr>
          <w:bCs/>
          <w:sz w:val="28"/>
          <w:lang w:val="en-US" w:eastAsia="zh-CN"/>
        </w:rPr>
        <w:t xml:space="preserve"> </w:t>
      </w:r>
      <w:proofErr w:type="spellStart"/>
      <w:r w:rsidRPr="00231E8A">
        <w:rPr>
          <w:bCs/>
          <w:sz w:val="28"/>
          <w:lang w:val="ru-RU" w:eastAsia="zh-CN"/>
        </w:rPr>
        <w:t>посіб</w:t>
      </w:r>
      <w:proofErr w:type="spellEnd"/>
      <w:r w:rsidRPr="00231E8A">
        <w:rPr>
          <w:bCs/>
          <w:sz w:val="28"/>
          <w:lang w:val="en-US" w:eastAsia="zh-CN"/>
        </w:rPr>
        <w:t xml:space="preserve"> / </w:t>
      </w:r>
      <w:r w:rsidRPr="00231E8A">
        <w:rPr>
          <w:bCs/>
          <w:sz w:val="28"/>
          <w:lang w:val="ru-RU" w:eastAsia="zh-CN"/>
        </w:rPr>
        <w:t>А</w:t>
      </w:r>
      <w:r w:rsidRPr="00231E8A">
        <w:rPr>
          <w:bCs/>
          <w:sz w:val="28"/>
          <w:lang w:val="en-US" w:eastAsia="zh-CN"/>
        </w:rPr>
        <w:t xml:space="preserve">. </w:t>
      </w:r>
      <w:r w:rsidRPr="00231E8A">
        <w:rPr>
          <w:bCs/>
          <w:sz w:val="28"/>
          <w:lang w:val="ru-RU" w:eastAsia="zh-CN"/>
        </w:rPr>
        <w:t>Г</w:t>
      </w:r>
      <w:r w:rsidRPr="00231E8A">
        <w:rPr>
          <w:bCs/>
          <w:sz w:val="28"/>
          <w:lang w:val="en-US" w:eastAsia="zh-CN"/>
        </w:rPr>
        <w:t xml:space="preserve">. </w:t>
      </w:r>
      <w:proofErr w:type="spellStart"/>
      <w:r w:rsidRPr="00231E8A">
        <w:rPr>
          <w:bCs/>
          <w:sz w:val="28"/>
          <w:lang w:val="ru-RU" w:eastAsia="zh-CN"/>
        </w:rPr>
        <w:t>Латигіна</w:t>
      </w:r>
      <w:proofErr w:type="spellEnd"/>
      <w:r w:rsidRPr="00231E8A">
        <w:rPr>
          <w:bCs/>
          <w:sz w:val="28"/>
          <w:lang w:val="en-US" w:eastAsia="zh-CN"/>
        </w:rPr>
        <w:t>. – 2-</w:t>
      </w:r>
      <w:proofErr w:type="spellStart"/>
      <w:r w:rsidRPr="00231E8A">
        <w:rPr>
          <w:bCs/>
          <w:sz w:val="28"/>
          <w:lang w:val="ru-RU" w:eastAsia="zh-CN"/>
        </w:rPr>
        <w:t>ге</w:t>
      </w:r>
      <w:proofErr w:type="spellEnd"/>
      <w:r w:rsidRPr="00231E8A">
        <w:rPr>
          <w:bCs/>
          <w:sz w:val="28"/>
          <w:lang w:val="en-US" w:eastAsia="zh-CN"/>
        </w:rPr>
        <w:t xml:space="preserve"> </w:t>
      </w:r>
      <w:r w:rsidRPr="00231E8A">
        <w:rPr>
          <w:bCs/>
          <w:sz w:val="28"/>
          <w:lang w:val="ru-RU" w:eastAsia="zh-CN"/>
        </w:rPr>
        <w:t>вид</w:t>
      </w:r>
      <w:r w:rsidRPr="00231E8A">
        <w:rPr>
          <w:bCs/>
          <w:sz w:val="28"/>
          <w:lang w:val="en-US" w:eastAsia="zh-CN"/>
        </w:rPr>
        <w:t xml:space="preserve">. – </w:t>
      </w:r>
      <w:r w:rsidRPr="00231E8A">
        <w:rPr>
          <w:bCs/>
          <w:sz w:val="28"/>
          <w:lang w:val="ru-RU" w:eastAsia="zh-CN"/>
        </w:rPr>
        <w:t>К</w:t>
      </w:r>
      <w:r w:rsidRPr="00231E8A">
        <w:rPr>
          <w:bCs/>
          <w:sz w:val="28"/>
          <w:lang w:val="en-US" w:eastAsia="zh-CN"/>
        </w:rPr>
        <w:t xml:space="preserve">.: </w:t>
      </w:r>
      <w:r w:rsidRPr="00231E8A">
        <w:rPr>
          <w:bCs/>
          <w:sz w:val="28"/>
          <w:lang w:val="ru-RU" w:eastAsia="zh-CN"/>
        </w:rPr>
        <w:t>КНТУ</w:t>
      </w:r>
      <w:r w:rsidRPr="00231E8A">
        <w:rPr>
          <w:bCs/>
          <w:sz w:val="28"/>
          <w:lang w:val="en-US" w:eastAsia="zh-CN"/>
        </w:rPr>
        <w:t xml:space="preserve">, 2004. – 275 </w:t>
      </w:r>
      <w:r w:rsidRPr="00231E8A">
        <w:rPr>
          <w:bCs/>
          <w:sz w:val="28"/>
          <w:lang w:val="ru-RU" w:eastAsia="zh-CN"/>
        </w:rPr>
        <w:t>с</w:t>
      </w:r>
      <w:r w:rsidRPr="00231E8A">
        <w:rPr>
          <w:bCs/>
          <w:sz w:val="28"/>
          <w:lang w:val="en-US" w:eastAsia="zh-CN"/>
        </w:rPr>
        <w:t>.</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proofErr w:type="spellStart"/>
      <w:r w:rsidRPr="002D1035">
        <w:rPr>
          <w:bCs/>
          <w:sz w:val="28"/>
          <w:lang w:val="en-US" w:eastAsia="zh-CN"/>
        </w:rPr>
        <w:t>Латигіна</w:t>
      </w:r>
      <w:proofErr w:type="spellEnd"/>
      <w:r w:rsidRPr="002D1035">
        <w:rPr>
          <w:bCs/>
          <w:sz w:val="28"/>
          <w:lang w:val="en-US" w:eastAsia="zh-CN"/>
        </w:rPr>
        <w:t xml:space="preserve"> А.Г. English for International Business and Management /</w:t>
      </w:r>
      <w:r w:rsidR="00231E8A">
        <w:rPr>
          <w:bCs/>
          <w:sz w:val="28"/>
          <w:lang w:val="en-US" w:eastAsia="zh-CN"/>
        </w:rPr>
        <w:t xml:space="preserve"> </w:t>
      </w:r>
      <w:r w:rsidRPr="00231E8A">
        <w:rPr>
          <w:bCs/>
          <w:sz w:val="28"/>
          <w:lang w:val="ru-RU" w:eastAsia="zh-CN"/>
        </w:rPr>
        <w:t>А</w:t>
      </w:r>
      <w:r w:rsidRPr="00231E8A">
        <w:rPr>
          <w:bCs/>
          <w:sz w:val="28"/>
          <w:lang w:val="en-US" w:eastAsia="zh-CN"/>
        </w:rPr>
        <w:t>.</w:t>
      </w:r>
      <w:r w:rsidRPr="00231E8A">
        <w:rPr>
          <w:bCs/>
          <w:sz w:val="28"/>
          <w:lang w:val="ru-RU" w:eastAsia="zh-CN"/>
        </w:rPr>
        <w:t>Г</w:t>
      </w:r>
      <w:r w:rsidRPr="00231E8A">
        <w:rPr>
          <w:bCs/>
          <w:sz w:val="28"/>
          <w:lang w:val="en-US" w:eastAsia="zh-CN"/>
        </w:rPr>
        <w:t xml:space="preserve">. </w:t>
      </w:r>
      <w:proofErr w:type="spellStart"/>
      <w:r w:rsidRPr="00231E8A">
        <w:rPr>
          <w:bCs/>
          <w:sz w:val="28"/>
          <w:lang w:val="ru-RU" w:eastAsia="zh-CN"/>
        </w:rPr>
        <w:t>Латигіна</w:t>
      </w:r>
      <w:proofErr w:type="spellEnd"/>
      <w:r w:rsidRPr="00231E8A">
        <w:rPr>
          <w:bCs/>
          <w:sz w:val="28"/>
          <w:lang w:val="en-US" w:eastAsia="zh-CN"/>
        </w:rPr>
        <w:t xml:space="preserve">, </w:t>
      </w:r>
      <w:r w:rsidRPr="00231E8A">
        <w:rPr>
          <w:bCs/>
          <w:sz w:val="28"/>
          <w:lang w:val="ru-RU" w:eastAsia="zh-CN"/>
        </w:rPr>
        <w:t>Л</w:t>
      </w:r>
      <w:r w:rsidRPr="00231E8A">
        <w:rPr>
          <w:bCs/>
          <w:sz w:val="28"/>
          <w:lang w:val="en-US" w:eastAsia="zh-CN"/>
        </w:rPr>
        <w:t>.</w:t>
      </w:r>
      <w:r w:rsidRPr="00231E8A">
        <w:rPr>
          <w:bCs/>
          <w:sz w:val="28"/>
          <w:lang w:val="ru-RU" w:eastAsia="zh-CN"/>
        </w:rPr>
        <w:t>І</w:t>
      </w:r>
      <w:r w:rsidRPr="00231E8A">
        <w:rPr>
          <w:bCs/>
          <w:sz w:val="28"/>
          <w:lang w:val="en-US" w:eastAsia="zh-CN"/>
        </w:rPr>
        <w:t xml:space="preserve">. </w:t>
      </w:r>
      <w:proofErr w:type="spellStart"/>
      <w:r w:rsidRPr="00231E8A">
        <w:rPr>
          <w:bCs/>
          <w:sz w:val="28"/>
          <w:lang w:val="ru-RU" w:eastAsia="zh-CN"/>
        </w:rPr>
        <w:t>Бербець</w:t>
      </w:r>
      <w:proofErr w:type="spellEnd"/>
      <w:r w:rsidRPr="00231E8A">
        <w:rPr>
          <w:bCs/>
          <w:sz w:val="28"/>
          <w:lang w:val="en-US" w:eastAsia="zh-CN"/>
        </w:rPr>
        <w:t xml:space="preserve">, </w:t>
      </w:r>
      <w:r w:rsidRPr="00231E8A">
        <w:rPr>
          <w:bCs/>
          <w:sz w:val="28"/>
          <w:lang w:val="ru-RU" w:eastAsia="zh-CN"/>
        </w:rPr>
        <w:t>Л</w:t>
      </w:r>
      <w:r w:rsidRPr="00231E8A">
        <w:rPr>
          <w:bCs/>
          <w:sz w:val="28"/>
          <w:lang w:val="en-US" w:eastAsia="zh-CN"/>
        </w:rPr>
        <w:t>.</w:t>
      </w:r>
      <w:r w:rsidRPr="00231E8A">
        <w:rPr>
          <w:bCs/>
          <w:sz w:val="28"/>
          <w:lang w:val="ru-RU" w:eastAsia="zh-CN"/>
        </w:rPr>
        <w:t>А</w:t>
      </w:r>
      <w:r w:rsidRPr="00231E8A">
        <w:rPr>
          <w:bCs/>
          <w:sz w:val="28"/>
          <w:lang w:val="en-US" w:eastAsia="zh-CN"/>
        </w:rPr>
        <w:t xml:space="preserve">. </w:t>
      </w:r>
      <w:r w:rsidRPr="00231E8A">
        <w:rPr>
          <w:bCs/>
          <w:sz w:val="28"/>
          <w:lang w:val="ru-RU" w:eastAsia="zh-CN"/>
        </w:rPr>
        <w:t>Зощенко</w:t>
      </w:r>
      <w:r w:rsidRPr="00231E8A">
        <w:rPr>
          <w:bCs/>
          <w:sz w:val="28"/>
          <w:lang w:val="en-US" w:eastAsia="zh-CN"/>
        </w:rPr>
        <w:t xml:space="preserve">. – </w:t>
      </w:r>
      <w:r w:rsidRPr="00231E8A">
        <w:rPr>
          <w:bCs/>
          <w:sz w:val="28"/>
          <w:lang w:val="ru-RU" w:eastAsia="zh-CN"/>
        </w:rPr>
        <w:t>К</w:t>
      </w:r>
      <w:r w:rsidRPr="00231E8A">
        <w:rPr>
          <w:bCs/>
          <w:sz w:val="28"/>
          <w:lang w:val="en-US" w:eastAsia="zh-CN"/>
        </w:rPr>
        <w:t xml:space="preserve">: </w:t>
      </w:r>
      <w:r w:rsidRPr="00231E8A">
        <w:rPr>
          <w:bCs/>
          <w:sz w:val="28"/>
          <w:lang w:val="ru-RU" w:eastAsia="zh-CN"/>
        </w:rPr>
        <w:t>КНТЕУ</w:t>
      </w:r>
      <w:r w:rsidRPr="00231E8A">
        <w:rPr>
          <w:bCs/>
          <w:sz w:val="28"/>
          <w:lang w:val="en-US" w:eastAsia="zh-CN"/>
        </w:rPr>
        <w:t xml:space="preserve">, 2001. – 283 </w:t>
      </w:r>
      <w:r w:rsidRPr="00231E8A">
        <w:rPr>
          <w:bCs/>
          <w:sz w:val="28"/>
          <w:lang w:val="ru-RU" w:eastAsia="zh-CN"/>
        </w:rPr>
        <w:t>с</w:t>
      </w:r>
      <w:r w:rsidRPr="00231E8A">
        <w:rPr>
          <w:bCs/>
          <w:sz w:val="28"/>
          <w:lang w:val="en-US" w:eastAsia="zh-CN"/>
        </w:rPr>
        <w:t>.</w:t>
      </w:r>
    </w:p>
    <w:p w:rsidR="002D1035" w:rsidRPr="00231E8A" w:rsidRDefault="002D1035" w:rsidP="000B468D">
      <w:pPr>
        <w:pStyle w:val="af"/>
        <w:numPr>
          <w:ilvl w:val="0"/>
          <w:numId w:val="8"/>
        </w:numPr>
        <w:tabs>
          <w:tab w:val="left" w:pos="1276"/>
        </w:tabs>
        <w:spacing w:line="360" w:lineRule="auto"/>
        <w:ind w:left="0" w:firstLine="709"/>
        <w:jc w:val="both"/>
        <w:rPr>
          <w:bCs/>
          <w:sz w:val="28"/>
          <w:lang w:val="en-US" w:eastAsia="zh-CN"/>
        </w:rPr>
      </w:pPr>
      <w:proofErr w:type="spellStart"/>
      <w:r w:rsidRPr="00231E8A">
        <w:rPr>
          <w:bCs/>
          <w:sz w:val="28"/>
          <w:lang w:val="en-US" w:eastAsia="zh-CN"/>
        </w:rPr>
        <w:t>Лиса</w:t>
      </w:r>
      <w:proofErr w:type="spellEnd"/>
      <w:r w:rsidRPr="00231E8A">
        <w:rPr>
          <w:bCs/>
          <w:sz w:val="28"/>
          <w:lang w:val="en-US" w:eastAsia="zh-CN"/>
        </w:rPr>
        <w:t xml:space="preserve"> Н.С. Business English. Fundamentals of Management: Communicative</w:t>
      </w:r>
      <w:r w:rsidR="00231E8A" w:rsidRPr="00231E8A">
        <w:rPr>
          <w:bCs/>
          <w:sz w:val="28"/>
          <w:lang w:val="en-US" w:eastAsia="zh-CN"/>
        </w:rPr>
        <w:t xml:space="preserve"> </w:t>
      </w:r>
      <w:r w:rsidRPr="00231E8A">
        <w:rPr>
          <w:bCs/>
          <w:sz w:val="28"/>
          <w:lang w:val="en-US" w:eastAsia="zh-CN"/>
        </w:rPr>
        <w:t xml:space="preserve">Approach: </w:t>
      </w:r>
      <w:proofErr w:type="spellStart"/>
      <w:r w:rsidRPr="00231E8A">
        <w:rPr>
          <w:bCs/>
          <w:sz w:val="28"/>
          <w:lang w:val="ru-RU" w:eastAsia="zh-CN"/>
        </w:rPr>
        <w:t>Навч</w:t>
      </w:r>
      <w:proofErr w:type="spellEnd"/>
      <w:r w:rsidRPr="00231E8A">
        <w:rPr>
          <w:bCs/>
          <w:sz w:val="28"/>
          <w:lang w:val="en-US" w:eastAsia="zh-CN"/>
        </w:rPr>
        <w:t xml:space="preserve">. </w:t>
      </w:r>
      <w:proofErr w:type="spellStart"/>
      <w:r w:rsidRPr="00231E8A">
        <w:rPr>
          <w:bCs/>
          <w:sz w:val="28"/>
          <w:lang w:val="ru-RU" w:eastAsia="zh-CN"/>
        </w:rPr>
        <w:t>посібник</w:t>
      </w:r>
      <w:proofErr w:type="spellEnd"/>
      <w:r w:rsidRPr="00231E8A">
        <w:rPr>
          <w:bCs/>
          <w:sz w:val="28"/>
          <w:lang w:val="en-US" w:eastAsia="zh-CN"/>
        </w:rPr>
        <w:t xml:space="preserve"> </w:t>
      </w:r>
      <w:r w:rsidRPr="00231E8A">
        <w:rPr>
          <w:bCs/>
          <w:sz w:val="28"/>
          <w:lang w:val="ru-RU" w:eastAsia="zh-CN"/>
        </w:rPr>
        <w:t>для</w:t>
      </w:r>
      <w:r w:rsidRPr="00231E8A">
        <w:rPr>
          <w:bCs/>
          <w:sz w:val="28"/>
          <w:lang w:val="en-US" w:eastAsia="zh-CN"/>
        </w:rPr>
        <w:t xml:space="preserve"> </w:t>
      </w:r>
      <w:proofErr w:type="spellStart"/>
      <w:r w:rsidRPr="00231E8A">
        <w:rPr>
          <w:bCs/>
          <w:sz w:val="28"/>
          <w:lang w:val="ru-RU" w:eastAsia="zh-CN"/>
        </w:rPr>
        <w:t>студентів</w:t>
      </w:r>
      <w:proofErr w:type="spellEnd"/>
      <w:r w:rsidRPr="00231E8A">
        <w:rPr>
          <w:bCs/>
          <w:sz w:val="28"/>
          <w:lang w:val="en-US" w:eastAsia="zh-CN"/>
        </w:rPr>
        <w:t xml:space="preserve"> </w:t>
      </w:r>
      <w:proofErr w:type="spellStart"/>
      <w:r w:rsidRPr="00231E8A">
        <w:rPr>
          <w:bCs/>
          <w:sz w:val="28"/>
          <w:lang w:val="ru-RU" w:eastAsia="zh-CN"/>
        </w:rPr>
        <w:t>економічних</w:t>
      </w:r>
      <w:proofErr w:type="spellEnd"/>
      <w:r w:rsidRPr="00231E8A">
        <w:rPr>
          <w:bCs/>
          <w:sz w:val="28"/>
          <w:lang w:val="en-US" w:eastAsia="zh-CN"/>
        </w:rPr>
        <w:t xml:space="preserve"> </w:t>
      </w:r>
      <w:proofErr w:type="spellStart"/>
      <w:r w:rsidRPr="00231E8A">
        <w:rPr>
          <w:bCs/>
          <w:sz w:val="28"/>
          <w:lang w:val="ru-RU" w:eastAsia="zh-CN"/>
        </w:rPr>
        <w:t>спеціальностей</w:t>
      </w:r>
      <w:proofErr w:type="spellEnd"/>
      <w:r w:rsidRPr="00231E8A">
        <w:rPr>
          <w:bCs/>
          <w:sz w:val="28"/>
          <w:lang w:val="en-US" w:eastAsia="zh-CN"/>
        </w:rPr>
        <w:t xml:space="preserve"> </w:t>
      </w:r>
      <w:r w:rsidRPr="00231E8A">
        <w:rPr>
          <w:bCs/>
          <w:sz w:val="28"/>
          <w:lang w:val="ru-RU" w:eastAsia="zh-CN"/>
        </w:rPr>
        <w:t>ВНЗ</w:t>
      </w:r>
      <w:r w:rsidR="00231E8A" w:rsidRPr="00231E8A">
        <w:rPr>
          <w:bCs/>
          <w:sz w:val="28"/>
          <w:lang w:val="en-US" w:eastAsia="zh-CN"/>
        </w:rPr>
        <w:t xml:space="preserve"> </w:t>
      </w:r>
      <w:r w:rsidRPr="00231E8A">
        <w:rPr>
          <w:bCs/>
          <w:sz w:val="28"/>
          <w:lang w:val="en-US" w:eastAsia="zh-CN"/>
        </w:rPr>
        <w:t xml:space="preserve">/ </w:t>
      </w:r>
      <w:r w:rsidRPr="00231E8A">
        <w:rPr>
          <w:bCs/>
          <w:sz w:val="28"/>
          <w:lang w:val="ru-RU" w:eastAsia="zh-CN"/>
        </w:rPr>
        <w:t>Н</w:t>
      </w:r>
      <w:r w:rsidRPr="00231E8A">
        <w:rPr>
          <w:bCs/>
          <w:sz w:val="28"/>
          <w:lang w:val="en-US" w:eastAsia="zh-CN"/>
        </w:rPr>
        <w:t>.</w:t>
      </w:r>
      <w:r w:rsidRPr="00231E8A">
        <w:rPr>
          <w:bCs/>
          <w:sz w:val="28"/>
          <w:lang w:val="ru-RU" w:eastAsia="zh-CN"/>
        </w:rPr>
        <w:t>С</w:t>
      </w:r>
      <w:r w:rsidRPr="00231E8A">
        <w:rPr>
          <w:bCs/>
          <w:sz w:val="28"/>
          <w:lang w:val="en-US" w:eastAsia="zh-CN"/>
        </w:rPr>
        <w:t xml:space="preserve">. </w:t>
      </w:r>
      <w:r w:rsidRPr="00231E8A">
        <w:rPr>
          <w:bCs/>
          <w:sz w:val="28"/>
          <w:lang w:val="ru-RU" w:eastAsia="zh-CN"/>
        </w:rPr>
        <w:t>Лиса</w:t>
      </w:r>
      <w:r w:rsidRPr="00231E8A">
        <w:rPr>
          <w:bCs/>
          <w:sz w:val="28"/>
          <w:lang w:val="en-US" w:eastAsia="zh-CN"/>
        </w:rPr>
        <w:t xml:space="preserve">, </w:t>
      </w:r>
      <w:r w:rsidRPr="00231E8A">
        <w:rPr>
          <w:bCs/>
          <w:sz w:val="28"/>
          <w:lang w:val="ru-RU" w:eastAsia="zh-CN"/>
        </w:rPr>
        <w:t>І</w:t>
      </w:r>
      <w:r w:rsidRPr="00231E8A">
        <w:rPr>
          <w:bCs/>
          <w:sz w:val="28"/>
          <w:lang w:val="en-US" w:eastAsia="zh-CN"/>
        </w:rPr>
        <w:t>.</w:t>
      </w:r>
      <w:r w:rsidRPr="00231E8A">
        <w:rPr>
          <w:bCs/>
          <w:sz w:val="28"/>
          <w:lang w:val="ru-RU" w:eastAsia="zh-CN"/>
        </w:rPr>
        <w:t>О</w:t>
      </w:r>
      <w:r w:rsidRPr="00231E8A">
        <w:rPr>
          <w:bCs/>
          <w:sz w:val="28"/>
          <w:lang w:val="en-US" w:eastAsia="zh-CN"/>
        </w:rPr>
        <w:t xml:space="preserve">. </w:t>
      </w:r>
      <w:proofErr w:type="spellStart"/>
      <w:r w:rsidRPr="00231E8A">
        <w:rPr>
          <w:bCs/>
          <w:sz w:val="28"/>
          <w:lang w:val="ru-RU" w:eastAsia="zh-CN"/>
        </w:rPr>
        <w:t>Стешин</w:t>
      </w:r>
      <w:proofErr w:type="spellEnd"/>
      <w:r w:rsidRPr="00231E8A">
        <w:rPr>
          <w:bCs/>
          <w:sz w:val="28"/>
          <w:lang w:val="en-US" w:eastAsia="zh-CN"/>
        </w:rPr>
        <w:t xml:space="preserve">, </w:t>
      </w:r>
      <w:r w:rsidRPr="00231E8A">
        <w:rPr>
          <w:bCs/>
          <w:sz w:val="28"/>
          <w:lang w:val="ru-RU" w:eastAsia="zh-CN"/>
        </w:rPr>
        <w:t>О</w:t>
      </w:r>
      <w:r w:rsidRPr="00231E8A">
        <w:rPr>
          <w:bCs/>
          <w:sz w:val="28"/>
          <w:lang w:val="en-US" w:eastAsia="zh-CN"/>
        </w:rPr>
        <w:t>.</w:t>
      </w:r>
      <w:r w:rsidRPr="00231E8A">
        <w:rPr>
          <w:bCs/>
          <w:sz w:val="28"/>
          <w:lang w:val="ru-RU" w:eastAsia="zh-CN"/>
        </w:rPr>
        <w:t>В</w:t>
      </w:r>
      <w:r w:rsidRPr="00231E8A">
        <w:rPr>
          <w:bCs/>
          <w:sz w:val="28"/>
          <w:lang w:val="en-US" w:eastAsia="zh-CN"/>
        </w:rPr>
        <w:t xml:space="preserve">. </w:t>
      </w:r>
      <w:proofErr w:type="spellStart"/>
      <w:r w:rsidRPr="00231E8A">
        <w:rPr>
          <w:bCs/>
          <w:sz w:val="28"/>
          <w:lang w:val="ru-RU" w:eastAsia="zh-CN"/>
        </w:rPr>
        <w:t>Семенів</w:t>
      </w:r>
      <w:proofErr w:type="spellEnd"/>
      <w:r w:rsidRPr="00231E8A">
        <w:rPr>
          <w:bCs/>
          <w:sz w:val="28"/>
          <w:lang w:val="en-US" w:eastAsia="zh-CN"/>
        </w:rPr>
        <w:t xml:space="preserve">. – </w:t>
      </w:r>
      <w:r w:rsidRPr="00231E8A">
        <w:rPr>
          <w:bCs/>
          <w:sz w:val="28"/>
          <w:lang w:val="ru-RU" w:eastAsia="zh-CN"/>
        </w:rPr>
        <w:t>Т</w:t>
      </w:r>
      <w:r w:rsidRPr="00231E8A">
        <w:rPr>
          <w:bCs/>
          <w:sz w:val="28"/>
          <w:lang w:val="en-US" w:eastAsia="zh-CN"/>
        </w:rPr>
        <w:t xml:space="preserve">.: </w:t>
      </w:r>
      <w:proofErr w:type="spellStart"/>
      <w:r w:rsidRPr="00231E8A">
        <w:rPr>
          <w:bCs/>
          <w:sz w:val="28"/>
          <w:lang w:val="ru-RU" w:eastAsia="zh-CN"/>
        </w:rPr>
        <w:t>Економічна</w:t>
      </w:r>
      <w:proofErr w:type="spellEnd"/>
      <w:r w:rsidRPr="00231E8A">
        <w:rPr>
          <w:bCs/>
          <w:sz w:val="28"/>
          <w:lang w:val="en-US" w:eastAsia="zh-CN"/>
        </w:rPr>
        <w:t xml:space="preserve"> </w:t>
      </w:r>
      <w:r w:rsidRPr="00231E8A">
        <w:rPr>
          <w:bCs/>
          <w:sz w:val="28"/>
          <w:lang w:val="ru-RU" w:eastAsia="zh-CN"/>
        </w:rPr>
        <w:t>думка</w:t>
      </w:r>
      <w:r w:rsidRPr="00231E8A">
        <w:rPr>
          <w:bCs/>
          <w:sz w:val="28"/>
          <w:lang w:val="en-US" w:eastAsia="zh-CN"/>
        </w:rPr>
        <w:t>, 2006. –</w:t>
      </w:r>
      <w:r w:rsidR="00231E8A" w:rsidRPr="00231E8A">
        <w:rPr>
          <w:bCs/>
          <w:sz w:val="28"/>
          <w:lang w:val="en-US" w:eastAsia="zh-CN"/>
        </w:rPr>
        <w:t xml:space="preserve"> </w:t>
      </w:r>
      <w:r w:rsidRPr="00231E8A">
        <w:rPr>
          <w:bCs/>
          <w:sz w:val="28"/>
          <w:lang w:val="en-US" w:eastAsia="zh-CN"/>
        </w:rPr>
        <w:t>413 с.</w:t>
      </w:r>
    </w:p>
    <w:p w:rsidR="002D1035" w:rsidRPr="000A1B0E"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31E8A">
        <w:rPr>
          <w:bCs/>
          <w:sz w:val="28"/>
          <w:lang w:val="ru-RU" w:eastAsia="zh-CN"/>
        </w:rPr>
        <w:t>Льлюкун</w:t>
      </w:r>
      <w:proofErr w:type="spellEnd"/>
      <w:r w:rsidRPr="000A1B0E">
        <w:rPr>
          <w:bCs/>
          <w:sz w:val="28"/>
          <w:lang w:val="ru-RU" w:eastAsia="zh-CN"/>
        </w:rPr>
        <w:t xml:space="preserve"> </w:t>
      </w:r>
      <w:r w:rsidRPr="00231E8A">
        <w:rPr>
          <w:bCs/>
          <w:sz w:val="28"/>
          <w:lang w:val="ru-RU" w:eastAsia="zh-CN"/>
        </w:rPr>
        <w:t>Н</w:t>
      </w:r>
      <w:r w:rsidRPr="000A1B0E">
        <w:rPr>
          <w:bCs/>
          <w:sz w:val="28"/>
          <w:lang w:val="ru-RU" w:eastAsia="zh-CN"/>
        </w:rPr>
        <w:t>.</w:t>
      </w:r>
      <w:r w:rsidRPr="00231E8A">
        <w:rPr>
          <w:bCs/>
          <w:sz w:val="28"/>
          <w:lang w:val="ru-RU" w:eastAsia="zh-CN"/>
        </w:rPr>
        <w:t>А</w:t>
      </w:r>
      <w:r w:rsidRPr="000A1B0E">
        <w:rPr>
          <w:bCs/>
          <w:sz w:val="28"/>
          <w:lang w:val="ru-RU" w:eastAsia="zh-CN"/>
        </w:rPr>
        <w:t xml:space="preserve">. </w:t>
      </w:r>
      <w:proofErr w:type="spellStart"/>
      <w:r w:rsidRPr="00231E8A">
        <w:rPr>
          <w:bCs/>
          <w:sz w:val="28"/>
          <w:lang w:val="ru-RU" w:eastAsia="zh-CN"/>
        </w:rPr>
        <w:t>Ділова</w:t>
      </w:r>
      <w:proofErr w:type="spellEnd"/>
      <w:r w:rsidRPr="000A1B0E">
        <w:rPr>
          <w:bCs/>
          <w:sz w:val="28"/>
          <w:lang w:val="ru-RU" w:eastAsia="zh-CN"/>
        </w:rPr>
        <w:t xml:space="preserve"> </w:t>
      </w:r>
      <w:proofErr w:type="spellStart"/>
      <w:r w:rsidRPr="00231E8A">
        <w:rPr>
          <w:bCs/>
          <w:sz w:val="28"/>
          <w:lang w:val="ru-RU" w:eastAsia="zh-CN"/>
        </w:rPr>
        <w:t>англійська</w:t>
      </w:r>
      <w:proofErr w:type="spellEnd"/>
      <w:r w:rsidRPr="000A1B0E">
        <w:rPr>
          <w:bCs/>
          <w:sz w:val="28"/>
          <w:lang w:val="ru-RU" w:eastAsia="zh-CN"/>
        </w:rPr>
        <w:t xml:space="preserve"> </w:t>
      </w:r>
      <w:proofErr w:type="spellStart"/>
      <w:r w:rsidRPr="00231E8A">
        <w:rPr>
          <w:bCs/>
          <w:sz w:val="28"/>
          <w:lang w:val="ru-RU" w:eastAsia="zh-CN"/>
        </w:rPr>
        <w:t>мова</w:t>
      </w:r>
      <w:proofErr w:type="spellEnd"/>
      <w:r w:rsidRPr="000A1B0E">
        <w:rPr>
          <w:bCs/>
          <w:sz w:val="28"/>
          <w:lang w:val="ru-RU" w:eastAsia="zh-CN"/>
        </w:rPr>
        <w:t xml:space="preserve">: </w:t>
      </w:r>
      <w:proofErr w:type="spellStart"/>
      <w:r w:rsidRPr="00231E8A">
        <w:rPr>
          <w:bCs/>
          <w:sz w:val="28"/>
          <w:lang w:val="ru-RU" w:eastAsia="zh-CN"/>
        </w:rPr>
        <w:t>Навч</w:t>
      </w:r>
      <w:proofErr w:type="spellEnd"/>
      <w:r w:rsidRPr="000A1B0E">
        <w:rPr>
          <w:bCs/>
          <w:sz w:val="28"/>
          <w:lang w:val="ru-RU" w:eastAsia="zh-CN"/>
        </w:rPr>
        <w:t xml:space="preserve">. </w:t>
      </w:r>
      <w:proofErr w:type="spellStart"/>
      <w:r w:rsidRPr="00231E8A">
        <w:rPr>
          <w:bCs/>
          <w:sz w:val="28"/>
          <w:lang w:val="ru-RU" w:eastAsia="zh-CN"/>
        </w:rPr>
        <w:t>посібник</w:t>
      </w:r>
      <w:proofErr w:type="spellEnd"/>
      <w:r w:rsidRPr="000A1B0E">
        <w:rPr>
          <w:bCs/>
          <w:sz w:val="28"/>
          <w:lang w:val="ru-RU" w:eastAsia="zh-CN"/>
        </w:rPr>
        <w:t xml:space="preserve"> </w:t>
      </w:r>
      <w:r w:rsidRPr="00231E8A">
        <w:rPr>
          <w:bCs/>
          <w:sz w:val="28"/>
          <w:lang w:val="ru-RU" w:eastAsia="zh-CN"/>
        </w:rPr>
        <w:t>для</w:t>
      </w:r>
      <w:r w:rsidRPr="000A1B0E">
        <w:rPr>
          <w:bCs/>
          <w:sz w:val="28"/>
          <w:lang w:val="ru-RU" w:eastAsia="zh-CN"/>
        </w:rPr>
        <w:t xml:space="preserve"> </w:t>
      </w:r>
      <w:proofErr w:type="spellStart"/>
      <w:r w:rsidRPr="00231E8A">
        <w:rPr>
          <w:bCs/>
          <w:sz w:val="28"/>
          <w:lang w:val="ru-RU" w:eastAsia="zh-CN"/>
        </w:rPr>
        <w:t>студентів</w:t>
      </w:r>
      <w:proofErr w:type="spellEnd"/>
      <w:r w:rsidR="00231E8A" w:rsidRPr="000A1B0E">
        <w:rPr>
          <w:bCs/>
          <w:sz w:val="28"/>
          <w:lang w:val="ru-RU" w:eastAsia="zh-CN"/>
        </w:rPr>
        <w:t xml:space="preserve"> </w:t>
      </w:r>
      <w:proofErr w:type="spellStart"/>
      <w:r w:rsidRPr="00231E8A">
        <w:rPr>
          <w:bCs/>
          <w:sz w:val="28"/>
          <w:lang w:val="ru-RU" w:eastAsia="zh-CN"/>
        </w:rPr>
        <w:t>економічних</w:t>
      </w:r>
      <w:proofErr w:type="spellEnd"/>
      <w:r w:rsidRPr="000A1B0E">
        <w:rPr>
          <w:bCs/>
          <w:sz w:val="28"/>
          <w:lang w:val="ru-RU" w:eastAsia="zh-CN"/>
        </w:rPr>
        <w:t xml:space="preserve"> </w:t>
      </w:r>
      <w:proofErr w:type="spellStart"/>
      <w:r w:rsidRPr="00231E8A">
        <w:rPr>
          <w:bCs/>
          <w:sz w:val="28"/>
          <w:lang w:val="ru-RU" w:eastAsia="zh-CN"/>
        </w:rPr>
        <w:t>спеціальностей</w:t>
      </w:r>
      <w:proofErr w:type="spellEnd"/>
      <w:r w:rsidRPr="000A1B0E">
        <w:rPr>
          <w:bCs/>
          <w:sz w:val="28"/>
          <w:lang w:val="ru-RU" w:eastAsia="zh-CN"/>
        </w:rPr>
        <w:t xml:space="preserve"> / </w:t>
      </w:r>
      <w:r w:rsidRPr="00231E8A">
        <w:rPr>
          <w:bCs/>
          <w:sz w:val="28"/>
          <w:lang w:val="ru-RU" w:eastAsia="zh-CN"/>
        </w:rPr>
        <w:t>Н</w:t>
      </w:r>
      <w:r w:rsidRPr="000A1B0E">
        <w:rPr>
          <w:bCs/>
          <w:sz w:val="28"/>
          <w:lang w:val="ru-RU" w:eastAsia="zh-CN"/>
        </w:rPr>
        <w:t>.</w:t>
      </w:r>
      <w:r w:rsidRPr="00231E8A">
        <w:rPr>
          <w:bCs/>
          <w:sz w:val="28"/>
          <w:lang w:val="ru-RU" w:eastAsia="zh-CN"/>
        </w:rPr>
        <w:t>А</w:t>
      </w:r>
      <w:r w:rsidRPr="000A1B0E">
        <w:rPr>
          <w:bCs/>
          <w:sz w:val="28"/>
          <w:lang w:val="ru-RU" w:eastAsia="zh-CN"/>
        </w:rPr>
        <w:t xml:space="preserve">. </w:t>
      </w:r>
      <w:proofErr w:type="spellStart"/>
      <w:r w:rsidRPr="00231E8A">
        <w:rPr>
          <w:bCs/>
          <w:sz w:val="28"/>
          <w:lang w:val="ru-RU" w:eastAsia="zh-CN"/>
        </w:rPr>
        <w:t>Льлюкун</w:t>
      </w:r>
      <w:proofErr w:type="spellEnd"/>
      <w:r w:rsidRPr="000A1B0E">
        <w:rPr>
          <w:bCs/>
          <w:sz w:val="28"/>
          <w:lang w:val="ru-RU" w:eastAsia="zh-CN"/>
        </w:rPr>
        <w:t xml:space="preserve">. – </w:t>
      </w:r>
      <w:proofErr w:type="spellStart"/>
      <w:r w:rsidRPr="00231E8A">
        <w:rPr>
          <w:bCs/>
          <w:sz w:val="28"/>
          <w:lang w:val="ru-RU" w:eastAsia="zh-CN"/>
        </w:rPr>
        <w:t>Хмельницький</w:t>
      </w:r>
      <w:proofErr w:type="spellEnd"/>
      <w:r w:rsidRPr="000A1B0E">
        <w:rPr>
          <w:bCs/>
          <w:sz w:val="28"/>
          <w:lang w:val="ru-RU" w:eastAsia="zh-CN"/>
        </w:rPr>
        <w:t xml:space="preserve">: </w:t>
      </w:r>
      <w:r w:rsidRPr="00231E8A">
        <w:rPr>
          <w:bCs/>
          <w:sz w:val="28"/>
          <w:lang w:val="ru-RU" w:eastAsia="zh-CN"/>
        </w:rPr>
        <w:t>ХНУ</w:t>
      </w:r>
      <w:r w:rsidRPr="000A1B0E">
        <w:rPr>
          <w:bCs/>
          <w:sz w:val="28"/>
          <w:lang w:val="ru-RU" w:eastAsia="zh-CN"/>
        </w:rPr>
        <w:t>,</w:t>
      </w:r>
      <w:r w:rsidR="00231E8A" w:rsidRPr="000A1B0E">
        <w:rPr>
          <w:bCs/>
          <w:sz w:val="28"/>
          <w:lang w:val="ru-RU" w:eastAsia="zh-CN"/>
        </w:rPr>
        <w:t xml:space="preserve"> </w:t>
      </w:r>
      <w:r w:rsidRPr="000A1B0E">
        <w:rPr>
          <w:bCs/>
          <w:sz w:val="28"/>
          <w:lang w:val="ru-RU" w:eastAsia="zh-CN"/>
        </w:rPr>
        <w:t>2005. – 254 с.</w:t>
      </w:r>
    </w:p>
    <w:p w:rsidR="00231E8A" w:rsidRPr="000A1B0E" w:rsidRDefault="00231E8A" w:rsidP="000B468D">
      <w:pPr>
        <w:pStyle w:val="af"/>
        <w:numPr>
          <w:ilvl w:val="0"/>
          <w:numId w:val="8"/>
        </w:numPr>
        <w:tabs>
          <w:tab w:val="left" w:pos="1276"/>
        </w:tabs>
        <w:spacing w:line="360" w:lineRule="auto"/>
        <w:ind w:left="0" w:firstLine="709"/>
        <w:jc w:val="both"/>
        <w:rPr>
          <w:bCs/>
          <w:sz w:val="28"/>
          <w:lang w:val="ru-RU" w:eastAsia="zh-CN"/>
        </w:rPr>
      </w:pPr>
      <w:r w:rsidRPr="00231E8A">
        <w:rPr>
          <w:bCs/>
          <w:sz w:val="28"/>
          <w:lang w:eastAsia="zh-CN"/>
        </w:rPr>
        <w:t>М</w:t>
      </w:r>
      <w:proofErr w:type="spellStart"/>
      <w:r w:rsidR="002D1035" w:rsidRPr="00231E8A">
        <w:rPr>
          <w:bCs/>
          <w:sz w:val="28"/>
          <w:lang w:val="ru-RU" w:eastAsia="zh-CN"/>
        </w:rPr>
        <w:t>ильнікова</w:t>
      </w:r>
      <w:proofErr w:type="spellEnd"/>
      <w:r w:rsidR="002D1035" w:rsidRPr="000A1B0E">
        <w:rPr>
          <w:bCs/>
          <w:sz w:val="28"/>
          <w:lang w:val="ru-RU" w:eastAsia="zh-CN"/>
        </w:rPr>
        <w:t xml:space="preserve"> </w:t>
      </w:r>
      <w:r w:rsidR="002D1035" w:rsidRPr="00231E8A">
        <w:rPr>
          <w:bCs/>
          <w:sz w:val="28"/>
          <w:lang w:val="ru-RU" w:eastAsia="zh-CN"/>
        </w:rPr>
        <w:t>В</w:t>
      </w:r>
      <w:r w:rsidR="002D1035" w:rsidRPr="000A1B0E">
        <w:rPr>
          <w:bCs/>
          <w:sz w:val="28"/>
          <w:lang w:val="ru-RU" w:eastAsia="zh-CN"/>
        </w:rPr>
        <w:t xml:space="preserve">. </w:t>
      </w:r>
      <w:r w:rsidR="002D1035" w:rsidRPr="00231E8A">
        <w:rPr>
          <w:bCs/>
          <w:sz w:val="28"/>
          <w:lang w:val="ru-RU" w:eastAsia="zh-CN"/>
        </w:rPr>
        <w:t>В</w:t>
      </w:r>
      <w:r w:rsidR="002D1035" w:rsidRPr="000A1B0E">
        <w:rPr>
          <w:bCs/>
          <w:sz w:val="28"/>
          <w:lang w:val="ru-RU" w:eastAsia="zh-CN"/>
        </w:rPr>
        <w:t xml:space="preserve">. </w:t>
      </w:r>
      <w:proofErr w:type="spellStart"/>
      <w:r w:rsidR="002D1035" w:rsidRPr="00231E8A">
        <w:rPr>
          <w:bCs/>
          <w:sz w:val="28"/>
          <w:lang w:val="ru-RU" w:eastAsia="zh-CN"/>
        </w:rPr>
        <w:t>Англійська</w:t>
      </w:r>
      <w:proofErr w:type="spellEnd"/>
      <w:r w:rsidR="002D1035" w:rsidRPr="000A1B0E">
        <w:rPr>
          <w:bCs/>
          <w:sz w:val="28"/>
          <w:lang w:val="ru-RU" w:eastAsia="zh-CN"/>
        </w:rPr>
        <w:t xml:space="preserve"> </w:t>
      </w:r>
      <w:proofErr w:type="spellStart"/>
      <w:r w:rsidR="002D1035" w:rsidRPr="00231E8A">
        <w:rPr>
          <w:bCs/>
          <w:sz w:val="28"/>
          <w:lang w:val="ru-RU" w:eastAsia="zh-CN"/>
        </w:rPr>
        <w:t>мова</w:t>
      </w:r>
      <w:proofErr w:type="spellEnd"/>
      <w:r w:rsidR="002D1035" w:rsidRPr="000A1B0E">
        <w:rPr>
          <w:bCs/>
          <w:sz w:val="28"/>
          <w:lang w:val="ru-RU" w:eastAsia="zh-CN"/>
        </w:rPr>
        <w:t xml:space="preserve"> </w:t>
      </w:r>
      <w:proofErr w:type="spellStart"/>
      <w:r w:rsidR="002D1035" w:rsidRPr="00231E8A">
        <w:rPr>
          <w:bCs/>
          <w:sz w:val="28"/>
          <w:lang w:val="ru-RU" w:eastAsia="zh-CN"/>
        </w:rPr>
        <w:t>економіки</w:t>
      </w:r>
      <w:proofErr w:type="spellEnd"/>
      <w:r w:rsidR="002D1035" w:rsidRPr="000A1B0E">
        <w:rPr>
          <w:bCs/>
          <w:sz w:val="28"/>
          <w:lang w:val="ru-RU" w:eastAsia="zh-CN"/>
        </w:rPr>
        <w:t xml:space="preserve">, </w:t>
      </w:r>
      <w:proofErr w:type="spellStart"/>
      <w:r w:rsidR="002D1035" w:rsidRPr="00231E8A">
        <w:rPr>
          <w:bCs/>
          <w:sz w:val="28"/>
          <w:lang w:val="ru-RU" w:eastAsia="zh-CN"/>
        </w:rPr>
        <w:t>фінансів</w:t>
      </w:r>
      <w:proofErr w:type="spellEnd"/>
      <w:r w:rsidR="002D1035" w:rsidRPr="000A1B0E">
        <w:rPr>
          <w:bCs/>
          <w:sz w:val="28"/>
          <w:lang w:val="ru-RU" w:eastAsia="zh-CN"/>
        </w:rPr>
        <w:t xml:space="preserve"> </w:t>
      </w:r>
      <w:r w:rsidR="002D1035" w:rsidRPr="00231E8A">
        <w:rPr>
          <w:bCs/>
          <w:sz w:val="28"/>
          <w:lang w:val="ru-RU" w:eastAsia="zh-CN"/>
        </w:rPr>
        <w:t>та</w:t>
      </w:r>
      <w:r w:rsidR="002D1035" w:rsidRPr="000A1B0E">
        <w:rPr>
          <w:bCs/>
          <w:sz w:val="28"/>
          <w:lang w:val="ru-RU" w:eastAsia="zh-CN"/>
        </w:rPr>
        <w:t xml:space="preserve"> </w:t>
      </w:r>
      <w:proofErr w:type="spellStart"/>
      <w:r w:rsidR="002D1035" w:rsidRPr="00231E8A">
        <w:rPr>
          <w:bCs/>
          <w:sz w:val="28"/>
          <w:lang w:val="ru-RU" w:eastAsia="zh-CN"/>
        </w:rPr>
        <w:t>банківської</w:t>
      </w:r>
      <w:proofErr w:type="spellEnd"/>
      <w:r w:rsidRPr="000A1B0E">
        <w:rPr>
          <w:bCs/>
          <w:sz w:val="28"/>
          <w:lang w:val="ru-RU" w:eastAsia="zh-CN"/>
        </w:rPr>
        <w:t xml:space="preserve"> </w:t>
      </w:r>
      <w:proofErr w:type="spellStart"/>
      <w:r w:rsidR="002D1035" w:rsidRPr="00231E8A">
        <w:rPr>
          <w:bCs/>
          <w:sz w:val="28"/>
          <w:lang w:val="ru-RU" w:eastAsia="zh-CN"/>
        </w:rPr>
        <w:t>справи</w:t>
      </w:r>
      <w:proofErr w:type="spellEnd"/>
      <w:r w:rsidR="002D1035" w:rsidRPr="000A1B0E">
        <w:rPr>
          <w:bCs/>
          <w:sz w:val="28"/>
          <w:lang w:val="ru-RU" w:eastAsia="zh-CN"/>
        </w:rPr>
        <w:t xml:space="preserve"> / </w:t>
      </w:r>
      <w:r w:rsidR="002D1035" w:rsidRPr="00231E8A">
        <w:rPr>
          <w:bCs/>
          <w:sz w:val="28"/>
          <w:lang w:val="ru-RU" w:eastAsia="zh-CN"/>
        </w:rPr>
        <w:t>В</w:t>
      </w:r>
      <w:r w:rsidR="002D1035" w:rsidRPr="000A1B0E">
        <w:rPr>
          <w:bCs/>
          <w:sz w:val="28"/>
          <w:lang w:val="ru-RU" w:eastAsia="zh-CN"/>
        </w:rPr>
        <w:t xml:space="preserve">. </w:t>
      </w:r>
      <w:r w:rsidR="002D1035" w:rsidRPr="00231E8A">
        <w:rPr>
          <w:bCs/>
          <w:sz w:val="28"/>
          <w:lang w:val="ru-RU" w:eastAsia="zh-CN"/>
        </w:rPr>
        <w:t>В</w:t>
      </w:r>
      <w:r w:rsidR="002D1035" w:rsidRPr="000A1B0E">
        <w:rPr>
          <w:bCs/>
          <w:sz w:val="28"/>
          <w:lang w:val="ru-RU" w:eastAsia="zh-CN"/>
        </w:rPr>
        <w:t xml:space="preserve">. </w:t>
      </w:r>
      <w:proofErr w:type="spellStart"/>
      <w:r w:rsidR="002D1035" w:rsidRPr="00231E8A">
        <w:rPr>
          <w:bCs/>
          <w:sz w:val="28"/>
          <w:lang w:val="ru-RU" w:eastAsia="zh-CN"/>
        </w:rPr>
        <w:t>Мильнікова</w:t>
      </w:r>
      <w:proofErr w:type="spellEnd"/>
      <w:r w:rsidR="002D1035" w:rsidRPr="000A1B0E">
        <w:rPr>
          <w:bCs/>
          <w:sz w:val="28"/>
          <w:lang w:val="ru-RU" w:eastAsia="zh-CN"/>
        </w:rPr>
        <w:t xml:space="preserve">. – </w:t>
      </w:r>
      <w:r w:rsidR="002D1035" w:rsidRPr="00231E8A">
        <w:rPr>
          <w:bCs/>
          <w:sz w:val="28"/>
          <w:lang w:val="ru-RU" w:eastAsia="zh-CN"/>
        </w:rPr>
        <w:t>К</w:t>
      </w:r>
      <w:r w:rsidR="002D1035" w:rsidRPr="000A1B0E">
        <w:rPr>
          <w:bCs/>
          <w:sz w:val="28"/>
          <w:lang w:val="ru-RU" w:eastAsia="zh-CN"/>
        </w:rPr>
        <w:t xml:space="preserve">.: </w:t>
      </w:r>
      <w:r w:rsidR="002D1035" w:rsidRPr="00231E8A">
        <w:rPr>
          <w:bCs/>
          <w:sz w:val="28"/>
          <w:lang w:val="ru-RU" w:eastAsia="zh-CN"/>
        </w:rPr>
        <w:t>КНТЕУ</w:t>
      </w:r>
      <w:r w:rsidR="002D1035" w:rsidRPr="000A1B0E">
        <w:rPr>
          <w:bCs/>
          <w:sz w:val="28"/>
          <w:lang w:val="ru-RU" w:eastAsia="zh-CN"/>
        </w:rPr>
        <w:t xml:space="preserve">, 2001. – 261 </w:t>
      </w:r>
      <w:r w:rsidR="002D1035" w:rsidRPr="00231E8A">
        <w:rPr>
          <w:bCs/>
          <w:sz w:val="28"/>
          <w:lang w:val="en-US" w:eastAsia="zh-CN"/>
        </w:rPr>
        <w:t>c</w:t>
      </w:r>
      <w:r w:rsidR="002D1035" w:rsidRPr="000A1B0E">
        <w:rPr>
          <w:bCs/>
          <w:sz w:val="28"/>
          <w:lang w:val="ru-RU" w:eastAsia="zh-CN"/>
        </w:rPr>
        <w:t>.</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r w:rsidRPr="00231E8A">
        <w:rPr>
          <w:bCs/>
          <w:sz w:val="28"/>
          <w:lang w:val="ru-RU" w:eastAsia="zh-CN"/>
        </w:rPr>
        <w:t xml:space="preserve">Михеева Л.П. </w:t>
      </w:r>
      <w:r w:rsidRPr="00231E8A">
        <w:rPr>
          <w:bCs/>
          <w:sz w:val="28"/>
          <w:lang w:val="en-US" w:eastAsia="zh-CN"/>
        </w:rPr>
        <w:t>Business</w:t>
      </w:r>
      <w:r w:rsidRPr="00231E8A">
        <w:rPr>
          <w:bCs/>
          <w:sz w:val="28"/>
          <w:lang w:val="ru-RU" w:eastAsia="zh-CN"/>
        </w:rPr>
        <w:t xml:space="preserve"> &amp; </w:t>
      </w:r>
      <w:r w:rsidRPr="00231E8A">
        <w:rPr>
          <w:bCs/>
          <w:sz w:val="28"/>
          <w:lang w:val="en-US" w:eastAsia="zh-CN"/>
        </w:rPr>
        <w:t>Management</w:t>
      </w:r>
      <w:r w:rsidRPr="00231E8A">
        <w:rPr>
          <w:bCs/>
          <w:sz w:val="28"/>
          <w:lang w:val="ru-RU" w:eastAsia="zh-CN"/>
        </w:rPr>
        <w:t>: Учебное пособие по английскому</w:t>
      </w:r>
      <w:r w:rsidR="00231E8A" w:rsidRPr="00231E8A">
        <w:rPr>
          <w:bCs/>
          <w:sz w:val="28"/>
          <w:lang w:val="ru-RU" w:eastAsia="zh-CN"/>
        </w:rPr>
        <w:t xml:space="preserve"> </w:t>
      </w:r>
      <w:r w:rsidRPr="00231E8A">
        <w:rPr>
          <w:bCs/>
          <w:sz w:val="28"/>
          <w:lang w:val="ru-RU" w:eastAsia="zh-CN"/>
        </w:rPr>
        <w:t xml:space="preserve">языку для студ. </w:t>
      </w:r>
      <w:proofErr w:type="spellStart"/>
      <w:r w:rsidRPr="00231E8A">
        <w:rPr>
          <w:bCs/>
          <w:sz w:val="28"/>
          <w:lang w:val="ru-RU" w:eastAsia="zh-CN"/>
        </w:rPr>
        <w:t>экон</w:t>
      </w:r>
      <w:proofErr w:type="spellEnd"/>
      <w:r w:rsidRPr="00231E8A">
        <w:rPr>
          <w:bCs/>
          <w:sz w:val="28"/>
          <w:lang w:val="ru-RU" w:eastAsia="zh-CN"/>
        </w:rPr>
        <w:t>. спец. Вузов / Л. П. Михеева, Т.А. Ермоленко,</w:t>
      </w:r>
      <w:r w:rsidR="00231E8A" w:rsidRPr="00231E8A">
        <w:rPr>
          <w:bCs/>
          <w:sz w:val="28"/>
          <w:lang w:val="ru-RU" w:eastAsia="zh-CN"/>
        </w:rPr>
        <w:t xml:space="preserve"> </w:t>
      </w:r>
      <w:r w:rsidRPr="00231E8A">
        <w:rPr>
          <w:bCs/>
          <w:sz w:val="28"/>
          <w:lang w:val="ru-RU" w:eastAsia="zh-CN"/>
        </w:rPr>
        <w:t xml:space="preserve">С. А. </w:t>
      </w:r>
      <w:proofErr w:type="spellStart"/>
      <w:r w:rsidRPr="00231E8A">
        <w:rPr>
          <w:bCs/>
          <w:sz w:val="28"/>
          <w:lang w:val="ru-RU" w:eastAsia="zh-CN"/>
        </w:rPr>
        <w:t>Фискович</w:t>
      </w:r>
      <w:proofErr w:type="spellEnd"/>
      <w:r w:rsidRPr="00231E8A">
        <w:rPr>
          <w:bCs/>
          <w:sz w:val="28"/>
          <w:lang w:val="ru-RU" w:eastAsia="zh-CN"/>
        </w:rPr>
        <w:t>. – Новочеркасск, 2001. – 119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31E8A">
        <w:rPr>
          <w:bCs/>
          <w:sz w:val="28"/>
          <w:lang w:val="ru-RU" w:eastAsia="zh-CN"/>
        </w:rPr>
        <w:t>Саакяк</w:t>
      </w:r>
      <w:proofErr w:type="spellEnd"/>
      <w:r w:rsidRPr="00231E8A">
        <w:rPr>
          <w:bCs/>
          <w:sz w:val="28"/>
          <w:lang w:val="ru-RU" w:eastAsia="zh-CN"/>
        </w:rPr>
        <w:t xml:space="preserve"> А. С. Упражнения по грамматике современного английского </w:t>
      </w:r>
      <w:proofErr w:type="spellStart"/>
      <w:r w:rsidRPr="00231E8A">
        <w:rPr>
          <w:bCs/>
          <w:sz w:val="28"/>
          <w:lang w:val="ru-RU" w:eastAsia="zh-CN"/>
        </w:rPr>
        <w:t>язика</w:t>
      </w:r>
      <w:proofErr w:type="spellEnd"/>
      <w:r w:rsidR="00231E8A" w:rsidRPr="00231E8A">
        <w:rPr>
          <w:bCs/>
          <w:sz w:val="28"/>
          <w:lang w:val="ru-RU" w:eastAsia="zh-CN"/>
        </w:rPr>
        <w:t xml:space="preserve"> </w:t>
      </w:r>
      <w:r w:rsidRPr="00231E8A">
        <w:rPr>
          <w:bCs/>
          <w:sz w:val="28"/>
          <w:lang w:val="ru-RU" w:eastAsia="zh-CN"/>
        </w:rPr>
        <w:t xml:space="preserve">/ А. С. </w:t>
      </w:r>
      <w:proofErr w:type="spellStart"/>
      <w:r w:rsidRPr="00231E8A">
        <w:rPr>
          <w:bCs/>
          <w:sz w:val="28"/>
          <w:lang w:val="ru-RU" w:eastAsia="zh-CN"/>
        </w:rPr>
        <w:t>Саакяк</w:t>
      </w:r>
      <w:proofErr w:type="spellEnd"/>
      <w:r w:rsidRPr="00231E8A">
        <w:rPr>
          <w:bCs/>
          <w:sz w:val="28"/>
          <w:lang w:val="ru-RU" w:eastAsia="zh-CN"/>
        </w:rPr>
        <w:t>. – М.: Айрис-пресс, 2004. – 448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31E8A">
        <w:rPr>
          <w:bCs/>
          <w:sz w:val="28"/>
          <w:lang w:val="ru-RU" w:eastAsia="zh-CN"/>
        </w:rPr>
        <w:t>Слухай</w:t>
      </w:r>
      <w:proofErr w:type="spellEnd"/>
      <w:r w:rsidRPr="00231E8A">
        <w:rPr>
          <w:bCs/>
          <w:sz w:val="28"/>
          <w:lang w:val="ru-RU" w:eastAsia="zh-CN"/>
        </w:rPr>
        <w:t xml:space="preserve"> та говори </w:t>
      </w:r>
      <w:proofErr w:type="spellStart"/>
      <w:r w:rsidRPr="00231E8A">
        <w:rPr>
          <w:bCs/>
          <w:sz w:val="28"/>
          <w:lang w:val="ru-RU" w:eastAsia="zh-CN"/>
        </w:rPr>
        <w:t>англійською</w:t>
      </w:r>
      <w:proofErr w:type="spellEnd"/>
      <w:r w:rsidRPr="00231E8A">
        <w:rPr>
          <w:bCs/>
          <w:sz w:val="28"/>
          <w:lang w:val="ru-RU" w:eastAsia="zh-CN"/>
        </w:rPr>
        <w:t xml:space="preserve"> про </w:t>
      </w:r>
      <w:proofErr w:type="spellStart"/>
      <w:r w:rsidRPr="00231E8A">
        <w:rPr>
          <w:bCs/>
          <w:sz w:val="28"/>
          <w:lang w:val="ru-RU" w:eastAsia="zh-CN"/>
        </w:rPr>
        <w:t>економіку</w:t>
      </w:r>
      <w:proofErr w:type="spellEnd"/>
      <w:r w:rsidRPr="00231E8A">
        <w:rPr>
          <w:bCs/>
          <w:sz w:val="28"/>
          <w:lang w:val="ru-RU" w:eastAsia="zh-CN"/>
        </w:rPr>
        <w:t xml:space="preserve">: </w:t>
      </w:r>
      <w:proofErr w:type="spellStart"/>
      <w:r w:rsidRPr="00231E8A">
        <w:rPr>
          <w:bCs/>
          <w:sz w:val="28"/>
          <w:lang w:val="ru-RU" w:eastAsia="zh-CN"/>
        </w:rPr>
        <w:t>Посібник</w:t>
      </w:r>
      <w:proofErr w:type="spellEnd"/>
      <w:r w:rsidRPr="00231E8A">
        <w:rPr>
          <w:bCs/>
          <w:sz w:val="28"/>
          <w:lang w:val="ru-RU" w:eastAsia="zh-CN"/>
        </w:rPr>
        <w:t xml:space="preserve"> з </w:t>
      </w:r>
      <w:proofErr w:type="spellStart"/>
      <w:r w:rsidRPr="00231E8A">
        <w:rPr>
          <w:bCs/>
          <w:sz w:val="28"/>
          <w:lang w:val="ru-RU" w:eastAsia="zh-CN"/>
        </w:rPr>
        <w:t>аудіювання</w:t>
      </w:r>
      <w:proofErr w:type="spellEnd"/>
      <w:r w:rsidRPr="00231E8A">
        <w:rPr>
          <w:bCs/>
          <w:sz w:val="28"/>
          <w:lang w:val="ru-RU" w:eastAsia="zh-CN"/>
        </w:rPr>
        <w:t xml:space="preserve"> для</w:t>
      </w:r>
      <w:r w:rsidR="00231E8A" w:rsidRPr="00231E8A">
        <w:rPr>
          <w:bCs/>
          <w:sz w:val="28"/>
          <w:lang w:val="ru-RU" w:eastAsia="zh-CN"/>
        </w:rPr>
        <w:t xml:space="preserve"> </w:t>
      </w:r>
      <w:r w:rsidRPr="00231E8A">
        <w:rPr>
          <w:bCs/>
          <w:sz w:val="28"/>
          <w:lang w:val="ru-RU" w:eastAsia="zh-CN"/>
        </w:rPr>
        <w:t xml:space="preserve">студ. / Уклад. Р.А. Гаращенко, Н.А. </w:t>
      </w:r>
      <w:proofErr w:type="spellStart"/>
      <w:r w:rsidRPr="00231E8A">
        <w:rPr>
          <w:bCs/>
          <w:sz w:val="28"/>
          <w:lang w:val="ru-RU" w:eastAsia="zh-CN"/>
        </w:rPr>
        <w:t>Мовчанюк</w:t>
      </w:r>
      <w:proofErr w:type="spellEnd"/>
      <w:r w:rsidRPr="00231E8A">
        <w:rPr>
          <w:bCs/>
          <w:sz w:val="28"/>
          <w:lang w:val="ru-RU" w:eastAsia="zh-CN"/>
        </w:rPr>
        <w:t>. – К.: КНЕУ, 2003. – 98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31E8A">
        <w:rPr>
          <w:bCs/>
          <w:sz w:val="28"/>
          <w:lang w:val="ru-RU" w:eastAsia="zh-CN"/>
        </w:rPr>
        <w:t>Сучасна</w:t>
      </w:r>
      <w:proofErr w:type="spellEnd"/>
      <w:r w:rsidRPr="00231E8A">
        <w:rPr>
          <w:bCs/>
          <w:sz w:val="28"/>
          <w:lang w:val="ru-RU" w:eastAsia="zh-CN"/>
        </w:rPr>
        <w:t xml:space="preserve"> </w:t>
      </w:r>
      <w:proofErr w:type="spellStart"/>
      <w:r w:rsidRPr="00231E8A">
        <w:rPr>
          <w:bCs/>
          <w:sz w:val="28"/>
          <w:lang w:val="ru-RU" w:eastAsia="zh-CN"/>
        </w:rPr>
        <w:t>ділова</w:t>
      </w:r>
      <w:proofErr w:type="spellEnd"/>
      <w:r w:rsidRPr="00231E8A">
        <w:rPr>
          <w:bCs/>
          <w:sz w:val="28"/>
          <w:lang w:val="ru-RU" w:eastAsia="zh-CN"/>
        </w:rPr>
        <w:t xml:space="preserve"> </w:t>
      </w:r>
      <w:proofErr w:type="spellStart"/>
      <w:r w:rsidRPr="00231E8A">
        <w:rPr>
          <w:bCs/>
          <w:sz w:val="28"/>
          <w:lang w:val="ru-RU" w:eastAsia="zh-CN"/>
        </w:rPr>
        <w:t>англійська</w:t>
      </w:r>
      <w:proofErr w:type="spellEnd"/>
      <w:r w:rsidRPr="00231E8A">
        <w:rPr>
          <w:bCs/>
          <w:sz w:val="28"/>
          <w:lang w:val="ru-RU" w:eastAsia="zh-CN"/>
        </w:rPr>
        <w:t xml:space="preserve"> </w:t>
      </w:r>
      <w:proofErr w:type="spellStart"/>
      <w:r w:rsidRPr="00231E8A">
        <w:rPr>
          <w:bCs/>
          <w:sz w:val="28"/>
          <w:lang w:val="ru-RU" w:eastAsia="zh-CN"/>
        </w:rPr>
        <w:t>мова</w:t>
      </w:r>
      <w:proofErr w:type="spellEnd"/>
      <w:r w:rsidRPr="00231E8A">
        <w:rPr>
          <w:bCs/>
          <w:sz w:val="28"/>
          <w:lang w:val="ru-RU" w:eastAsia="zh-CN"/>
        </w:rPr>
        <w:t xml:space="preserve">: </w:t>
      </w:r>
      <w:proofErr w:type="spellStart"/>
      <w:r w:rsidRPr="00231E8A">
        <w:rPr>
          <w:bCs/>
          <w:sz w:val="28"/>
          <w:lang w:val="ru-RU" w:eastAsia="zh-CN"/>
        </w:rPr>
        <w:t>навч</w:t>
      </w:r>
      <w:proofErr w:type="spellEnd"/>
      <w:r w:rsidRPr="00231E8A">
        <w:rPr>
          <w:bCs/>
          <w:sz w:val="28"/>
          <w:lang w:val="ru-RU" w:eastAsia="zh-CN"/>
        </w:rPr>
        <w:t xml:space="preserve">. </w:t>
      </w:r>
      <w:proofErr w:type="spellStart"/>
      <w:r w:rsidRPr="00231E8A">
        <w:rPr>
          <w:bCs/>
          <w:sz w:val="28"/>
          <w:lang w:val="ru-RU" w:eastAsia="zh-CN"/>
        </w:rPr>
        <w:t>посіб</w:t>
      </w:r>
      <w:proofErr w:type="spellEnd"/>
      <w:r w:rsidRPr="00231E8A">
        <w:rPr>
          <w:bCs/>
          <w:sz w:val="28"/>
          <w:lang w:val="ru-RU" w:eastAsia="zh-CN"/>
        </w:rPr>
        <w:t xml:space="preserve">. / [уклад. Н. А. </w:t>
      </w:r>
      <w:proofErr w:type="spellStart"/>
      <w:r w:rsidRPr="00231E8A">
        <w:rPr>
          <w:bCs/>
          <w:sz w:val="28"/>
          <w:lang w:val="ru-RU" w:eastAsia="zh-CN"/>
        </w:rPr>
        <w:t>Шамхалова</w:t>
      </w:r>
      <w:proofErr w:type="spellEnd"/>
      <w:r w:rsidRPr="00231E8A">
        <w:rPr>
          <w:bCs/>
          <w:sz w:val="28"/>
          <w:lang w:val="ru-RU" w:eastAsia="zh-CN"/>
        </w:rPr>
        <w:t>]. –</w:t>
      </w:r>
      <w:r w:rsidR="00231E8A" w:rsidRPr="00231E8A">
        <w:rPr>
          <w:bCs/>
          <w:sz w:val="28"/>
          <w:lang w:val="ru-RU" w:eastAsia="zh-CN"/>
        </w:rPr>
        <w:t xml:space="preserve"> </w:t>
      </w:r>
      <w:r w:rsidRPr="00231E8A">
        <w:rPr>
          <w:bCs/>
          <w:sz w:val="28"/>
          <w:lang w:val="ru-RU" w:eastAsia="zh-CN"/>
        </w:rPr>
        <w:t>К.: КНЕУ, 2000. – 164 с.</w:t>
      </w:r>
    </w:p>
    <w:p w:rsidR="002D1035" w:rsidRPr="00231E8A" w:rsidRDefault="002D1035" w:rsidP="000B468D">
      <w:pPr>
        <w:pStyle w:val="af"/>
        <w:numPr>
          <w:ilvl w:val="0"/>
          <w:numId w:val="8"/>
        </w:numPr>
        <w:tabs>
          <w:tab w:val="left" w:pos="1276"/>
        </w:tabs>
        <w:spacing w:line="360" w:lineRule="auto"/>
        <w:ind w:left="0" w:firstLine="709"/>
        <w:jc w:val="both"/>
        <w:rPr>
          <w:bCs/>
          <w:sz w:val="28"/>
          <w:lang w:val="ru-RU" w:eastAsia="zh-CN"/>
        </w:rPr>
      </w:pPr>
      <w:proofErr w:type="spellStart"/>
      <w:r w:rsidRPr="002D1035">
        <w:rPr>
          <w:bCs/>
          <w:sz w:val="28"/>
          <w:lang w:val="ru-RU" w:eastAsia="zh-CN"/>
        </w:rPr>
        <w:lastRenderedPageBreak/>
        <w:t>Хачатурова</w:t>
      </w:r>
      <w:proofErr w:type="spellEnd"/>
      <w:r w:rsidRPr="002D1035">
        <w:rPr>
          <w:bCs/>
          <w:sz w:val="28"/>
          <w:lang w:val="ru-RU" w:eastAsia="zh-CN"/>
        </w:rPr>
        <w:t xml:space="preserve"> М. Ф. Английский язык для деловых контактов /</w:t>
      </w:r>
      <w:r w:rsidR="00231E8A">
        <w:rPr>
          <w:bCs/>
          <w:sz w:val="28"/>
          <w:lang w:val="ru-RU" w:eastAsia="zh-CN"/>
        </w:rPr>
        <w:t xml:space="preserve"> </w:t>
      </w:r>
      <w:r w:rsidRPr="00231E8A">
        <w:rPr>
          <w:bCs/>
          <w:sz w:val="28"/>
          <w:lang w:val="ru-RU" w:eastAsia="zh-CN"/>
        </w:rPr>
        <w:t xml:space="preserve">М. Ф. </w:t>
      </w:r>
      <w:proofErr w:type="spellStart"/>
      <w:r w:rsidRPr="00231E8A">
        <w:rPr>
          <w:bCs/>
          <w:sz w:val="28"/>
          <w:lang w:val="ru-RU" w:eastAsia="zh-CN"/>
        </w:rPr>
        <w:t>Хачатурова</w:t>
      </w:r>
      <w:proofErr w:type="spellEnd"/>
      <w:r w:rsidRPr="00231E8A">
        <w:rPr>
          <w:bCs/>
          <w:sz w:val="28"/>
          <w:lang w:val="ru-RU" w:eastAsia="zh-CN"/>
        </w:rPr>
        <w:t>. – К.: Изд. “Аконит”, 1997. – 266 с.</w:t>
      </w:r>
    </w:p>
    <w:p w:rsidR="00453F87" w:rsidRDefault="00CA2751">
      <w:pPr>
        <w:pStyle w:val="af"/>
        <w:tabs>
          <w:tab w:val="left" w:pos="1635"/>
        </w:tabs>
        <w:spacing w:line="360" w:lineRule="auto"/>
        <w:ind w:left="0" w:firstLine="0"/>
        <w:jc w:val="center"/>
        <w:rPr>
          <w:b/>
          <w:bCs/>
          <w:sz w:val="28"/>
          <w:lang w:eastAsia="zh-CN"/>
        </w:rPr>
      </w:pPr>
      <w:r>
        <w:rPr>
          <w:b/>
          <w:bCs/>
          <w:sz w:val="28"/>
          <w:lang w:eastAsia="zh-CN"/>
        </w:rPr>
        <w:t>Додаткові</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proofErr w:type="spellStart"/>
      <w:r w:rsidRPr="00231E8A">
        <w:rPr>
          <w:bCs/>
          <w:sz w:val="28"/>
          <w:lang w:val="en-US" w:eastAsia="zh-CN"/>
        </w:rPr>
        <w:t>Deresky</w:t>
      </w:r>
      <w:proofErr w:type="spellEnd"/>
      <w:r w:rsidRPr="00231E8A">
        <w:rPr>
          <w:bCs/>
          <w:sz w:val="28"/>
          <w:lang w:val="en-US" w:eastAsia="zh-CN"/>
        </w:rPr>
        <w:t xml:space="preserve"> H. International Management: Managing Across Cultures / H.</w:t>
      </w:r>
      <w:r w:rsidRPr="00231E8A">
        <w:rPr>
          <w:bCs/>
          <w:sz w:val="28"/>
          <w:lang w:eastAsia="zh-CN"/>
        </w:rPr>
        <w:t xml:space="preserve"> </w:t>
      </w:r>
      <w:proofErr w:type="spellStart"/>
      <w:r w:rsidRPr="00231E8A">
        <w:rPr>
          <w:bCs/>
          <w:sz w:val="28"/>
          <w:lang w:val="en-US" w:eastAsia="zh-CN"/>
        </w:rPr>
        <w:t>Deresky</w:t>
      </w:r>
      <w:proofErr w:type="spellEnd"/>
      <w:r w:rsidRPr="00231E8A">
        <w:rPr>
          <w:bCs/>
          <w:sz w:val="28"/>
          <w:lang w:val="en-US" w:eastAsia="zh-CN"/>
        </w:rPr>
        <w:t>. – Addison-Wesley, Reading, MA: 1997. – 159 p.</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proofErr w:type="spellStart"/>
      <w:r w:rsidRPr="00231E8A">
        <w:rPr>
          <w:bCs/>
          <w:sz w:val="28"/>
          <w:lang w:val="en-US" w:eastAsia="zh-CN"/>
        </w:rPr>
        <w:t>Griffen</w:t>
      </w:r>
      <w:proofErr w:type="spellEnd"/>
      <w:r w:rsidRPr="00231E8A">
        <w:rPr>
          <w:bCs/>
          <w:sz w:val="28"/>
          <w:lang w:val="en-US" w:eastAsia="zh-CN"/>
        </w:rPr>
        <w:t xml:space="preserve"> R. International Business: A Managerial Perspective / R. </w:t>
      </w:r>
      <w:proofErr w:type="spellStart"/>
      <w:r w:rsidRPr="00231E8A">
        <w:rPr>
          <w:bCs/>
          <w:sz w:val="28"/>
          <w:lang w:val="en-US" w:eastAsia="zh-CN"/>
        </w:rPr>
        <w:t>Griffen</w:t>
      </w:r>
      <w:proofErr w:type="spellEnd"/>
      <w:r w:rsidRPr="00231E8A">
        <w:rPr>
          <w:bCs/>
          <w:sz w:val="28"/>
          <w:lang w:val="en-US" w:eastAsia="zh-CN"/>
        </w:rPr>
        <w:t>, M.</w:t>
      </w:r>
      <w:r w:rsidRPr="00231E8A">
        <w:rPr>
          <w:bCs/>
          <w:sz w:val="28"/>
          <w:lang w:eastAsia="zh-CN"/>
        </w:rPr>
        <w:t xml:space="preserve"> </w:t>
      </w:r>
      <w:proofErr w:type="spellStart"/>
      <w:r w:rsidRPr="00231E8A">
        <w:rPr>
          <w:bCs/>
          <w:sz w:val="28"/>
          <w:lang w:val="en-US" w:eastAsia="zh-CN"/>
        </w:rPr>
        <w:t>Pustay</w:t>
      </w:r>
      <w:proofErr w:type="spellEnd"/>
      <w:r w:rsidRPr="00231E8A">
        <w:rPr>
          <w:bCs/>
          <w:sz w:val="28"/>
          <w:lang w:val="en-US" w:eastAsia="zh-CN"/>
        </w:rPr>
        <w:t>. – Addison-Wesley, Reading, MA: 1996. – 142 p.</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r w:rsidRPr="00231E8A">
        <w:rPr>
          <w:bCs/>
          <w:sz w:val="28"/>
          <w:lang w:val="en-US" w:eastAsia="zh-CN"/>
        </w:rPr>
        <w:t xml:space="preserve">Hodgetts R. International Management / R. Hodgetts, F. Luthans. </w:t>
      </w:r>
      <w:r w:rsidRPr="00231E8A">
        <w:rPr>
          <w:bCs/>
          <w:sz w:val="28"/>
          <w:lang w:eastAsia="zh-CN"/>
        </w:rPr>
        <w:t xml:space="preserve">– </w:t>
      </w:r>
      <w:r w:rsidRPr="00231E8A">
        <w:rPr>
          <w:bCs/>
          <w:sz w:val="28"/>
          <w:lang w:val="en-US" w:eastAsia="zh-CN"/>
        </w:rPr>
        <w:t>2nd ed. –</w:t>
      </w:r>
      <w:r w:rsidRPr="00231E8A">
        <w:rPr>
          <w:bCs/>
          <w:sz w:val="28"/>
          <w:lang w:eastAsia="zh-CN"/>
        </w:rPr>
        <w:t xml:space="preserve"> </w:t>
      </w:r>
      <w:r w:rsidRPr="00231E8A">
        <w:rPr>
          <w:bCs/>
          <w:sz w:val="28"/>
          <w:lang w:val="en-US" w:eastAsia="zh-CN"/>
        </w:rPr>
        <w:t>New York: McGraw-Hill., 1994. – 215 p.</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proofErr w:type="spellStart"/>
      <w:r w:rsidRPr="00231E8A">
        <w:rPr>
          <w:bCs/>
          <w:sz w:val="28"/>
          <w:lang w:val="en-US" w:eastAsia="zh-CN"/>
        </w:rPr>
        <w:t>Mascull</w:t>
      </w:r>
      <w:proofErr w:type="spellEnd"/>
      <w:r w:rsidRPr="00231E8A">
        <w:rPr>
          <w:bCs/>
          <w:sz w:val="28"/>
          <w:lang w:val="en-US" w:eastAsia="zh-CN"/>
        </w:rPr>
        <w:t xml:space="preserve"> B. Business Vocabulary in Use / B. </w:t>
      </w:r>
      <w:proofErr w:type="spellStart"/>
      <w:r w:rsidRPr="00231E8A">
        <w:rPr>
          <w:bCs/>
          <w:sz w:val="28"/>
          <w:lang w:val="en-US" w:eastAsia="zh-CN"/>
        </w:rPr>
        <w:t>Mascull</w:t>
      </w:r>
      <w:proofErr w:type="spellEnd"/>
      <w:r w:rsidRPr="00231E8A">
        <w:rPr>
          <w:bCs/>
          <w:sz w:val="28"/>
          <w:lang w:val="en-US" w:eastAsia="zh-CN"/>
        </w:rPr>
        <w:t>. – Cambridge University</w:t>
      </w:r>
      <w:r w:rsidRPr="00231E8A">
        <w:rPr>
          <w:bCs/>
          <w:sz w:val="28"/>
          <w:lang w:eastAsia="zh-CN"/>
        </w:rPr>
        <w:t xml:space="preserve"> </w:t>
      </w:r>
      <w:r w:rsidRPr="00231E8A">
        <w:rPr>
          <w:bCs/>
          <w:sz w:val="28"/>
          <w:lang w:val="en-US" w:eastAsia="zh-CN"/>
        </w:rPr>
        <w:t>Press, 2002. – 172 p.</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r w:rsidRPr="00231E8A">
        <w:rPr>
          <w:bCs/>
          <w:sz w:val="28"/>
          <w:lang w:val="en-US" w:eastAsia="zh-CN"/>
        </w:rPr>
        <w:t>Murphy R. English Grammar in Use / R. Murphy. – 2d ed. – Cambridge</w:t>
      </w:r>
      <w:r w:rsidRPr="00231E8A">
        <w:rPr>
          <w:bCs/>
          <w:sz w:val="28"/>
          <w:lang w:eastAsia="zh-CN"/>
        </w:rPr>
        <w:t xml:space="preserve"> </w:t>
      </w:r>
      <w:r w:rsidRPr="00231E8A">
        <w:rPr>
          <w:bCs/>
          <w:sz w:val="28"/>
          <w:lang w:val="en-US" w:eastAsia="zh-CN"/>
        </w:rPr>
        <w:t>University Press, 1998. – 350 c.</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r w:rsidRPr="00231E8A">
        <w:rPr>
          <w:bCs/>
          <w:sz w:val="28"/>
          <w:lang w:val="en-US" w:eastAsia="zh-CN"/>
        </w:rPr>
        <w:t>Segal S. Business Feel: From the Science of Management to the Philosophy</w:t>
      </w:r>
      <w:r w:rsidRPr="00231E8A">
        <w:rPr>
          <w:bCs/>
          <w:sz w:val="28"/>
          <w:lang w:eastAsia="zh-CN"/>
        </w:rPr>
        <w:t xml:space="preserve"> </w:t>
      </w:r>
      <w:r w:rsidRPr="00231E8A">
        <w:rPr>
          <w:bCs/>
          <w:sz w:val="28"/>
          <w:lang w:val="en-US" w:eastAsia="zh-CN"/>
        </w:rPr>
        <w:t>of Leadership / S. Segal. – Sydney: Palgrave Macmillan, 2004. – 232 p.</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r w:rsidRPr="00231E8A">
        <w:rPr>
          <w:bCs/>
          <w:sz w:val="28"/>
          <w:lang w:val="en-US" w:eastAsia="zh-CN"/>
        </w:rPr>
        <w:t>Soar L. New Headway: Tests / L. Soars, J. Soars. – Oxford University Press,</w:t>
      </w:r>
      <w:r w:rsidRPr="00231E8A">
        <w:rPr>
          <w:bCs/>
          <w:sz w:val="28"/>
          <w:lang w:eastAsia="zh-CN"/>
        </w:rPr>
        <w:t xml:space="preserve"> </w:t>
      </w:r>
      <w:r w:rsidRPr="00231E8A">
        <w:rPr>
          <w:bCs/>
          <w:sz w:val="28"/>
          <w:lang w:val="en-US" w:eastAsia="zh-CN"/>
        </w:rPr>
        <w:t>1998. – 47 p.</w:t>
      </w:r>
    </w:p>
    <w:p w:rsidR="000B468D" w:rsidRPr="00231E8A" w:rsidRDefault="000B468D" w:rsidP="000B468D">
      <w:pPr>
        <w:pStyle w:val="af"/>
        <w:numPr>
          <w:ilvl w:val="0"/>
          <w:numId w:val="15"/>
        </w:numPr>
        <w:tabs>
          <w:tab w:val="left" w:pos="1276"/>
        </w:tabs>
        <w:spacing w:line="360" w:lineRule="auto"/>
        <w:ind w:left="0" w:firstLine="709"/>
        <w:jc w:val="both"/>
        <w:rPr>
          <w:bCs/>
          <w:sz w:val="28"/>
          <w:lang w:val="en-US" w:eastAsia="zh-CN"/>
        </w:rPr>
      </w:pPr>
      <w:r w:rsidRPr="00231E8A">
        <w:rPr>
          <w:bCs/>
          <w:sz w:val="28"/>
          <w:lang w:val="en-US" w:eastAsia="zh-CN"/>
        </w:rPr>
        <w:t xml:space="preserve">Stephen R. Management / R. Stephen, </w:t>
      </w:r>
      <w:proofErr w:type="spellStart"/>
      <w:proofErr w:type="gramStart"/>
      <w:r w:rsidRPr="00231E8A">
        <w:rPr>
          <w:bCs/>
          <w:sz w:val="28"/>
          <w:lang w:val="en-US" w:eastAsia="zh-CN"/>
        </w:rPr>
        <w:t>M.Coulter</w:t>
      </w:r>
      <w:proofErr w:type="spellEnd"/>
      <w:proofErr w:type="gramEnd"/>
      <w:r w:rsidRPr="00231E8A">
        <w:rPr>
          <w:bCs/>
          <w:sz w:val="28"/>
          <w:lang w:val="en-US" w:eastAsia="zh-CN"/>
        </w:rPr>
        <w:t>. – N.Y.: Prentice Hall, 2011.</w:t>
      </w:r>
      <w:r w:rsidRPr="00231E8A">
        <w:rPr>
          <w:bCs/>
          <w:sz w:val="28"/>
          <w:lang w:eastAsia="zh-CN"/>
        </w:rPr>
        <w:t xml:space="preserve"> </w:t>
      </w:r>
      <w:r w:rsidRPr="00231E8A">
        <w:rPr>
          <w:bCs/>
          <w:sz w:val="28"/>
          <w:lang w:val="en-US" w:eastAsia="zh-CN"/>
        </w:rPr>
        <w:t>– 672 p.</w:t>
      </w:r>
    </w:p>
    <w:p w:rsidR="00453F87" w:rsidRDefault="00CA2751">
      <w:pPr>
        <w:pStyle w:val="af"/>
        <w:tabs>
          <w:tab w:val="left" w:pos="1635"/>
        </w:tabs>
        <w:spacing w:line="360" w:lineRule="auto"/>
        <w:ind w:left="0" w:firstLine="0"/>
        <w:jc w:val="center"/>
        <w:rPr>
          <w:b/>
          <w:bCs/>
          <w:sz w:val="28"/>
        </w:rPr>
      </w:pPr>
      <w:r>
        <w:rPr>
          <w:b/>
          <w:bCs/>
          <w:sz w:val="28"/>
        </w:rPr>
        <w:t>Інформаційні ресурси</w:t>
      </w:r>
    </w:p>
    <w:p w:rsidR="00EB5514" w:rsidRPr="00405828" w:rsidRDefault="00EB5514" w:rsidP="00EB5514">
      <w:pPr>
        <w:pStyle w:val="af"/>
        <w:numPr>
          <w:ilvl w:val="0"/>
          <w:numId w:val="16"/>
        </w:numPr>
        <w:tabs>
          <w:tab w:val="left" w:pos="1134"/>
        </w:tabs>
        <w:spacing w:line="360" w:lineRule="auto"/>
        <w:ind w:left="0" w:firstLine="709"/>
        <w:jc w:val="both"/>
        <w:rPr>
          <w:sz w:val="28"/>
          <w:szCs w:val="28"/>
          <w:lang w:eastAsia="ru-RU"/>
        </w:rPr>
      </w:pPr>
      <w:r w:rsidRPr="00405828">
        <w:rPr>
          <w:sz w:val="28"/>
          <w:szCs w:val="28"/>
          <w:lang w:eastAsia="ru-RU"/>
        </w:rPr>
        <w:t xml:space="preserve">Презентації практичного курсу </w:t>
      </w:r>
      <w:r w:rsidRPr="00405828">
        <w:rPr>
          <w:sz w:val="28"/>
          <w:szCs w:val="28"/>
          <w:lang w:val="ru-RU" w:eastAsia="ru-RU"/>
        </w:rPr>
        <w:t>“</w:t>
      </w:r>
      <w:r w:rsidR="00781808">
        <w:rPr>
          <w:sz w:val="28"/>
          <w:szCs w:val="28"/>
          <w:lang w:eastAsia="ru-RU"/>
        </w:rPr>
        <w:t>Іноземна мова</w:t>
      </w:r>
      <w:r w:rsidRPr="00405828">
        <w:rPr>
          <w:sz w:val="28"/>
          <w:szCs w:val="28"/>
          <w:lang w:val="ru-RU" w:eastAsia="ru-RU"/>
        </w:rPr>
        <w:t>”</w:t>
      </w:r>
      <w:r w:rsidRPr="00405828">
        <w:rPr>
          <w:sz w:val="28"/>
          <w:szCs w:val="28"/>
          <w:lang w:eastAsia="ru-RU"/>
        </w:rPr>
        <w:t xml:space="preserve"> (персональний кабінет викладача).</w:t>
      </w:r>
      <w:bookmarkStart w:id="4" w:name="_GoBack"/>
      <w:bookmarkEnd w:id="4"/>
    </w:p>
    <w:p w:rsidR="00EB5514" w:rsidRPr="00405828" w:rsidRDefault="00EB5514" w:rsidP="00EB5514">
      <w:pPr>
        <w:pStyle w:val="af"/>
        <w:numPr>
          <w:ilvl w:val="0"/>
          <w:numId w:val="16"/>
        </w:numPr>
        <w:tabs>
          <w:tab w:val="left" w:pos="1134"/>
        </w:tabs>
        <w:spacing w:line="360" w:lineRule="auto"/>
        <w:ind w:left="0" w:firstLine="709"/>
        <w:jc w:val="both"/>
        <w:rPr>
          <w:sz w:val="28"/>
          <w:szCs w:val="28"/>
          <w:lang w:eastAsia="ru-RU"/>
        </w:rPr>
      </w:pPr>
      <w:r w:rsidRPr="00405828">
        <w:rPr>
          <w:sz w:val="28"/>
          <w:szCs w:val="28"/>
          <w:lang w:eastAsia="ru-RU"/>
        </w:rPr>
        <w:t xml:space="preserve">Тестові завдання курсу </w:t>
      </w:r>
      <w:r w:rsidRPr="00405828">
        <w:rPr>
          <w:sz w:val="28"/>
          <w:szCs w:val="28"/>
          <w:lang w:val="ru-RU" w:eastAsia="ru-RU"/>
        </w:rPr>
        <w:t>“</w:t>
      </w:r>
      <w:r>
        <w:rPr>
          <w:sz w:val="28"/>
          <w:szCs w:val="28"/>
          <w:lang w:eastAsia="ru-RU"/>
        </w:rPr>
        <w:t>Іноземна мова за професійним спрямуванням</w:t>
      </w:r>
      <w:r w:rsidRPr="00405828">
        <w:rPr>
          <w:sz w:val="28"/>
          <w:szCs w:val="28"/>
          <w:lang w:val="ru-RU" w:eastAsia="ru-RU"/>
        </w:rPr>
        <w:t>”</w:t>
      </w:r>
      <w:r w:rsidRPr="00405828">
        <w:rPr>
          <w:sz w:val="28"/>
          <w:szCs w:val="28"/>
          <w:lang w:eastAsia="ru-RU"/>
        </w:rPr>
        <w:t xml:space="preserve">  (внутрішній сайт ВНАУ – Електронна система Сократ).</w:t>
      </w:r>
    </w:p>
    <w:p w:rsidR="00453F87" w:rsidRPr="00EB5514" w:rsidRDefault="00EB5514" w:rsidP="00EB5514">
      <w:pPr>
        <w:pStyle w:val="af"/>
        <w:numPr>
          <w:ilvl w:val="0"/>
          <w:numId w:val="16"/>
        </w:numPr>
        <w:tabs>
          <w:tab w:val="left" w:pos="1134"/>
        </w:tabs>
        <w:spacing w:line="360" w:lineRule="auto"/>
        <w:ind w:left="0" w:firstLine="709"/>
        <w:jc w:val="both"/>
        <w:rPr>
          <w:sz w:val="28"/>
          <w:szCs w:val="28"/>
          <w:lang w:eastAsia="ru-RU"/>
        </w:rPr>
      </w:pPr>
      <w:r w:rsidRPr="00405828">
        <w:rPr>
          <w:sz w:val="28"/>
          <w:szCs w:val="28"/>
          <w:lang w:eastAsia="ru-RU"/>
        </w:rPr>
        <w:t>Методичні розробки (внутрішній сайт ВНАУ – Електронна система Сократ).</w:t>
      </w:r>
    </w:p>
    <w:sectPr w:rsidR="00453F87" w:rsidRPr="00EB5514" w:rsidSect="00FB3020">
      <w:pgSz w:w="11910" w:h="16840"/>
      <w:pgMar w:top="1134" w:right="853" w:bottom="993" w:left="1134" w:header="720" w:footer="72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1F2C4"/>
    <w:multiLevelType w:val="singleLevel"/>
    <w:tmpl w:val="8051F2C4"/>
    <w:lvl w:ilvl="0">
      <w:start w:val="5"/>
      <w:numFmt w:val="decimal"/>
      <w:suff w:val="space"/>
      <w:lvlText w:val="%1."/>
      <w:lvlJc w:val="left"/>
      <w:rPr>
        <w:rFonts w:hint="default"/>
        <w:sz w:val="28"/>
        <w:szCs w:val="28"/>
      </w:rPr>
    </w:lvl>
  </w:abstractNum>
  <w:abstractNum w:abstractNumId="1" w15:restartNumberingAfterBreak="0">
    <w:nsid w:val="9D3AFF45"/>
    <w:multiLevelType w:val="singleLevel"/>
    <w:tmpl w:val="9D3AFF45"/>
    <w:lvl w:ilvl="0">
      <w:start w:val="10"/>
      <w:numFmt w:val="decimal"/>
      <w:suff w:val="space"/>
      <w:lvlText w:val="%1."/>
      <w:lvlJc w:val="left"/>
    </w:lvl>
  </w:abstractNum>
  <w:abstractNum w:abstractNumId="2" w15:restartNumberingAfterBreak="0">
    <w:nsid w:val="EBAEF73F"/>
    <w:multiLevelType w:val="singleLevel"/>
    <w:tmpl w:val="EBAEF73F"/>
    <w:lvl w:ilvl="0">
      <w:start w:val="1"/>
      <w:numFmt w:val="decimal"/>
      <w:suff w:val="space"/>
      <w:lvlText w:val="%1."/>
      <w:lvlJc w:val="left"/>
      <w:rPr>
        <w:rFonts w:hint="default"/>
        <w:color w:val="auto"/>
      </w:rPr>
    </w:lvl>
  </w:abstractNum>
  <w:abstractNum w:abstractNumId="3" w15:restartNumberingAfterBreak="0">
    <w:nsid w:val="029E0C52"/>
    <w:multiLevelType w:val="hybridMultilevel"/>
    <w:tmpl w:val="302EA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677163"/>
    <w:multiLevelType w:val="multilevel"/>
    <w:tmpl w:val="05677163"/>
    <w:lvl w:ilvl="0">
      <w:start w:val="11"/>
      <w:numFmt w:val="decimal"/>
      <w:lvlText w:val="%1."/>
      <w:lvlJc w:val="left"/>
      <w:pPr>
        <w:ind w:left="2093" w:hanging="375"/>
      </w:pPr>
      <w:rPr>
        <w:rFonts w:hint="default"/>
      </w:rPr>
    </w:lvl>
    <w:lvl w:ilvl="1">
      <w:start w:val="1"/>
      <w:numFmt w:val="lowerLetter"/>
      <w:lvlText w:val="%2."/>
      <w:lvlJc w:val="left"/>
      <w:pPr>
        <w:ind w:left="2798" w:hanging="360"/>
      </w:pPr>
    </w:lvl>
    <w:lvl w:ilvl="2">
      <w:start w:val="1"/>
      <w:numFmt w:val="lowerRoman"/>
      <w:lvlText w:val="%3."/>
      <w:lvlJc w:val="right"/>
      <w:pPr>
        <w:ind w:left="3518" w:hanging="180"/>
      </w:pPr>
    </w:lvl>
    <w:lvl w:ilvl="3">
      <w:start w:val="1"/>
      <w:numFmt w:val="decimal"/>
      <w:lvlText w:val="%4."/>
      <w:lvlJc w:val="left"/>
      <w:pPr>
        <w:ind w:left="4238" w:hanging="360"/>
      </w:pPr>
    </w:lvl>
    <w:lvl w:ilvl="4">
      <w:start w:val="1"/>
      <w:numFmt w:val="lowerLetter"/>
      <w:lvlText w:val="%5."/>
      <w:lvlJc w:val="left"/>
      <w:pPr>
        <w:ind w:left="4958" w:hanging="360"/>
      </w:pPr>
    </w:lvl>
    <w:lvl w:ilvl="5">
      <w:start w:val="1"/>
      <w:numFmt w:val="lowerRoman"/>
      <w:lvlText w:val="%6."/>
      <w:lvlJc w:val="right"/>
      <w:pPr>
        <w:ind w:left="5678" w:hanging="180"/>
      </w:pPr>
    </w:lvl>
    <w:lvl w:ilvl="6">
      <w:start w:val="1"/>
      <w:numFmt w:val="decimal"/>
      <w:lvlText w:val="%7."/>
      <w:lvlJc w:val="left"/>
      <w:pPr>
        <w:ind w:left="6398" w:hanging="360"/>
      </w:pPr>
    </w:lvl>
    <w:lvl w:ilvl="7">
      <w:start w:val="1"/>
      <w:numFmt w:val="lowerLetter"/>
      <w:lvlText w:val="%8."/>
      <w:lvlJc w:val="left"/>
      <w:pPr>
        <w:ind w:left="7118" w:hanging="360"/>
      </w:pPr>
    </w:lvl>
    <w:lvl w:ilvl="8">
      <w:start w:val="1"/>
      <w:numFmt w:val="lowerRoman"/>
      <w:lvlText w:val="%9."/>
      <w:lvlJc w:val="right"/>
      <w:pPr>
        <w:ind w:left="7838" w:hanging="180"/>
      </w:pPr>
    </w:lvl>
  </w:abstractNum>
  <w:abstractNum w:abstractNumId="5" w15:restartNumberingAfterBreak="0">
    <w:nsid w:val="0D0E0EC1"/>
    <w:multiLevelType w:val="hybridMultilevel"/>
    <w:tmpl w:val="302EA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3EA2B8"/>
    <w:multiLevelType w:val="singleLevel"/>
    <w:tmpl w:val="153EA2B8"/>
    <w:lvl w:ilvl="0">
      <w:start w:val="1"/>
      <w:numFmt w:val="decimal"/>
      <w:suff w:val="space"/>
      <w:lvlText w:val="%1."/>
      <w:lvlJc w:val="left"/>
      <w:rPr>
        <w:rFonts w:hint="default"/>
        <w:sz w:val="28"/>
        <w:szCs w:val="28"/>
      </w:rPr>
    </w:lvl>
  </w:abstractNum>
  <w:abstractNum w:abstractNumId="7" w15:restartNumberingAfterBreak="0">
    <w:nsid w:val="17C16B6D"/>
    <w:multiLevelType w:val="multilevel"/>
    <w:tmpl w:val="726E40BE"/>
    <w:lvl w:ilvl="0">
      <w:start w:val="1"/>
      <w:numFmt w:val="decimal"/>
      <w:lvlText w:val="%1."/>
      <w:lvlJc w:val="left"/>
      <w:pPr>
        <w:ind w:left="2360" w:hanging="375"/>
      </w:pPr>
      <w:rPr>
        <w:rFonts w:hint="default"/>
      </w:rPr>
    </w:lvl>
    <w:lvl w:ilvl="1">
      <w:start w:val="1"/>
      <w:numFmt w:val="lowerLetter"/>
      <w:lvlText w:val="%2."/>
      <w:lvlJc w:val="left"/>
      <w:pPr>
        <w:ind w:left="3065" w:hanging="360"/>
      </w:pPr>
      <w:rPr>
        <w:rFonts w:hint="default"/>
      </w:rPr>
    </w:lvl>
    <w:lvl w:ilvl="2">
      <w:start w:val="1"/>
      <w:numFmt w:val="lowerRoman"/>
      <w:lvlText w:val="%3."/>
      <w:lvlJc w:val="right"/>
      <w:pPr>
        <w:ind w:left="3785" w:hanging="180"/>
      </w:pPr>
      <w:rPr>
        <w:rFonts w:hint="default"/>
      </w:rPr>
    </w:lvl>
    <w:lvl w:ilvl="3">
      <w:start w:val="1"/>
      <w:numFmt w:val="decimal"/>
      <w:lvlText w:val="%4."/>
      <w:lvlJc w:val="left"/>
      <w:pPr>
        <w:ind w:left="4505" w:hanging="360"/>
      </w:pPr>
      <w:rPr>
        <w:rFonts w:hint="default"/>
      </w:rPr>
    </w:lvl>
    <w:lvl w:ilvl="4">
      <w:start w:val="1"/>
      <w:numFmt w:val="lowerLetter"/>
      <w:lvlText w:val="%5."/>
      <w:lvlJc w:val="left"/>
      <w:pPr>
        <w:ind w:left="5225" w:hanging="360"/>
      </w:pPr>
      <w:rPr>
        <w:rFonts w:hint="default"/>
      </w:rPr>
    </w:lvl>
    <w:lvl w:ilvl="5">
      <w:start w:val="1"/>
      <w:numFmt w:val="lowerRoman"/>
      <w:lvlText w:val="%6."/>
      <w:lvlJc w:val="right"/>
      <w:pPr>
        <w:ind w:left="5945" w:hanging="180"/>
      </w:pPr>
      <w:rPr>
        <w:rFonts w:hint="default"/>
      </w:rPr>
    </w:lvl>
    <w:lvl w:ilvl="6">
      <w:start w:val="1"/>
      <w:numFmt w:val="decimal"/>
      <w:lvlText w:val="%7."/>
      <w:lvlJc w:val="left"/>
      <w:pPr>
        <w:ind w:left="6665" w:hanging="360"/>
      </w:pPr>
      <w:rPr>
        <w:rFonts w:hint="default"/>
      </w:rPr>
    </w:lvl>
    <w:lvl w:ilvl="7">
      <w:start w:val="1"/>
      <w:numFmt w:val="lowerLetter"/>
      <w:lvlText w:val="%8."/>
      <w:lvlJc w:val="left"/>
      <w:pPr>
        <w:ind w:left="7385" w:hanging="360"/>
      </w:pPr>
      <w:rPr>
        <w:rFonts w:hint="default"/>
      </w:rPr>
    </w:lvl>
    <w:lvl w:ilvl="8">
      <w:start w:val="1"/>
      <w:numFmt w:val="lowerRoman"/>
      <w:lvlText w:val="%9."/>
      <w:lvlJc w:val="right"/>
      <w:pPr>
        <w:ind w:left="8105" w:hanging="180"/>
      </w:pPr>
      <w:rPr>
        <w:rFonts w:hint="default"/>
      </w:rPr>
    </w:lvl>
  </w:abstractNum>
  <w:abstractNum w:abstractNumId="8" w15:restartNumberingAfterBreak="0">
    <w:nsid w:val="241A3898"/>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9" w15:restartNumberingAfterBreak="0">
    <w:nsid w:val="281D08FB"/>
    <w:multiLevelType w:val="hybridMultilevel"/>
    <w:tmpl w:val="A79EDD62"/>
    <w:lvl w:ilvl="0" w:tplc="E1E6DDC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53D63"/>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11" w15:restartNumberingAfterBreak="0">
    <w:nsid w:val="36FD3982"/>
    <w:multiLevelType w:val="hybridMultilevel"/>
    <w:tmpl w:val="BB903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45727D"/>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13" w15:restartNumberingAfterBreak="0">
    <w:nsid w:val="46515B14"/>
    <w:multiLevelType w:val="multilevel"/>
    <w:tmpl w:val="726E40BE"/>
    <w:lvl w:ilvl="0">
      <w:start w:val="1"/>
      <w:numFmt w:val="decimal"/>
      <w:lvlText w:val="%1."/>
      <w:lvlJc w:val="left"/>
      <w:pPr>
        <w:ind w:left="2093" w:hanging="375"/>
      </w:pPr>
      <w:rPr>
        <w:rFonts w:hint="default"/>
      </w:rPr>
    </w:lvl>
    <w:lvl w:ilvl="1">
      <w:start w:val="1"/>
      <w:numFmt w:val="lowerLetter"/>
      <w:lvlText w:val="%2."/>
      <w:lvlJc w:val="left"/>
      <w:pPr>
        <w:ind w:left="2798" w:hanging="360"/>
      </w:pPr>
      <w:rPr>
        <w:rFonts w:hint="default"/>
      </w:rPr>
    </w:lvl>
    <w:lvl w:ilvl="2">
      <w:start w:val="1"/>
      <w:numFmt w:val="lowerRoman"/>
      <w:lvlText w:val="%3."/>
      <w:lvlJc w:val="right"/>
      <w:pPr>
        <w:ind w:left="3518" w:hanging="180"/>
      </w:pPr>
      <w:rPr>
        <w:rFonts w:hint="default"/>
      </w:rPr>
    </w:lvl>
    <w:lvl w:ilvl="3">
      <w:start w:val="1"/>
      <w:numFmt w:val="decimal"/>
      <w:lvlText w:val="%4."/>
      <w:lvlJc w:val="left"/>
      <w:pPr>
        <w:ind w:left="4238" w:hanging="360"/>
      </w:pPr>
      <w:rPr>
        <w:rFonts w:hint="default"/>
      </w:rPr>
    </w:lvl>
    <w:lvl w:ilvl="4">
      <w:start w:val="1"/>
      <w:numFmt w:val="lowerLetter"/>
      <w:lvlText w:val="%5."/>
      <w:lvlJc w:val="left"/>
      <w:pPr>
        <w:ind w:left="4958" w:hanging="360"/>
      </w:pPr>
      <w:rPr>
        <w:rFonts w:hint="default"/>
      </w:rPr>
    </w:lvl>
    <w:lvl w:ilvl="5">
      <w:start w:val="1"/>
      <w:numFmt w:val="lowerRoman"/>
      <w:lvlText w:val="%6."/>
      <w:lvlJc w:val="right"/>
      <w:pPr>
        <w:ind w:left="5678" w:hanging="180"/>
      </w:pPr>
      <w:rPr>
        <w:rFonts w:hint="default"/>
      </w:rPr>
    </w:lvl>
    <w:lvl w:ilvl="6">
      <w:start w:val="1"/>
      <w:numFmt w:val="decimal"/>
      <w:lvlText w:val="%7."/>
      <w:lvlJc w:val="left"/>
      <w:pPr>
        <w:ind w:left="6398" w:hanging="360"/>
      </w:pPr>
      <w:rPr>
        <w:rFonts w:hint="default"/>
      </w:rPr>
    </w:lvl>
    <w:lvl w:ilvl="7">
      <w:start w:val="1"/>
      <w:numFmt w:val="lowerLetter"/>
      <w:lvlText w:val="%8."/>
      <w:lvlJc w:val="left"/>
      <w:pPr>
        <w:ind w:left="7118" w:hanging="360"/>
      </w:pPr>
      <w:rPr>
        <w:rFonts w:hint="default"/>
      </w:rPr>
    </w:lvl>
    <w:lvl w:ilvl="8">
      <w:start w:val="1"/>
      <w:numFmt w:val="lowerRoman"/>
      <w:lvlText w:val="%9."/>
      <w:lvlJc w:val="right"/>
      <w:pPr>
        <w:ind w:left="7838" w:hanging="180"/>
      </w:pPr>
      <w:rPr>
        <w:rFonts w:hint="default"/>
      </w:rPr>
    </w:lvl>
  </w:abstractNum>
  <w:abstractNum w:abstractNumId="14" w15:restartNumberingAfterBreak="0">
    <w:nsid w:val="4AA97573"/>
    <w:multiLevelType w:val="multilevel"/>
    <w:tmpl w:val="05677163"/>
    <w:lvl w:ilvl="0">
      <w:start w:val="11"/>
      <w:numFmt w:val="decimal"/>
      <w:lvlText w:val="%1."/>
      <w:lvlJc w:val="left"/>
      <w:pPr>
        <w:ind w:left="2093" w:hanging="375"/>
      </w:pPr>
      <w:rPr>
        <w:rFonts w:hint="default"/>
      </w:rPr>
    </w:lvl>
    <w:lvl w:ilvl="1">
      <w:start w:val="1"/>
      <w:numFmt w:val="lowerLetter"/>
      <w:lvlText w:val="%2."/>
      <w:lvlJc w:val="left"/>
      <w:pPr>
        <w:ind w:left="2798" w:hanging="360"/>
      </w:pPr>
    </w:lvl>
    <w:lvl w:ilvl="2">
      <w:start w:val="1"/>
      <w:numFmt w:val="lowerRoman"/>
      <w:lvlText w:val="%3."/>
      <w:lvlJc w:val="right"/>
      <w:pPr>
        <w:ind w:left="3518" w:hanging="180"/>
      </w:pPr>
    </w:lvl>
    <w:lvl w:ilvl="3">
      <w:start w:val="1"/>
      <w:numFmt w:val="decimal"/>
      <w:lvlText w:val="%4."/>
      <w:lvlJc w:val="left"/>
      <w:pPr>
        <w:ind w:left="4238" w:hanging="360"/>
      </w:pPr>
    </w:lvl>
    <w:lvl w:ilvl="4">
      <w:start w:val="1"/>
      <w:numFmt w:val="lowerLetter"/>
      <w:lvlText w:val="%5."/>
      <w:lvlJc w:val="left"/>
      <w:pPr>
        <w:ind w:left="4958" w:hanging="360"/>
      </w:pPr>
    </w:lvl>
    <w:lvl w:ilvl="5">
      <w:start w:val="1"/>
      <w:numFmt w:val="lowerRoman"/>
      <w:lvlText w:val="%6."/>
      <w:lvlJc w:val="right"/>
      <w:pPr>
        <w:ind w:left="5678" w:hanging="180"/>
      </w:pPr>
    </w:lvl>
    <w:lvl w:ilvl="6">
      <w:start w:val="1"/>
      <w:numFmt w:val="decimal"/>
      <w:lvlText w:val="%7."/>
      <w:lvlJc w:val="left"/>
      <w:pPr>
        <w:ind w:left="6398" w:hanging="360"/>
      </w:pPr>
    </w:lvl>
    <w:lvl w:ilvl="7">
      <w:start w:val="1"/>
      <w:numFmt w:val="lowerLetter"/>
      <w:lvlText w:val="%8."/>
      <w:lvlJc w:val="left"/>
      <w:pPr>
        <w:ind w:left="7118" w:hanging="360"/>
      </w:pPr>
    </w:lvl>
    <w:lvl w:ilvl="8">
      <w:start w:val="1"/>
      <w:numFmt w:val="lowerRoman"/>
      <w:lvlText w:val="%9."/>
      <w:lvlJc w:val="right"/>
      <w:pPr>
        <w:ind w:left="7838" w:hanging="180"/>
      </w:pPr>
    </w:lvl>
  </w:abstractNum>
  <w:abstractNum w:abstractNumId="15" w15:restartNumberingAfterBreak="0">
    <w:nsid w:val="77582D79"/>
    <w:multiLevelType w:val="hybridMultilevel"/>
    <w:tmpl w:val="8A8EF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1"/>
  </w:num>
  <w:num w:numId="4">
    <w:abstractNumId w:val="4"/>
  </w:num>
  <w:num w:numId="5">
    <w:abstractNumId w:val="2"/>
  </w:num>
  <w:num w:numId="6">
    <w:abstractNumId w:val="15"/>
  </w:num>
  <w:num w:numId="7">
    <w:abstractNumId w:val="14"/>
  </w:num>
  <w:num w:numId="8">
    <w:abstractNumId w:val="7"/>
  </w:num>
  <w:num w:numId="9">
    <w:abstractNumId w:val="13"/>
  </w:num>
  <w:num w:numId="10">
    <w:abstractNumId w:val="8"/>
  </w:num>
  <w:num w:numId="11">
    <w:abstractNumId w:val="12"/>
  </w:num>
  <w:num w:numId="12">
    <w:abstractNumId w:val="11"/>
  </w:num>
  <w:num w:numId="13">
    <w:abstractNumId w:val="3"/>
  </w:num>
  <w:num w:numId="14">
    <w:abstractNumId w:val="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w:rsids>
    <w:rsidRoot w:val="003634EB"/>
    <w:rsid w:val="000012AC"/>
    <w:rsid w:val="00011226"/>
    <w:rsid w:val="00011611"/>
    <w:rsid w:val="0004363B"/>
    <w:rsid w:val="00061204"/>
    <w:rsid w:val="00061840"/>
    <w:rsid w:val="000A1AF9"/>
    <w:rsid w:val="000A1B0E"/>
    <w:rsid w:val="000B468D"/>
    <w:rsid w:val="000D2787"/>
    <w:rsid w:val="001270F2"/>
    <w:rsid w:val="001353A3"/>
    <w:rsid w:val="00186619"/>
    <w:rsid w:val="00231E8A"/>
    <w:rsid w:val="002545C1"/>
    <w:rsid w:val="0028093C"/>
    <w:rsid w:val="0028353E"/>
    <w:rsid w:val="002D1035"/>
    <w:rsid w:val="002D5A19"/>
    <w:rsid w:val="002D70C8"/>
    <w:rsid w:val="00305D43"/>
    <w:rsid w:val="00313650"/>
    <w:rsid w:val="00314C37"/>
    <w:rsid w:val="00315374"/>
    <w:rsid w:val="003634EB"/>
    <w:rsid w:val="003737EE"/>
    <w:rsid w:val="00396962"/>
    <w:rsid w:val="003D7059"/>
    <w:rsid w:val="003E7314"/>
    <w:rsid w:val="00453F87"/>
    <w:rsid w:val="00480D3A"/>
    <w:rsid w:val="004876DC"/>
    <w:rsid w:val="00497216"/>
    <w:rsid w:val="004A6B55"/>
    <w:rsid w:val="004B71BB"/>
    <w:rsid w:val="004E6B0C"/>
    <w:rsid w:val="00523230"/>
    <w:rsid w:val="0057738B"/>
    <w:rsid w:val="005D29AB"/>
    <w:rsid w:val="005E50BF"/>
    <w:rsid w:val="005F0A0F"/>
    <w:rsid w:val="00630367"/>
    <w:rsid w:val="00632F34"/>
    <w:rsid w:val="00635EEC"/>
    <w:rsid w:val="00641C19"/>
    <w:rsid w:val="00643B2D"/>
    <w:rsid w:val="00661DE2"/>
    <w:rsid w:val="00667650"/>
    <w:rsid w:val="006A30EF"/>
    <w:rsid w:val="006D4345"/>
    <w:rsid w:val="006E4150"/>
    <w:rsid w:val="00750B3B"/>
    <w:rsid w:val="00770C69"/>
    <w:rsid w:val="00771DB7"/>
    <w:rsid w:val="00781808"/>
    <w:rsid w:val="00790098"/>
    <w:rsid w:val="007D187B"/>
    <w:rsid w:val="00803642"/>
    <w:rsid w:val="008040F2"/>
    <w:rsid w:val="0084052A"/>
    <w:rsid w:val="00871372"/>
    <w:rsid w:val="00893581"/>
    <w:rsid w:val="008B7730"/>
    <w:rsid w:val="008F7A61"/>
    <w:rsid w:val="00930819"/>
    <w:rsid w:val="009336A3"/>
    <w:rsid w:val="009565FB"/>
    <w:rsid w:val="00961425"/>
    <w:rsid w:val="009822E4"/>
    <w:rsid w:val="0099734F"/>
    <w:rsid w:val="009A12D3"/>
    <w:rsid w:val="009B3E95"/>
    <w:rsid w:val="009B482E"/>
    <w:rsid w:val="00A0619A"/>
    <w:rsid w:val="00A0643D"/>
    <w:rsid w:val="00A165E9"/>
    <w:rsid w:val="00A31520"/>
    <w:rsid w:val="00A41755"/>
    <w:rsid w:val="00A805EA"/>
    <w:rsid w:val="00A96FF6"/>
    <w:rsid w:val="00AB2515"/>
    <w:rsid w:val="00AD6498"/>
    <w:rsid w:val="00AE39F2"/>
    <w:rsid w:val="00B33DCA"/>
    <w:rsid w:val="00BA204A"/>
    <w:rsid w:val="00BB2036"/>
    <w:rsid w:val="00C43093"/>
    <w:rsid w:val="00C6338D"/>
    <w:rsid w:val="00C746EC"/>
    <w:rsid w:val="00CA035D"/>
    <w:rsid w:val="00CA2751"/>
    <w:rsid w:val="00CA703E"/>
    <w:rsid w:val="00CC19DA"/>
    <w:rsid w:val="00D16F06"/>
    <w:rsid w:val="00D270FC"/>
    <w:rsid w:val="00D766FB"/>
    <w:rsid w:val="00D9320D"/>
    <w:rsid w:val="00D94856"/>
    <w:rsid w:val="00DA655C"/>
    <w:rsid w:val="00DD0F4C"/>
    <w:rsid w:val="00DD2B5B"/>
    <w:rsid w:val="00DD3599"/>
    <w:rsid w:val="00DD5B24"/>
    <w:rsid w:val="00DE6AA0"/>
    <w:rsid w:val="00E16315"/>
    <w:rsid w:val="00E72333"/>
    <w:rsid w:val="00EA34C9"/>
    <w:rsid w:val="00EA5088"/>
    <w:rsid w:val="00EB1F98"/>
    <w:rsid w:val="00EB5514"/>
    <w:rsid w:val="00EF6645"/>
    <w:rsid w:val="00F820E9"/>
    <w:rsid w:val="00F83E4B"/>
    <w:rsid w:val="00FB3020"/>
    <w:rsid w:val="00FC4B83"/>
    <w:rsid w:val="00FD252D"/>
    <w:rsid w:val="00FE6C27"/>
    <w:rsid w:val="035A0B99"/>
    <w:rsid w:val="07834E52"/>
    <w:rsid w:val="0CB4376F"/>
    <w:rsid w:val="13A95708"/>
    <w:rsid w:val="14662999"/>
    <w:rsid w:val="157D7BD2"/>
    <w:rsid w:val="26411D68"/>
    <w:rsid w:val="3A554430"/>
    <w:rsid w:val="3EB96A0E"/>
    <w:rsid w:val="418F7835"/>
    <w:rsid w:val="43715BF0"/>
    <w:rsid w:val="44152710"/>
    <w:rsid w:val="4BDE767B"/>
    <w:rsid w:val="564753F9"/>
    <w:rsid w:val="5DCB0CD5"/>
    <w:rsid w:val="5E4E42CB"/>
    <w:rsid w:val="6A1D4F3A"/>
    <w:rsid w:val="6D8D037F"/>
    <w:rsid w:val="6DC355FC"/>
    <w:rsid w:val="701301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8753E2C-5010-43C5-AB56-4AB6F65C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eastAsia="Times New Roman"/>
      <w:sz w:val="22"/>
      <w:szCs w:val="22"/>
      <w:lang w:val="uk-UA" w:eastAsia="en-US"/>
    </w:rPr>
  </w:style>
  <w:style w:type="paragraph" w:styleId="1">
    <w:name w:val="heading 1"/>
    <w:basedOn w:val="a"/>
    <w:next w:val="a"/>
    <w:link w:val="10"/>
    <w:uiPriority w:val="99"/>
    <w:qFormat/>
    <w:pPr>
      <w:ind w:left="562"/>
      <w:outlineLvl w:val="0"/>
    </w:pPr>
    <w:rPr>
      <w:b/>
      <w:bCs/>
      <w:sz w:val="28"/>
      <w:szCs w:val="28"/>
    </w:rPr>
  </w:style>
  <w:style w:type="paragraph" w:styleId="2">
    <w:name w:val="heading 2"/>
    <w:basedOn w:val="a"/>
    <w:next w:val="a"/>
    <w:link w:val="20"/>
    <w:semiHidden/>
    <w:unhideWhenUsed/>
    <w:qFormat/>
    <w:pPr>
      <w:keepNext/>
      <w:spacing w:before="240" w:after="60"/>
      <w:outlineLvl w:val="1"/>
    </w:pPr>
    <w:rPr>
      <w:rFonts w:ascii="Cambria" w:hAnsi="Cambria"/>
      <w:b/>
      <w:bCs/>
      <w:i/>
      <w:iCs/>
      <w:sz w:val="28"/>
      <w:szCs w:val="28"/>
    </w:rPr>
  </w:style>
  <w:style w:type="paragraph" w:styleId="3">
    <w:name w:val="heading 3"/>
    <w:basedOn w:val="a"/>
    <w:next w:val="a"/>
    <w:unhideWhenUsed/>
    <w:qFormat/>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uiPriority w:val="99"/>
    <w:semiHidden/>
    <w:unhideWhenUsed/>
    <w:qFormat/>
    <w:rPr>
      <w:color w:val="0000FF"/>
      <w:u w:val="single"/>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uiPriority w:val="99"/>
    <w:qFormat/>
    <w:rPr>
      <w:sz w:val="28"/>
      <w:szCs w:val="28"/>
    </w:rPr>
  </w:style>
  <w:style w:type="paragraph" w:styleId="11">
    <w:name w:val="toc 1"/>
    <w:basedOn w:val="a"/>
    <w:next w:val="a"/>
    <w:uiPriority w:val="1"/>
    <w:qFormat/>
    <w:pPr>
      <w:spacing w:line="368" w:lineRule="exact"/>
      <w:ind w:left="300"/>
    </w:pPr>
    <w:rPr>
      <w:sz w:val="32"/>
      <w:szCs w:val="32"/>
    </w:rPr>
  </w:style>
  <w:style w:type="paragraph" w:styleId="30">
    <w:name w:val="toc 3"/>
    <w:basedOn w:val="a"/>
    <w:next w:val="a"/>
    <w:uiPriority w:val="1"/>
    <w:qFormat/>
    <w:pPr>
      <w:spacing w:line="367" w:lineRule="exact"/>
      <w:ind w:left="1541"/>
    </w:pPr>
    <w:rPr>
      <w:sz w:val="32"/>
      <w:szCs w:val="32"/>
    </w:rPr>
  </w:style>
  <w:style w:type="paragraph" w:styleId="ab">
    <w:name w:val="footer"/>
    <w:basedOn w:val="a"/>
    <w:link w:val="ac"/>
    <w:uiPriority w:val="99"/>
    <w:unhideWhenUsed/>
    <w:qFormat/>
    <w:pPr>
      <w:tabs>
        <w:tab w:val="center" w:pos="4677"/>
        <w:tab w:val="right" w:pos="9355"/>
      </w:tabs>
    </w:pPr>
  </w:style>
  <w:style w:type="paragraph" w:styleId="ad">
    <w:name w:val="Normal (Web)"/>
    <w:uiPriority w:val="99"/>
    <w:semiHidden/>
    <w:unhideWhenUsed/>
    <w:qFormat/>
    <w:pPr>
      <w:spacing w:beforeAutospacing="1" w:afterAutospacing="1"/>
    </w:pPr>
    <w:rPr>
      <w:sz w:val="24"/>
      <w:szCs w:val="24"/>
      <w:lang w:val="en-US" w:eastAsia="zh-CN"/>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99"/>
    <w:qFormat/>
    <w:pPr>
      <w:ind w:left="2002" w:hanging="361"/>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lang w:val="uk-UA"/>
    </w:rPr>
  </w:style>
  <w:style w:type="character" w:customStyle="1" w:styleId="21">
    <w:name w:val="Основной текст (2) + Курсив"/>
    <w:qFormat/>
    <w:rPr>
      <w:rFonts w:ascii="Times New Roman" w:eastAsia="Times New Roman" w:hAnsi="Times New Roman" w:cs="Times New Roman"/>
      <w:i/>
      <w:iCs/>
      <w:color w:val="000000"/>
      <w:spacing w:val="0"/>
      <w:w w:val="100"/>
      <w:position w:val="0"/>
      <w:sz w:val="28"/>
      <w:szCs w:val="28"/>
      <w:u w:val="none"/>
      <w:lang w:val="uk-UA" w:eastAsia="uk-UA" w:bidi="uk-UA"/>
    </w:rPr>
  </w:style>
  <w:style w:type="paragraph" w:customStyle="1" w:styleId="Default">
    <w:name w:val="Default"/>
    <w:qFormat/>
    <w:pPr>
      <w:autoSpaceDE w:val="0"/>
      <w:autoSpaceDN w:val="0"/>
      <w:adjustRightInd w:val="0"/>
    </w:pPr>
    <w:rPr>
      <w:rFonts w:eastAsia="Calibri"/>
      <w:color w:val="000000"/>
      <w:sz w:val="24"/>
      <w:szCs w:val="24"/>
      <w:lang w:val="uk-UA" w:eastAsia="uk-UA"/>
    </w:rPr>
  </w:style>
  <w:style w:type="character" w:customStyle="1" w:styleId="a8">
    <w:name w:val="Верхний колонтитул Знак"/>
    <w:basedOn w:val="a0"/>
    <w:link w:val="a7"/>
    <w:uiPriority w:val="99"/>
    <w:qFormat/>
    <w:rPr>
      <w:rFonts w:ascii="Times New Roman" w:eastAsia="Times New Roman" w:hAnsi="Times New Roman" w:cs="Times New Roman"/>
      <w:lang w:val="uk-UA"/>
    </w:rPr>
  </w:style>
  <w:style w:type="character" w:customStyle="1" w:styleId="ac">
    <w:name w:val="Нижний колонтитул Знак"/>
    <w:basedOn w:val="a0"/>
    <w:link w:val="ab"/>
    <w:uiPriority w:val="99"/>
    <w:qFormat/>
    <w:rPr>
      <w:rFonts w:ascii="Times New Roman" w:eastAsia="Times New Roman" w:hAnsi="Times New Roman" w:cs="Times New Roman"/>
      <w:lang w:val="uk-UA"/>
    </w:rPr>
  </w:style>
  <w:style w:type="character" w:customStyle="1" w:styleId="20">
    <w:name w:val="Заголовок 2 Знак"/>
    <w:basedOn w:val="a0"/>
    <w:link w:val="2"/>
    <w:semiHidden/>
    <w:qFormat/>
    <w:rPr>
      <w:rFonts w:ascii="Cambria" w:eastAsia="Times New Roman" w:hAnsi="Cambria" w:cs="Times New Roman"/>
      <w:b/>
      <w:bCs/>
      <w:i/>
      <w:iCs/>
      <w:sz w:val="28"/>
      <w:szCs w:val="28"/>
      <w:lang w:val="uk-UA"/>
    </w:rPr>
  </w:style>
  <w:style w:type="character" w:customStyle="1" w:styleId="10">
    <w:name w:val="Заголовок 1 Знак"/>
    <w:link w:val="1"/>
    <w:uiPriority w:val="99"/>
    <w:qFormat/>
    <w:rPr>
      <w:rFonts w:ascii="Times New Roman" w:eastAsia="Times New Roman" w:hAnsi="Times New Roman" w:cs="Times New Roman"/>
      <w:b/>
      <w:bCs/>
      <w:sz w:val="28"/>
      <w:szCs w:val="28"/>
      <w:lang w:val="uk-UA"/>
    </w:rPr>
  </w:style>
  <w:style w:type="character" w:customStyle="1" w:styleId="aa">
    <w:name w:val="Основной текст Знак"/>
    <w:link w:val="a9"/>
    <w:uiPriority w:val="99"/>
    <w:qFormat/>
    <w:rPr>
      <w:rFonts w:ascii="Times New Roman" w:eastAsia="Times New Roman" w:hAnsi="Times New Roman" w:cs="Times New Roman"/>
      <w:sz w:val="28"/>
      <w:szCs w:val="28"/>
      <w:lang w:val="uk-UA"/>
    </w:r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val="uk-UA"/>
    </w:rPr>
  </w:style>
  <w:style w:type="paragraph" w:styleId="af0">
    <w:name w:val="No Spacing"/>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4336">
      <w:bodyDiv w:val="1"/>
      <w:marLeft w:val="0"/>
      <w:marRight w:val="0"/>
      <w:marTop w:val="0"/>
      <w:marBottom w:val="0"/>
      <w:divBdr>
        <w:top w:val="none" w:sz="0" w:space="0" w:color="auto"/>
        <w:left w:val="none" w:sz="0" w:space="0" w:color="auto"/>
        <w:bottom w:val="none" w:sz="0" w:space="0" w:color="auto"/>
        <w:right w:val="none" w:sz="0" w:space="0" w:color="auto"/>
      </w:divBdr>
    </w:div>
    <w:div w:id="382679245">
      <w:bodyDiv w:val="1"/>
      <w:marLeft w:val="0"/>
      <w:marRight w:val="0"/>
      <w:marTop w:val="0"/>
      <w:marBottom w:val="0"/>
      <w:divBdr>
        <w:top w:val="none" w:sz="0" w:space="0" w:color="auto"/>
        <w:left w:val="none" w:sz="0" w:space="0" w:color="auto"/>
        <w:bottom w:val="none" w:sz="0" w:space="0" w:color="auto"/>
        <w:right w:val="none" w:sz="0" w:space="0" w:color="auto"/>
      </w:divBdr>
    </w:div>
    <w:div w:id="460271977">
      <w:bodyDiv w:val="1"/>
      <w:marLeft w:val="0"/>
      <w:marRight w:val="0"/>
      <w:marTop w:val="0"/>
      <w:marBottom w:val="0"/>
      <w:divBdr>
        <w:top w:val="none" w:sz="0" w:space="0" w:color="auto"/>
        <w:left w:val="none" w:sz="0" w:space="0" w:color="auto"/>
        <w:bottom w:val="none" w:sz="0" w:space="0" w:color="auto"/>
        <w:right w:val="none" w:sz="0" w:space="0" w:color="auto"/>
      </w:divBdr>
    </w:div>
    <w:div w:id="519010143">
      <w:bodyDiv w:val="1"/>
      <w:marLeft w:val="0"/>
      <w:marRight w:val="0"/>
      <w:marTop w:val="0"/>
      <w:marBottom w:val="0"/>
      <w:divBdr>
        <w:top w:val="none" w:sz="0" w:space="0" w:color="auto"/>
        <w:left w:val="none" w:sz="0" w:space="0" w:color="auto"/>
        <w:bottom w:val="none" w:sz="0" w:space="0" w:color="auto"/>
        <w:right w:val="none" w:sz="0" w:space="0" w:color="auto"/>
      </w:divBdr>
    </w:div>
    <w:div w:id="1023745084">
      <w:bodyDiv w:val="1"/>
      <w:marLeft w:val="0"/>
      <w:marRight w:val="0"/>
      <w:marTop w:val="0"/>
      <w:marBottom w:val="0"/>
      <w:divBdr>
        <w:top w:val="none" w:sz="0" w:space="0" w:color="auto"/>
        <w:left w:val="none" w:sz="0" w:space="0" w:color="auto"/>
        <w:bottom w:val="none" w:sz="0" w:space="0" w:color="auto"/>
        <w:right w:val="none" w:sz="0" w:space="0" w:color="auto"/>
      </w:divBdr>
    </w:div>
    <w:div w:id="1483040286">
      <w:bodyDiv w:val="1"/>
      <w:marLeft w:val="0"/>
      <w:marRight w:val="0"/>
      <w:marTop w:val="0"/>
      <w:marBottom w:val="0"/>
      <w:divBdr>
        <w:top w:val="none" w:sz="0" w:space="0" w:color="auto"/>
        <w:left w:val="none" w:sz="0" w:space="0" w:color="auto"/>
        <w:bottom w:val="none" w:sz="0" w:space="0" w:color="auto"/>
        <w:right w:val="none" w:sz="0" w:space="0" w:color="auto"/>
      </w:divBdr>
    </w:div>
    <w:div w:id="1642071756">
      <w:bodyDiv w:val="1"/>
      <w:marLeft w:val="0"/>
      <w:marRight w:val="0"/>
      <w:marTop w:val="0"/>
      <w:marBottom w:val="0"/>
      <w:divBdr>
        <w:top w:val="none" w:sz="0" w:space="0" w:color="auto"/>
        <w:left w:val="none" w:sz="0" w:space="0" w:color="auto"/>
        <w:bottom w:val="none" w:sz="0" w:space="0" w:color="auto"/>
        <w:right w:val="none" w:sz="0" w:space="0" w:color="auto"/>
      </w:divBdr>
    </w:div>
    <w:div w:id="1650279493">
      <w:bodyDiv w:val="1"/>
      <w:marLeft w:val="0"/>
      <w:marRight w:val="0"/>
      <w:marTop w:val="0"/>
      <w:marBottom w:val="0"/>
      <w:divBdr>
        <w:top w:val="none" w:sz="0" w:space="0" w:color="auto"/>
        <w:left w:val="none" w:sz="0" w:space="0" w:color="auto"/>
        <w:bottom w:val="none" w:sz="0" w:space="0" w:color="auto"/>
        <w:right w:val="none" w:sz="0" w:space="0" w:color="auto"/>
      </w:divBdr>
    </w:div>
    <w:div w:id="1676490586">
      <w:bodyDiv w:val="1"/>
      <w:marLeft w:val="0"/>
      <w:marRight w:val="0"/>
      <w:marTop w:val="0"/>
      <w:marBottom w:val="0"/>
      <w:divBdr>
        <w:top w:val="none" w:sz="0" w:space="0" w:color="auto"/>
        <w:left w:val="none" w:sz="0" w:space="0" w:color="auto"/>
        <w:bottom w:val="none" w:sz="0" w:space="0" w:color="auto"/>
        <w:right w:val="none" w:sz="0" w:space="0" w:color="auto"/>
      </w:divBdr>
    </w:div>
    <w:div w:id="1932657557">
      <w:bodyDiv w:val="1"/>
      <w:marLeft w:val="0"/>
      <w:marRight w:val="0"/>
      <w:marTop w:val="0"/>
      <w:marBottom w:val="0"/>
      <w:divBdr>
        <w:top w:val="none" w:sz="0" w:space="0" w:color="auto"/>
        <w:left w:val="none" w:sz="0" w:space="0" w:color="auto"/>
        <w:bottom w:val="none" w:sz="0" w:space="0" w:color="auto"/>
        <w:right w:val="none" w:sz="0" w:space="0" w:color="auto"/>
      </w:divBdr>
    </w:div>
    <w:div w:id="1940944213">
      <w:bodyDiv w:val="1"/>
      <w:marLeft w:val="0"/>
      <w:marRight w:val="0"/>
      <w:marTop w:val="0"/>
      <w:marBottom w:val="0"/>
      <w:divBdr>
        <w:top w:val="none" w:sz="0" w:space="0" w:color="auto"/>
        <w:left w:val="none" w:sz="0" w:space="0" w:color="auto"/>
        <w:bottom w:val="none" w:sz="0" w:space="0" w:color="auto"/>
        <w:right w:val="none" w:sz="0" w:space="0" w:color="auto"/>
      </w:divBdr>
    </w:div>
    <w:div w:id="1998924019">
      <w:bodyDiv w:val="1"/>
      <w:marLeft w:val="0"/>
      <w:marRight w:val="0"/>
      <w:marTop w:val="0"/>
      <w:marBottom w:val="0"/>
      <w:divBdr>
        <w:top w:val="none" w:sz="0" w:space="0" w:color="auto"/>
        <w:left w:val="none" w:sz="0" w:space="0" w:color="auto"/>
        <w:bottom w:val="none" w:sz="0" w:space="0" w:color="auto"/>
        <w:right w:val="none" w:sz="0" w:space="0" w:color="auto"/>
      </w:divBdr>
    </w:div>
    <w:div w:id="2000309683">
      <w:bodyDiv w:val="1"/>
      <w:marLeft w:val="0"/>
      <w:marRight w:val="0"/>
      <w:marTop w:val="0"/>
      <w:marBottom w:val="0"/>
      <w:divBdr>
        <w:top w:val="none" w:sz="0" w:space="0" w:color="auto"/>
        <w:left w:val="none" w:sz="0" w:space="0" w:color="auto"/>
        <w:bottom w:val="none" w:sz="0" w:space="0" w:color="auto"/>
        <w:right w:val="none" w:sz="0" w:space="0" w:color="auto"/>
      </w:divBdr>
    </w:div>
    <w:div w:id="205377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19</Pages>
  <Words>4120</Words>
  <Characters>23486</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Вінницький державний аграрний університет</vt:lpstr>
      <vt:lpstr>Вінницький державний аграрний університет</vt:lpstr>
    </vt:vector>
  </TitlesOfParts>
  <Company>diakov.net</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Вінницький державний аграрний університет</dc:title>
  <dc:creator>Fink</dc:creator>
  <cp:lastModifiedBy>User</cp:lastModifiedBy>
  <cp:revision>64</cp:revision>
  <cp:lastPrinted>2021-09-14T21:26:00Z</cp:lastPrinted>
  <dcterms:created xsi:type="dcterms:W3CDTF">2021-08-28T14:07:00Z</dcterms:created>
  <dcterms:modified xsi:type="dcterms:W3CDTF">2022-12-13T16:05:00Z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2020-11-22T00:00:00Z</vt:filetime>
  </property>
  <property fmtid="{D5CDD505-2E9C-101B-9397-08002B2CF9AE}" pid="3" name="Creator">
    <vt:lpwstr>Microsoft® Word 2016</vt:lpwstr>
  </property>
  <property fmtid="{D5CDD505-2E9C-101B-9397-08002B2CF9AE}" pid="4" name="LastSaved">
    <vt:filetime>2021-08-28T00:00:00Z</vt:filetime>
  </property>
  <property fmtid="{D5CDD505-2E9C-101B-9397-08002B2CF9AE}" pid="5" name="KSOProductBuildVer">
    <vt:lpwstr>1049-11.2.0.11191</vt:lpwstr>
  </property>
  <property fmtid="{D5CDD505-2E9C-101B-9397-08002B2CF9AE}" pid="6" name="ICV">
    <vt:lpwstr>37B31D3B1C334D08A788BD814B24FC81</vt:lpwstr>
  </property>
  <property fmtid="{D5CDD505-2E9C-101B-9397-08002B2CF9AE}" pid="7" name="GrammarlyDocumentId">
    <vt:lpwstr>922b89a67f873c94295c43d778a5df5ebf6fde880b95d1a5ce76225c3ada74ad</vt:lpwstr>
  </property>
</Properties>
</file>